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E88" w:rsidRPr="00681940" w:rsidRDefault="00682E88" w:rsidP="00681940">
      <w:pPr>
        <w:pStyle w:val="Textoindependiente"/>
        <w:ind w:left="-709" w:right="-708"/>
      </w:pPr>
    </w:p>
    <w:p w:rsidR="0098544F" w:rsidRPr="00681940" w:rsidRDefault="0098544F" w:rsidP="00681940">
      <w:pPr>
        <w:pStyle w:val="Textoindependiente"/>
        <w:ind w:left="-709" w:right="-708"/>
      </w:pPr>
    </w:p>
    <w:p w:rsidR="00DA7411" w:rsidRPr="00681940" w:rsidRDefault="00526311" w:rsidP="00681940">
      <w:pPr>
        <w:ind w:left="-709" w:right="-708"/>
        <w:jc w:val="both"/>
        <w:rPr>
          <w:b/>
        </w:rPr>
      </w:pPr>
      <w:r w:rsidRPr="00681940">
        <w:rPr>
          <w:b/>
        </w:rPr>
        <w:t>LISTA DE ACUERDOS DE LA COMISIÓN ESTATAL DE GA</w:t>
      </w:r>
      <w:r w:rsidR="00F56801" w:rsidRPr="00681940">
        <w:rPr>
          <w:b/>
        </w:rPr>
        <w:t>RANTÍA DE ACCESO A LA INFORMACIÓ</w:t>
      </w:r>
      <w:r w:rsidRPr="00681940">
        <w:rPr>
          <w:b/>
        </w:rPr>
        <w:t>N PÚBLICA</w:t>
      </w:r>
      <w:r w:rsidR="00F56801" w:rsidRPr="00681940">
        <w:rPr>
          <w:b/>
        </w:rPr>
        <w:t xml:space="preserve"> DE SAN LUIS POTOSÍ</w:t>
      </w:r>
      <w:r w:rsidRPr="00681940">
        <w:rPr>
          <w:b/>
        </w:rPr>
        <w:t>, SAN LUIS POTOSÍ; FIJADA EN LOS ESTRADOS DE LA MISMA, SIEN</w:t>
      </w:r>
      <w:r w:rsidR="004744EB" w:rsidRPr="00681940">
        <w:rPr>
          <w:b/>
        </w:rPr>
        <w:t>DO L</w:t>
      </w:r>
      <w:r w:rsidR="002A1D08" w:rsidRPr="00681940">
        <w:rPr>
          <w:b/>
        </w:rPr>
        <w:t>AS 08:00 OCHO HORAS DE</w:t>
      </w:r>
      <w:r w:rsidR="0063543C" w:rsidRPr="00681940">
        <w:rPr>
          <w:b/>
        </w:rPr>
        <w:t>L</w:t>
      </w:r>
      <w:r w:rsidR="00BE1842" w:rsidRPr="00681940">
        <w:rPr>
          <w:b/>
        </w:rPr>
        <w:t xml:space="preserve"> </w:t>
      </w:r>
      <w:r w:rsidR="003E6176" w:rsidRPr="00681940">
        <w:rPr>
          <w:b/>
        </w:rPr>
        <w:t>DÍ</w:t>
      </w:r>
      <w:r w:rsidR="004226B8" w:rsidRPr="00681940">
        <w:rPr>
          <w:b/>
        </w:rPr>
        <w:t>A</w:t>
      </w:r>
      <w:r w:rsidR="008273FC" w:rsidRPr="00681940">
        <w:rPr>
          <w:b/>
        </w:rPr>
        <w:t xml:space="preserve"> </w:t>
      </w:r>
      <w:r w:rsidR="00DA3223" w:rsidRPr="00681940">
        <w:rPr>
          <w:b/>
        </w:rPr>
        <w:t>0</w:t>
      </w:r>
      <w:r w:rsidR="00E504D1" w:rsidRPr="00681940">
        <w:rPr>
          <w:b/>
        </w:rPr>
        <w:t>9 NUEVE</w:t>
      </w:r>
      <w:r w:rsidR="00B61893" w:rsidRPr="00681940">
        <w:rPr>
          <w:b/>
        </w:rPr>
        <w:t xml:space="preserve"> </w:t>
      </w:r>
      <w:r w:rsidR="00533A0F" w:rsidRPr="00681940">
        <w:rPr>
          <w:b/>
        </w:rPr>
        <w:t xml:space="preserve">DEL MES DE </w:t>
      </w:r>
      <w:r w:rsidR="00234E6C" w:rsidRPr="00681940">
        <w:rPr>
          <w:b/>
        </w:rPr>
        <w:t>SEPTIEMBRE</w:t>
      </w:r>
      <w:r w:rsidR="00EA23C4" w:rsidRPr="00681940">
        <w:rPr>
          <w:b/>
        </w:rPr>
        <w:t xml:space="preserve"> DEL AÑO 2026 DOS MIL </w:t>
      </w:r>
      <w:r w:rsidR="000216B2" w:rsidRPr="00681940">
        <w:rPr>
          <w:b/>
        </w:rPr>
        <w:t>VEINTISÉIS</w:t>
      </w:r>
      <w:r w:rsidR="00487268" w:rsidRPr="00681940">
        <w:rPr>
          <w:b/>
        </w:rPr>
        <w:t>.</w:t>
      </w:r>
      <w:r w:rsidR="00DA7411" w:rsidRPr="00681940">
        <w:rPr>
          <w:b/>
        </w:rPr>
        <w:t xml:space="preserve"> </w:t>
      </w:r>
    </w:p>
    <w:p w:rsidR="00352CEA" w:rsidRPr="00681940" w:rsidRDefault="00352CEA" w:rsidP="00681940">
      <w:pPr>
        <w:ind w:left="-709" w:right="-708"/>
        <w:jc w:val="both"/>
        <w:rPr>
          <w:b/>
        </w:rPr>
      </w:pPr>
    </w:p>
    <w:p w:rsidR="005E50DC" w:rsidRPr="00681940" w:rsidRDefault="005E50DC" w:rsidP="00681940">
      <w:pPr>
        <w:ind w:left="-709" w:right="-708"/>
        <w:jc w:val="both"/>
      </w:pPr>
      <w:r w:rsidRPr="00681940">
        <w:rPr>
          <w:b/>
        </w:rPr>
        <w:t xml:space="preserve">CEGAIP-RR-028/2026-1-OP CONTRA PARTIDO DEL TRABAJO EN EL ESTADO DE SAN LUIS POTOSÍ. </w:t>
      </w:r>
      <w:r w:rsidRPr="00681940">
        <w:t>SE MANDA ARCHIVAR EL PRESENTE RECURSO COMO ASUNTO TOTALMENTE CONCLUIDO. Notifíquese</w:t>
      </w:r>
    </w:p>
    <w:p w:rsidR="005E50DC" w:rsidRPr="00681940" w:rsidRDefault="005E50DC" w:rsidP="00681940">
      <w:pPr>
        <w:ind w:left="-709" w:right="-708"/>
        <w:jc w:val="both"/>
        <w:rPr>
          <w:b/>
        </w:rPr>
      </w:pPr>
    </w:p>
    <w:p w:rsidR="00F13A27" w:rsidRPr="00681940" w:rsidRDefault="00F13A27" w:rsidP="00681940">
      <w:pPr>
        <w:ind w:left="-709" w:right="-708"/>
        <w:jc w:val="both"/>
      </w:pPr>
      <w:r w:rsidRPr="00681940">
        <w:rPr>
          <w:b/>
        </w:rPr>
        <w:t xml:space="preserve">CEGAIP-RR-038/2026-3-OP CONTRA DIRECCIÓN GENERAL DE PENSIONES DEL GOBIERNO DEL ESTADO DE SAN LUIS POTOSÍ. </w:t>
      </w:r>
      <w:r w:rsidRPr="00681940">
        <w:t>SE RESUELVE: ESTA COMISIÓN REVOCA LA RESPUESTA EMITIDA. Notifíquese</w:t>
      </w:r>
    </w:p>
    <w:p w:rsidR="00F13A27" w:rsidRPr="00681940" w:rsidRDefault="00F13A27" w:rsidP="00681940">
      <w:pPr>
        <w:ind w:left="-709" w:right="-708"/>
        <w:jc w:val="both"/>
        <w:rPr>
          <w:b/>
        </w:rPr>
      </w:pPr>
    </w:p>
    <w:p w:rsidR="005E50DC" w:rsidRPr="00681940" w:rsidRDefault="005E50DC" w:rsidP="00681940">
      <w:pPr>
        <w:ind w:left="-709" w:right="-708"/>
        <w:jc w:val="both"/>
      </w:pPr>
      <w:r w:rsidRPr="00681940">
        <w:rPr>
          <w:b/>
        </w:rPr>
        <w:t xml:space="preserve">CEGAIP-RR-278/2026-1 CONTRA H. AYUNTAMIENTO DE AQUISMON, SAN LUIS POTOSÍ. </w:t>
      </w:r>
      <w:r w:rsidRPr="00681940">
        <w:t>SE TIENE POR CUMPLIDA EN SUS TERMINOS LA RESOLUCIÓN DICTADA EN EL PRESENTE RECURSO. Notifíquese</w:t>
      </w:r>
    </w:p>
    <w:p w:rsidR="005E50DC" w:rsidRPr="00681940" w:rsidRDefault="005E50DC" w:rsidP="00681940">
      <w:pPr>
        <w:ind w:left="-709" w:right="-708"/>
        <w:jc w:val="both"/>
        <w:rPr>
          <w:b/>
        </w:rPr>
      </w:pPr>
    </w:p>
    <w:p w:rsidR="005E50DC" w:rsidRPr="00681940" w:rsidRDefault="005E50DC" w:rsidP="00681940">
      <w:pPr>
        <w:ind w:left="-709" w:right="-708"/>
        <w:jc w:val="both"/>
      </w:pPr>
      <w:r w:rsidRPr="00681940">
        <w:rPr>
          <w:b/>
        </w:rPr>
        <w:t xml:space="preserve">CEGAIP-RR-286/2026-1 CONTRA COMISION ESTATAL DEL AGUA DEL GOBIERNO DEL ESTADO DE SAN LUIS POTOSÍ. </w:t>
      </w:r>
      <w:r w:rsidRPr="00681940">
        <w:t>SE MANDA ARCHIVAR EL PRESENTE RECURSO COMO ASUNTO TOTALMENTE CONCLUIDO. Notifíquese</w:t>
      </w:r>
    </w:p>
    <w:p w:rsidR="005E50DC" w:rsidRPr="00681940" w:rsidRDefault="005E50DC" w:rsidP="00681940">
      <w:pPr>
        <w:ind w:left="-709" w:right="-708"/>
        <w:jc w:val="both"/>
        <w:rPr>
          <w:b/>
        </w:rPr>
      </w:pPr>
    </w:p>
    <w:p w:rsidR="00463947" w:rsidRPr="00681940" w:rsidRDefault="00463947" w:rsidP="00681940">
      <w:pPr>
        <w:ind w:left="-709" w:right="-708"/>
        <w:jc w:val="both"/>
      </w:pPr>
      <w:r w:rsidRPr="00681940">
        <w:rPr>
          <w:b/>
        </w:rPr>
        <w:t xml:space="preserve">CEGAIP-RR-332/2026-2 CONTRA H. AYUNTAMIENTO DE SANTA MARIA DEL RIO, SAN LUIS POTOSÍ. </w:t>
      </w:r>
      <w:r w:rsidRPr="00681940">
        <w:t>SE RESULEVE: ESTA COMISIÓN SOBRESEE EL ACTO IMPUGNADO. Notifíquese</w:t>
      </w:r>
    </w:p>
    <w:p w:rsidR="00463947" w:rsidRPr="00681940" w:rsidRDefault="00463947" w:rsidP="00681940">
      <w:pPr>
        <w:ind w:left="-709" w:right="-708"/>
        <w:jc w:val="both"/>
        <w:rPr>
          <w:b/>
        </w:rPr>
      </w:pPr>
    </w:p>
    <w:p w:rsidR="005E50DC" w:rsidRPr="00681940" w:rsidRDefault="005E50DC" w:rsidP="00681940">
      <w:pPr>
        <w:ind w:left="-709" w:right="-708"/>
        <w:jc w:val="both"/>
      </w:pPr>
      <w:r w:rsidRPr="00681940">
        <w:rPr>
          <w:b/>
        </w:rPr>
        <w:t xml:space="preserve">CEGAIP-RR-341/2026-1 CONTRA H. AYUNTAMIENTO DE SANTA MARIA DEL RIO, SAN LUIS POTOSÍ. </w:t>
      </w:r>
      <w:r w:rsidRPr="00681940">
        <w:t>SE TIENE POR CUMPLIDA EN SUS TERMINOS LA RESOLUCIÓN DICTADA EN EL PRESENTE RECURSO. Notifíquese</w:t>
      </w:r>
    </w:p>
    <w:p w:rsidR="005E50DC" w:rsidRPr="00681940" w:rsidRDefault="005E50DC" w:rsidP="00681940">
      <w:pPr>
        <w:ind w:left="-709" w:right="-708"/>
        <w:jc w:val="both"/>
        <w:rPr>
          <w:b/>
        </w:rPr>
      </w:pPr>
    </w:p>
    <w:p w:rsidR="00463947" w:rsidRPr="00681940" w:rsidRDefault="00463947" w:rsidP="00681940">
      <w:pPr>
        <w:ind w:left="-709" w:right="-708"/>
        <w:jc w:val="both"/>
      </w:pPr>
      <w:r w:rsidRPr="00681940">
        <w:rPr>
          <w:b/>
        </w:rPr>
        <w:t xml:space="preserve">CEGAIP-RR-347/2026-2 CONTRA INSTITUTO ESTATAL DE CIEGOS EN EL ESTADO DE SAN LUIS POTOSÍ. </w:t>
      </w:r>
      <w:r w:rsidRPr="00681940">
        <w:t>SE RESULEVE: ESTA COMISIÓN MODIFICA EL ACTO IMPUGNADO. Notifíquese</w:t>
      </w:r>
    </w:p>
    <w:p w:rsidR="00463947" w:rsidRPr="00681940" w:rsidRDefault="00463947" w:rsidP="00681940">
      <w:pPr>
        <w:ind w:left="-709" w:right="-708"/>
        <w:jc w:val="both"/>
        <w:rPr>
          <w:b/>
        </w:rPr>
      </w:pPr>
    </w:p>
    <w:p w:rsidR="00463947" w:rsidRPr="00681940" w:rsidRDefault="00463947" w:rsidP="00681940">
      <w:pPr>
        <w:ind w:left="-709" w:right="-708"/>
        <w:jc w:val="both"/>
      </w:pPr>
      <w:r w:rsidRPr="00681940">
        <w:rPr>
          <w:b/>
        </w:rPr>
        <w:t xml:space="preserve">CEGAIP-RR-353/2026-2 CONTRA OFICIALÍA MAYOR DEL GOBIERNO DEL ESTADO DE SAN LUIS POTOSÍ. </w:t>
      </w:r>
      <w:r w:rsidRPr="00681940">
        <w:t>SE RESULEVE: ESTA COMISIÓN MODIFICA EL ACTO IMPUGNADO. Notifíquese</w:t>
      </w:r>
    </w:p>
    <w:p w:rsidR="00463947" w:rsidRPr="00681940" w:rsidRDefault="00463947" w:rsidP="00681940">
      <w:pPr>
        <w:ind w:left="-709" w:right="-708"/>
        <w:jc w:val="both"/>
        <w:rPr>
          <w:b/>
        </w:rPr>
      </w:pPr>
    </w:p>
    <w:p w:rsidR="00681940" w:rsidRPr="00681940" w:rsidRDefault="00681940" w:rsidP="00681940">
      <w:pPr>
        <w:ind w:left="-709" w:right="-708"/>
        <w:jc w:val="both"/>
      </w:pPr>
      <w:r w:rsidRPr="00681940">
        <w:rPr>
          <w:b/>
        </w:rPr>
        <w:t xml:space="preserve">CEGAIP-RR-359/2026-2 CONTRA H. AYUNTAMIENTO DE SANTA MARIA DEL RIO, SAN LUIS POTOSÍ. </w:t>
      </w:r>
      <w:r w:rsidRPr="00681940">
        <w:t>SE RESULEVE: ESTA COMISIÓN MODIFICA EL ACTO IMPUGNADO. Notifíquese</w:t>
      </w:r>
    </w:p>
    <w:p w:rsidR="00681940" w:rsidRPr="00681940" w:rsidRDefault="00681940" w:rsidP="00681940">
      <w:pPr>
        <w:ind w:left="-709" w:right="-708"/>
        <w:jc w:val="both"/>
        <w:rPr>
          <w:b/>
        </w:rPr>
      </w:pPr>
    </w:p>
    <w:p w:rsidR="00681940" w:rsidRPr="00681940" w:rsidRDefault="00681940" w:rsidP="00681940">
      <w:pPr>
        <w:ind w:left="-709" w:right="-708"/>
        <w:jc w:val="both"/>
      </w:pPr>
      <w:r w:rsidRPr="00681940">
        <w:rPr>
          <w:b/>
        </w:rPr>
        <w:lastRenderedPageBreak/>
        <w:t xml:space="preserve">CEGAIP-RR-367/2026-2 CONTRA H. AYUNTAMIENTO DE SANTA MARIA DEL RIO, SAN LUIS POTOSÍ. </w:t>
      </w:r>
      <w:r w:rsidRPr="00681940">
        <w:t>SE RESULEVE: ESTA COMISIÓN MODIFICA EL ACTO IMPUGNADO. Notifíquese</w:t>
      </w:r>
    </w:p>
    <w:p w:rsidR="00681940" w:rsidRPr="00681940" w:rsidRDefault="00681940" w:rsidP="00681940">
      <w:pPr>
        <w:ind w:left="-709" w:right="-708"/>
        <w:jc w:val="both"/>
        <w:rPr>
          <w:b/>
        </w:rPr>
      </w:pPr>
    </w:p>
    <w:p w:rsidR="00681940" w:rsidRPr="00681940" w:rsidRDefault="00681940" w:rsidP="00681940">
      <w:pPr>
        <w:ind w:left="-709" w:right="-708"/>
        <w:jc w:val="both"/>
      </w:pPr>
      <w:r w:rsidRPr="00681940">
        <w:rPr>
          <w:b/>
        </w:rPr>
        <w:t xml:space="preserve">CEGAIP-RR-395/2026-2 CONTRA H. AYUNTAMIENTO DE SANTA MARIA DEL RIO, SAN LUIS POTOSÍ. </w:t>
      </w:r>
      <w:r w:rsidRPr="00681940">
        <w:t>SE RESULEVE: ESTA COMISIÓN SOBRESEE EL PRESENTE RECURSO. Notifíquese</w:t>
      </w:r>
    </w:p>
    <w:p w:rsidR="00681940" w:rsidRPr="00681940" w:rsidRDefault="00681940" w:rsidP="00681940">
      <w:pPr>
        <w:ind w:left="-709" w:right="-708"/>
        <w:jc w:val="both"/>
        <w:rPr>
          <w:b/>
        </w:rPr>
      </w:pPr>
    </w:p>
    <w:p w:rsidR="00E504D1" w:rsidRPr="00681940" w:rsidRDefault="00E504D1" w:rsidP="00681940">
      <w:pPr>
        <w:ind w:left="-709" w:right="-708"/>
        <w:jc w:val="both"/>
      </w:pPr>
      <w:r w:rsidRPr="00681940">
        <w:rPr>
          <w:b/>
        </w:rPr>
        <w:t xml:space="preserve">CEGAIP-RR-375/2026-2 CONTRA OFICIALÍA MAYOR DEL GOBIERNO DEL ESTADO DE SAN LUIS POTOSÍ. </w:t>
      </w:r>
      <w:r w:rsidRPr="00681940">
        <w:t>SE DECRETA LA DUPLICIDAD DEL TERMINO PARA RESOLVER EL PRESENTE RECURSO. Notifíquese</w:t>
      </w:r>
    </w:p>
    <w:p w:rsidR="00E504D1" w:rsidRPr="00681940" w:rsidRDefault="00E504D1" w:rsidP="00681940">
      <w:pPr>
        <w:ind w:left="-709" w:right="-708"/>
        <w:jc w:val="both"/>
        <w:rPr>
          <w:b/>
        </w:rPr>
      </w:pPr>
    </w:p>
    <w:p w:rsidR="00E504D1" w:rsidRPr="00681940" w:rsidRDefault="00E504D1" w:rsidP="00681940">
      <w:pPr>
        <w:ind w:left="-709" w:right="-708"/>
        <w:jc w:val="both"/>
      </w:pPr>
      <w:r w:rsidRPr="00681940">
        <w:rPr>
          <w:b/>
        </w:rPr>
        <w:t xml:space="preserve">CEGAIP-RR-378/2026-2 CONTRA H. AYUNTAMIENTO DE SANTA MARIA DEL RIO, SAN LUIS POTOSÍ. </w:t>
      </w:r>
      <w:r w:rsidRPr="00681940">
        <w:t>SE DECRETA LA DUPLICIDAD DEL TERMINO PARA RESOLVER EL PRESENTE RECURSO. Notifíquese</w:t>
      </w:r>
    </w:p>
    <w:p w:rsidR="00E504D1" w:rsidRPr="00681940" w:rsidRDefault="00E504D1" w:rsidP="00681940">
      <w:pPr>
        <w:ind w:left="-709" w:right="-708"/>
        <w:jc w:val="both"/>
        <w:rPr>
          <w:b/>
        </w:rPr>
      </w:pPr>
    </w:p>
    <w:p w:rsidR="00E504D1" w:rsidRPr="00681940" w:rsidRDefault="00E504D1" w:rsidP="00681940">
      <w:pPr>
        <w:ind w:left="-709" w:right="-708"/>
        <w:jc w:val="both"/>
      </w:pPr>
      <w:r w:rsidRPr="00681940">
        <w:rPr>
          <w:b/>
        </w:rPr>
        <w:t xml:space="preserve">CEGAIP-RR-388/2026-2 CONTRA H. AYUNTAMIENTO DE SANTA MARIA DEL RIO, SAN LUIS POTOSÍ. </w:t>
      </w:r>
      <w:r w:rsidRPr="00681940">
        <w:t>SE DECRETA LA DUPLICIDAD DEL TERMINO PARA RESOLVER EL PRESENTE RECURSO. Notifíquese</w:t>
      </w:r>
    </w:p>
    <w:p w:rsidR="00E504D1" w:rsidRPr="00681940" w:rsidRDefault="00E504D1" w:rsidP="00681940">
      <w:pPr>
        <w:ind w:left="-709" w:right="-708"/>
        <w:jc w:val="both"/>
        <w:rPr>
          <w:b/>
        </w:rPr>
      </w:pPr>
    </w:p>
    <w:p w:rsidR="005E50DC" w:rsidRPr="00681940" w:rsidRDefault="005E50DC" w:rsidP="00681940">
      <w:pPr>
        <w:ind w:left="-709" w:right="-708"/>
        <w:jc w:val="both"/>
      </w:pPr>
      <w:r w:rsidRPr="00681940">
        <w:rPr>
          <w:b/>
        </w:rPr>
        <w:t xml:space="preserve">CEGAIP-RR-405/2026-1 CONTRA H. AYUNTAMIENTO DE SAN MARTIN CHALCHICUAUTLA, SAN LUIS POTOSÍ. </w:t>
      </w:r>
      <w:r w:rsidRPr="00681940">
        <w:t>SE MANDA ARCHIVAR EL PRESENTE RECURSO COMO ASUNTO TOTALMENTE CONCLUIDO. Notifíquese</w:t>
      </w:r>
    </w:p>
    <w:p w:rsidR="005E50DC" w:rsidRPr="00681940" w:rsidRDefault="005E50DC" w:rsidP="00681940">
      <w:pPr>
        <w:ind w:left="-709" w:right="-708"/>
        <w:jc w:val="both"/>
        <w:rPr>
          <w:b/>
        </w:rPr>
      </w:pPr>
    </w:p>
    <w:p w:rsidR="005E50DC" w:rsidRPr="00681940" w:rsidRDefault="005E50DC" w:rsidP="00681940">
      <w:pPr>
        <w:ind w:left="-709" w:right="-708"/>
        <w:jc w:val="both"/>
      </w:pPr>
      <w:r w:rsidRPr="00681940">
        <w:rPr>
          <w:b/>
        </w:rPr>
        <w:t xml:space="preserve">CEGAIP-RR-414/2026-1 CONTRA OFICIALÍA MAYOR DEL GOBIERNO DEL ESTADO DE SAN LUIS POTOSÍ. </w:t>
      </w:r>
      <w:r w:rsidRPr="00681940">
        <w:t>SE MANDA ARCHIVAR EL PRESENTE RECURSO COMO ASUNTO TOTALMENTE CONCLUIDO. Notifíquese</w:t>
      </w:r>
    </w:p>
    <w:p w:rsidR="005E50DC" w:rsidRPr="00681940" w:rsidRDefault="005E50DC" w:rsidP="00681940">
      <w:pPr>
        <w:ind w:left="-709" w:right="-708"/>
        <w:jc w:val="both"/>
        <w:rPr>
          <w:b/>
        </w:rPr>
      </w:pPr>
    </w:p>
    <w:p w:rsidR="005E50DC" w:rsidRPr="00681940" w:rsidRDefault="005E50DC" w:rsidP="00681940">
      <w:pPr>
        <w:ind w:left="-709" w:right="-708"/>
        <w:jc w:val="both"/>
      </w:pPr>
      <w:r w:rsidRPr="00681940">
        <w:rPr>
          <w:b/>
        </w:rPr>
        <w:t xml:space="preserve">CEGAIP-RR-418/2026-1 CONTRA H. AYUNTAMIENTO DE SALINAS, SAN LUIS POTOSÍ. </w:t>
      </w:r>
      <w:r w:rsidRPr="00681940">
        <w:t>SE MANDA ARCHIVAR EL PRESENTE RECURSO COMO ASUNTO TOTALMENTE CONCLUIDO. Notifíquese</w:t>
      </w:r>
    </w:p>
    <w:p w:rsidR="005E50DC" w:rsidRPr="00681940" w:rsidRDefault="005E50DC" w:rsidP="00681940">
      <w:pPr>
        <w:ind w:left="-709" w:right="-708"/>
        <w:jc w:val="both"/>
        <w:rPr>
          <w:b/>
        </w:rPr>
      </w:pPr>
    </w:p>
    <w:p w:rsidR="00C36E74" w:rsidRPr="00681940" w:rsidRDefault="00C36E74" w:rsidP="00681940">
      <w:pPr>
        <w:ind w:left="-709" w:right="-708"/>
        <w:jc w:val="both"/>
      </w:pPr>
      <w:r w:rsidRPr="00681940">
        <w:rPr>
          <w:b/>
        </w:rPr>
        <w:t xml:space="preserve">CEGAIP-RR-421/2026-1 CONTRA H. AYUNTAMIENTO DE TAMUIN, SAN LUIS POTOSÍ. </w:t>
      </w:r>
      <w:r w:rsidRPr="00681940">
        <w:t>SE MANDA ARCHIVAR EL PRESENTE RECURSO COMO ASUNTO TOTALMENTE CONCLUIDO. Notifíquese</w:t>
      </w:r>
    </w:p>
    <w:p w:rsidR="00C36E74" w:rsidRPr="00681940" w:rsidRDefault="00C36E74" w:rsidP="00681940">
      <w:pPr>
        <w:ind w:left="-709" w:right="-708"/>
        <w:jc w:val="both"/>
        <w:rPr>
          <w:b/>
        </w:rPr>
      </w:pPr>
    </w:p>
    <w:p w:rsidR="00C36E74" w:rsidRPr="00681940" w:rsidRDefault="00C36E74" w:rsidP="00681940">
      <w:pPr>
        <w:ind w:left="-709" w:right="-708"/>
        <w:jc w:val="both"/>
      </w:pPr>
      <w:r w:rsidRPr="00681940">
        <w:rPr>
          <w:b/>
        </w:rPr>
        <w:t xml:space="preserve">CEGAIP-RR-430/2026-1 CONTRA H. AYUNTAMIENTO DE EL NARANJO, SAN LUIS POTOSÍ. </w:t>
      </w:r>
      <w:r w:rsidRPr="00681940">
        <w:t>SE MANDA ARCHIVAR EL PRESENTE RECURSO COMO ASUNTO TOTALMENTE CONCLUIDO. Notifíquese</w:t>
      </w:r>
    </w:p>
    <w:p w:rsidR="00C36E74" w:rsidRPr="00681940" w:rsidRDefault="00C36E74" w:rsidP="00681940">
      <w:pPr>
        <w:ind w:left="-709" w:right="-708"/>
        <w:jc w:val="both"/>
        <w:rPr>
          <w:b/>
        </w:rPr>
      </w:pPr>
    </w:p>
    <w:p w:rsidR="00F13A27" w:rsidRPr="00681940" w:rsidRDefault="00F13A27" w:rsidP="00681940">
      <w:pPr>
        <w:ind w:left="-709" w:right="-708"/>
        <w:jc w:val="both"/>
      </w:pPr>
      <w:r w:rsidRPr="00681940">
        <w:rPr>
          <w:b/>
        </w:rPr>
        <w:t xml:space="preserve">CEGAIP-RR-435/2026-3 CONTRA UNIVERSIDAD AUTONOMA DE SAN LUIS POTOSÍ. </w:t>
      </w:r>
      <w:r w:rsidRPr="00681940">
        <w:t>SE RESUELVE: ESTA COMISIÓN SOBRESEE EL PRESENTE RECURSO. Notifíquese</w:t>
      </w:r>
    </w:p>
    <w:p w:rsidR="00F13A27" w:rsidRPr="00681940" w:rsidRDefault="00F13A27" w:rsidP="00681940">
      <w:pPr>
        <w:ind w:left="-709" w:right="-708"/>
        <w:jc w:val="both"/>
        <w:rPr>
          <w:b/>
        </w:rPr>
      </w:pPr>
    </w:p>
    <w:p w:rsidR="00E504D1" w:rsidRPr="00681940" w:rsidRDefault="00E504D1" w:rsidP="00681940">
      <w:pPr>
        <w:ind w:left="-709" w:right="-708"/>
        <w:jc w:val="both"/>
      </w:pPr>
      <w:r w:rsidRPr="00681940">
        <w:rPr>
          <w:b/>
        </w:rPr>
        <w:lastRenderedPageBreak/>
        <w:t xml:space="preserve">CEGAIP-RR-440/2026-2 CONTRA H. AYUNTAMIENTO DE CIUDAD FERNANDEZ, SAN LUIS POTOSÍ. </w:t>
      </w:r>
      <w:r w:rsidRPr="00681940">
        <w:t>SE MANDA ARCHIVAR EL PRESENTE RECURSO COMO ASUNTO TOTALMENTE CONCLUIDO. Notifíquese</w:t>
      </w:r>
    </w:p>
    <w:p w:rsidR="00E504D1" w:rsidRPr="00681940" w:rsidRDefault="00E504D1" w:rsidP="00681940">
      <w:pPr>
        <w:ind w:left="-709" w:right="-708"/>
        <w:jc w:val="both"/>
        <w:rPr>
          <w:b/>
        </w:rPr>
      </w:pPr>
    </w:p>
    <w:p w:rsidR="00894DA1" w:rsidRPr="00681940" w:rsidRDefault="00894DA1" w:rsidP="00681940">
      <w:pPr>
        <w:ind w:left="-709" w:right="-708"/>
        <w:jc w:val="both"/>
      </w:pPr>
      <w:r w:rsidRPr="00681940">
        <w:rPr>
          <w:b/>
        </w:rPr>
        <w:t xml:space="preserve">CEGAIP-RR-441/2026-3 CONTRA UNIVERSIDAD AUTONOMA DE SAN LUIS POTOSÍ. </w:t>
      </w:r>
      <w:r w:rsidRPr="00681940">
        <w:t>SE RESUELVE: ESTA COMISIÓN SOBRESEE EL PRESENTE RECURSO. Notifíquese</w:t>
      </w:r>
    </w:p>
    <w:p w:rsidR="00894DA1" w:rsidRPr="00681940" w:rsidRDefault="00894DA1" w:rsidP="00681940">
      <w:pPr>
        <w:ind w:left="-709" w:right="-708"/>
        <w:jc w:val="both"/>
        <w:rPr>
          <w:b/>
        </w:rPr>
      </w:pPr>
    </w:p>
    <w:p w:rsidR="00894DA1" w:rsidRPr="00681940" w:rsidRDefault="00894DA1" w:rsidP="00681940">
      <w:pPr>
        <w:ind w:left="-709" w:right="-708"/>
        <w:jc w:val="both"/>
      </w:pPr>
      <w:r w:rsidRPr="00681940">
        <w:rPr>
          <w:b/>
        </w:rPr>
        <w:t xml:space="preserve">CEGAIP-RR-443/2026-3 CONTRA H. AYUNTAMIENTO DE RIOVERDE, SAN LUIS POTOSÍ. </w:t>
      </w:r>
      <w:r w:rsidRPr="00681940">
        <w:t>SE RESUELVE: ESTA COMISIÓN SOBRESEE EL PRESENTE RECURSO. Notifíquese</w:t>
      </w:r>
    </w:p>
    <w:p w:rsidR="00894DA1" w:rsidRPr="00681940" w:rsidRDefault="00894DA1" w:rsidP="00681940">
      <w:pPr>
        <w:ind w:left="-709" w:right="-708"/>
        <w:jc w:val="both"/>
        <w:rPr>
          <w:b/>
        </w:rPr>
      </w:pPr>
    </w:p>
    <w:p w:rsidR="00E504D1" w:rsidRPr="00681940" w:rsidRDefault="00E504D1" w:rsidP="00681940">
      <w:pPr>
        <w:ind w:left="-709" w:right="-708"/>
        <w:jc w:val="both"/>
      </w:pPr>
      <w:r w:rsidRPr="00681940">
        <w:rPr>
          <w:b/>
        </w:rPr>
        <w:t xml:space="preserve">CEGAIP-RR-472/2026-2 CONTRA H. AYUNTAMIENTO DE VILLA DE GUADALUPE, SAN LUIS POTOSÍ. </w:t>
      </w:r>
      <w:r w:rsidRPr="00681940">
        <w:t xml:space="preserve">SE </w:t>
      </w:r>
      <w:r w:rsidR="00681940" w:rsidRPr="00681940">
        <w:t>PROCEDE A ELABORAR EL PPROYECTO DE RESOLUCIÓN CORRESPONDIENTE</w:t>
      </w:r>
      <w:r w:rsidRPr="00681940">
        <w:t>. Notifíquese</w:t>
      </w:r>
    </w:p>
    <w:p w:rsidR="00E504D1" w:rsidRPr="00681940" w:rsidRDefault="00E504D1" w:rsidP="00681940">
      <w:pPr>
        <w:ind w:left="-709" w:right="-708"/>
        <w:jc w:val="both"/>
        <w:rPr>
          <w:b/>
        </w:rPr>
      </w:pPr>
    </w:p>
    <w:p w:rsidR="00894DA1" w:rsidRPr="00681940" w:rsidRDefault="00894DA1" w:rsidP="00681940">
      <w:pPr>
        <w:ind w:left="-709" w:right="-708"/>
        <w:jc w:val="both"/>
      </w:pPr>
      <w:r w:rsidRPr="00681940">
        <w:rPr>
          <w:b/>
        </w:rPr>
        <w:t xml:space="preserve">CEGAIP-RR-476/2026-3 Y SUS ACUMULADOS CONTRA COLEGIO DE EDUCACIÓN PROFESIONAL TECNICA EN EL ESTADO DE SAN LUIS POTOSÍ. </w:t>
      </w:r>
      <w:r w:rsidRPr="00681940">
        <w:t>SE RESUELVE: ESTA COMISIÓN REVOCA LA RESPUESTA EMITIDA. Notifíquese</w:t>
      </w:r>
    </w:p>
    <w:p w:rsidR="00894DA1" w:rsidRPr="00681940" w:rsidRDefault="00894DA1" w:rsidP="00681940">
      <w:pPr>
        <w:ind w:left="-709" w:right="-708"/>
        <w:jc w:val="both"/>
        <w:rPr>
          <w:b/>
        </w:rPr>
      </w:pPr>
    </w:p>
    <w:p w:rsidR="00E504D1" w:rsidRPr="00681940" w:rsidRDefault="00E504D1" w:rsidP="00681940">
      <w:pPr>
        <w:ind w:left="-709" w:right="-708"/>
        <w:jc w:val="both"/>
      </w:pPr>
      <w:r w:rsidRPr="00681940">
        <w:rPr>
          <w:b/>
        </w:rPr>
        <w:t>CEGAIP-RR-478/2026-2 CONTRA COLEGIO NACIONAL DE EDUCACIÓN PROFESIONAL TECNICA EN EL ESTADO DE SAN LUIS POTOSÍ.</w:t>
      </w:r>
      <w:r w:rsidR="00681940" w:rsidRPr="00681940">
        <w:rPr>
          <w:b/>
        </w:rPr>
        <w:t xml:space="preserve"> </w:t>
      </w:r>
      <w:r w:rsidR="00681940" w:rsidRPr="00681940">
        <w:t>SE PROCEDE A ELABORAR EL PPROYECTO DE RESOLUCIÓN CORRESPONDIENTE</w:t>
      </w:r>
      <w:r w:rsidRPr="00681940">
        <w:t>. Notifíquese</w:t>
      </w:r>
    </w:p>
    <w:p w:rsidR="00E504D1" w:rsidRPr="00681940" w:rsidRDefault="00E504D1" w:rsidP="00681940">
      <w:pPr>
        <w:ind w:left="-709" w:right="-708"/>
        <w:jc w:val="both"/>
        <w:rPr>
          <w:b/>
        </w:rPr>
      </w:pPr>
    </w:p>
    <w:p w:rsidR="00E504D1" w:rsidRPr="00681940" w:rsidRDefault="00E504D1" w:rsidP="00681940">
      <w:pPr>
        <w:ind w:left="-709" w:right="-708"/>
        <w:jc w:val="both"/>
      </w:pPr>
      <w:r w:rsidRPr="00681940">
        <w:rPr>
          <w:b/>
        </w:rPr>
        <w:t>CEGAIP-RR-490/2026-2 CONTRA H. AYUNTAMIENTO DE MEXQUITIC DE CARMONA, SAN LUIS POTOSÍ.</w:t>
      </w:r>
      <w:r w:rsidR="00681940" w:rsidRPr="00681940">
        <w:rPr>
          <w:b/>
        </w:rPr>
        <w:t xml:space="preserve"> </w:t>
      </w:r>
      <w:r w:rsidR="00681940" w:rsidRPr="00681940">
        <w:t>SE PROCEDE A ELABORAR EL PPROYECTO DE RESOLUCIÓN CORRESPONDIENTE</w:t>
      </w:r>
      <w:r w:rsidRPr="00681940">
        <w:t>. Notifíquese</w:t>
      </w:r>
    </w:p>
    <w:p w:rsidR="00E504D1" w:rsidRPr="00681940" w:rsidRDefault="00E504D1" w:rsidP="00681940">
      <w:pPr>
        <w:ind w:left="-709" w:right="-708"/>
        <w:jc w:val="both"/>
        <w:rPr>
          <w:b/>
        </w:rPr>
      </w:pPr>
    </w:p>
    <w:p w:rsidR="00E504D1" w:rsidRPr="00681940" w:rsidRDefault="00E504D1" w:rsidP="00681940">
      <w:pPr>
        <w:ind w:left="-709" w:right="-708"/>
        <w:jc w:val="both"/>
      </w:pPr>
      <w:r w:rsidRPr="00681940">
        <w:rPr>
          <w:b/>
        </w:rPr>
        <w:t>CEGAIP-RR-502/2026-2 CONTRA COLEGIO NACIONAL DE EDUCACIÓN PROFESIONAL TECNICA EN EL ESTADO DE SAN LUIS POTOSÍ.</w:t>
      </w:r>
      <w:r w:rsidR="00681940" w:rsidRPr="00681940">
        <w:rPr>
          <w:b/>
        </w:rPr>
        <w:t xml:space="preserve"> </w:t>
      </w:r>
      <w:r w:rsidR="00681940" w:rsidRPr="00681940">
        <w:t>SE PROCEDE A ELABORAR EL PPROYECTO DE RESOLUCIÓN CORRESPONDIENTE</w:t>
      </w:r>
      <w:r w:rsidRPr="00681940">
        <w:t>. Notifíquese</w:t>
      </w:r>
    </w:p>
    <w:p w:rsidR="00E504D1" w:rsidRPr="00681940" w:rsidRDefault="00E504D1" w:rsidP="00681940">
      <w:pPr>
        <w:ind w:left="-709" w:right="-708"/>
        <w:jc w:val="both"/>
        <w:rPr>
          <w:b/>
        </w:rPr>
      </w:pPr>
    </w:p>
    <w:p w:rsidR="00E504D1" w:rsidRPr="00681940" w:rsidRDefault="00E504D1" w:rsidP="00681940">
      <w:pPr>
        <w:ind w:left="-709" w:right="-708"/>
        <w:jc w:val="both"/>
      </w:pPr>
      <w:r w:rsidRPr="00681940">
        <w:rPr>
          <w:b/>
        </w:rPr>
        <w:t>CEGAIP-RR-505/2026-2 CONTRA COLEGIO NACIONAL DE EDUCACIÓN PROFESIONAL TECNICA EN EL ESTADO DE SAN LUIS POTOSÍ.</w:t>
      </w:r>
      <w:r w:rsidR="00681940" w:rsidRPr="00681940">
        <w:t xml:space="preserve"> SE PROCEDE A ELABORAR EL PPROYECTO DE RESOLUCIÓN CORRESPONDIENTE</w:t>
      </w:r>
      <w:r w:rsidRPr="00681940">
        <w:t>. Notifíquese</w:t>
      </w:r>
    </w:p>
    <w:p w:rsidR="00E504D1" w:rsidRPr="00681940" w:rsidRDefault="00E504D1" w:rsidP="00681940">
      <w:pPr>
        <w:ind w:left="-709" w:right="-708"/>
        <w:jc w:val="both"/>
        <w:rPr>
          <w:b/>
        </w:rPr>
      </w:pPr>
    </w:p>
    <w:p w:rsidR="00E504D1" w:rsidRPr="00681940" w:rsidRDefault="00E504D1" w:rsidP="00681940">
      <w:pPr>
        <w:ind w:left="-709" w:right="-708"/>
        <w:jc w:val="both"/>
      </w:pPr>
      <w:r w:rsidRPr="00681940">
        <w:rPr>
          <w:b/>
        </w:rPr>
        <w:t>CEGAIP-RR-508/2026-2 CONTRA COLEGIO NACIONAL DE EDUCACIÓN PROFESIONAL TECNICA EN EL ESTADO DE SAN LUIS POTOSÍ.</w:t>
      </w:r>
      <w:r w:rsidR="00681940" w:rsidRPr="00681940">
        <w:t xml:space="preserve"> SE PROCEDE A ELABORAR EL PPROYECTO DE RESOLUCIÓN CORRESPONDIENTE</w:t>
      </w:r>
      <w:r w:rsidRPr="00681940">
        <w:t>. Notifíquese</w:t>
      </w:r>
    </w:p>
    <w:p w:rsidR="00E504D1" w:rsidRPr="00681940" w:rsidRDefault="00E504D1" w:rsidP="00681940">
      <w:pPr>
        <w:ind w:left="-709" w:right="-708"/>
        <w:jc w:val="both"/>
        <w:rPr>
          <w:b/>
        </w:rPr>
      </w:pPr>
    </w:p>
    <w:p w:rsidR="00F13A27" w:rsidRPr="00681940" w:rsidRDefault="00F13A27" w:rsidP="00681940">
      <w:pPr>
        <w:ind w:left="-709" w:right="-708"/>
        <w:jc w:val="both"/>
      </w:pPr>
      <w:r w:rsidRPr="00681940">
        <w:rPr>
          <w:b/>
        </w:rPr>
        <w:t xml:space="preserve">CEGAIP-RR-517/2026-2 CONTRA H. AYUNTAMIENTO DE TANCANHUITZ DE SANTOS, SAN LUIS POTOSÍ. </w:t>
      </w:r>
      <w:r w:rsidRPr="00681940">
        <w:t>SE PROCEDE A ELABORAR EL PROYECTO DE RESOLUCIÓN CORRESPONDI</w:t>
      </w:r>
      <w:r w:rsidR="00C36E74" w:rsidRPr="00681940">
        <w:t>ENTE</w:t>
      </w:r>
      <w:r w:rsidRPr="00681940">
        <w:t>. Notifíquese</w:t>
      </w:r>
    </w:p>
    <w:p w:rsidR="00F13A27" w:rsidRPr="00681940" w:rsidRDefault="00F13A27" w:rsidP="00681940">
      <w:pPr>
        <w:ind w:left="-709" w:right="-708"/>
        <w:jc w:val="both"/>
        <w:rPr>
          <w:b/>
        </w:rPr>
      </w:pPr>
    </w:p>
    <w:p w:rsidR="00F13A27" w:rsidRPr="00681940" w:rsidRDefault="00F13A27" w:rsidP="00681940">
      <w:pPr>
        <w:ind w:left="-709" w:right="-708"/>
        <w:jc w:val="both"/>
      </w:pPr>
      <w:r w:rsidRPr="00681940">
        <w:rPr>
          <w:b/>
        </w:rPr>
        <w:lastRenderedPageBreak/>
        <w:t xml:space="preserve">CEGAIP-RR-520/2026-2 CONTRA H. AYUNTAMIENTO DE MATLAPA, SAN LUIS POTOSÍ. </w:t>
      </w:r>
      <w:r w:rsidRPr="00681940">
        <w:t>SE PROCEDE A ELABORAR EL PROYECTO DE RESOLUCIÓN CORRESPONDI</w:t>
      </w:r>
      <w:r w:rsidR="00C36E74" w:rsidRPr="00681940">
        <w:t>ENTE</w:t>
      </w:r>
      <w:r w:rsidRPr="00681940">
        <w:t>. Notifíquese</w:t>
      </w:r>
    </w:p>
    <w:p w:rsidR="00F13A27" w:rsidRPr="00681940" w:rsidRDefault="00F13A27" w:rsidP="00681940">
      <w:pPr>
        <w:ind w:left="-709" w:right="-708"/>
        <w:jc w:val="both"/>
        <w:rPr>
          <w:b/>
        </w:rPr>
      </w:pPr>
    </w:p>
    <w:p w:rsidR="00F13A27" w:rsidRPr="00681940" w:rsidRDefault="00F13A27" w:rsidP="00681940">
      <w:pPr>
        <w:ind w:left="-709" w:right="-708"/>
        <w:jc w:val="both"/>
      </w:pPr>
      <w:r w:rsidRPr="00681940">
        <w:rPr>
          <w:b/>
        </w:rPr>
        <w:t xml:space="preserve">CEGAIP-RR-526/2026-2 CONTRA UNIVERSIDAD AUTONOMA DE SAN LUIS POTOSÍ. </w:t>
      </w:r>
      <w:r w:rsidRPr="00681940">
        <w:t>SE PROCEDE A ELABORAR EL PROYECTO DE RESOLUCIÓN CORRESPONDI</w:t>
      </w:r>
      <w:r w:rsidR="00C36E74" w:rsidRPr="00681940">
        <w:t>ENTE</w:t>
      </w:r>
      <w:r w:rsidRPr="00681940">
        <w:t>. Notifíquese</w:t>
      </w:r>
    </w:p>
    <w:p w:rsidR="00F13A27" w:rsidRPr="00681940" w:rsidRDefault="00F13A27" w:rsidP="00681940">
      <w:pPr>
        <w:ind w:left="-709" w:right="-708"/>
        <w:jc w:val="both"/>
        <w:rPr>
          <w:b/>
        </w:rPr>
      </w:pPr>
    </w:p>
    <w:p w:rsidR="00894DA1" w:rsidRPr="00681940" w:rsidRDefault="00894DA1" w:rsidP="00681940">
      <w:pPr>
        <w:ind w:left="-709" w:right="-708"/>
        <w:jc w:val="both"/>
      </w:pPr>
      <w:r w:rsidRPr="00681940">
        <w:rPr>
          <w:b/>
        </w:rPr>
        <w:t xml:space="preserve">CEGAIP-RR-527/2026-3 CONTRA H. AYUNTAMIENTO DE SAN LUIS POTOSÍ, SAN LUIS POTOSÍ. </w:t>
      </w:r>
      <w:r w:rsidRPr="00681940">
        <w:t>SE RESUELVE: ESTA COMISIÓN CONFIRMA LA RESPUESTA. Notifíquese</w:t>
      </w:r>
    </w:p>
    <w:p w:rsidR="00894DA1" w:rsidRPr="00681940" w:rsidRDefault="00894DA1" w:rsidP="00681940">
      <w:pPr>
        <w:ind w:left="-709" w:right="-708"/>
        <w:jc w:val="both"/>
        <w:rPr>
          <w:b/>
        </w:rPr>
      </w:pPr>
    </w:p>
    <w:p w:rsidR="00C36E74" w:rsidRPr="00681940" w:rsidRDefault="00C36E74" w:rsidP="00681940">
      <w:pPr>
        <w:ind w:left="-709" w:right="-708"/>
        <w:jc w:val="both"/>
      </w:pPr>
      <w:r w:rsidRPr="00681940">
        <w:rPr>
          <w:b/>
        </w:rPr>
        <w:t xml:space="preserve">CEGAIP-RR-531/2026-1 CONTRA H. AYUNTAMIENTO DE SANTO DOMINGO, SAN LUIS POTOSÍ. </w:t>
      </w:r>
      <w:r w:rsidRPr="00681940">
        <w:t>SE PROCEDE A ELABORAR EL PROYECTO DE RESOLUCIÓN CORRESPONDIENTE. Notifíquese</w:t>
      </w:r>
    </w:p>
    <w:p w:rsidR="00C36E74" w:rsidRPr="00681940" w:rsidRDefault="00C36E74" w:rsidP="00681940">
      <w:pPr>
        <w:ind w:left="-709" w:right="-708"/>
        <w:jc w:val="both"/>
        <w:rPr>
          <w:b/>
        </w:rPr>
      </w:pPr>
    </w:p>
    <w:p w:rsidR="00F13A27" w:rsidRPr="00681940" w:rsidRDefault="00F13A27" w:rsidP="00681940">
      <w:pPr>
        <w:ind w:left="-709" w:right="-708"/>
        <w:jc w:val="both"/>
      </w:pPr>
      <w:r w:rsidRPr="00681940">
        <w:rPr>
          <w:b/>
        </w:rPr>
        <w:t xml:space="preserve">CEGAIP-RR-532/2026-2 CONTRA H. AYUNTAMIENTO DE GUADALCAZAR, SAN LUIS POTOSÍ. </w:t>
      </w:r>
      <w:r w:rsidRPr="00681940">
        <w:t>SE PROCEDE A ELABORAR EL PROYECTO DE RESOLUCIÓN CORRESPONDI</w:t>
      </w:r>
      <w:r w:rsidR="00C36E74" w:rsidRPr="00681940">
        <w:t>ENTE</w:t>
      </w:r>
      <w:r w:rsidRPr="00681940">
        <w:t>. Notifíquese</w:t>
      </w:r>
    </w:p>
    <w:p w:rsidR="00F13A27" w:rsidRPr="00681940" w:rsidRDefault="00F13A27" w:rsidP="00681940">
      <w:pPr>
        <w:ind w:left="-709" w:right="-708"/>
        <w:jc w:val="both"/>
        <w:rPr>
          <w:b/>
        </w:rPr>
      </w:pPr>
    </w:p>
    <w:p w:rsidR="00F13A27" w:rsidRPr="00681940" w:rsidRDefault="00F13A27" w:rsidP="00681940">
      <w:pPr>
        <w:ind w:left="-709" w:right="-708"/>
        <w:jc w:val="both"/>
      </w:pPr>
      <w:r w:rsidRPr="00681940">
        <w:rPr>
          <w:b/>
        </w:rPr>
        <w:t xml:space="preserve">CEGAIP-RR-535/2026-2 CONTRA INSTITUTO CATASTRAL Y REGISTRAL DEL GOBIERNO DEL ESTADO DE SAN LUIS POTOSÍ. </w:t>
      </w:r>
      <w:r w:rsidRPr="00681940">
        <w:t>SE PROCEDE A ELABORAR EL PROYECTO DE RESOLUCIÓN CORRESPONDI</w:t>
      </w:r>
      <w:r w:rsidR="00C36E74" w:rsidRPr="00681940">
        <w:t>ENTE</w:t>
      </w:r>
      <w:r w:rsidRPr="00681940">
        <w:t>. Notifíquese</w:t>
      </w:r>
    </w:p>
    <w:p w:rsidR="00F13A27" w:rsidRPr="00681940" w:rsidRDefault="00F13A27" w:rsidP="00681940">
      <w:pPr>
        <w:ind w:left="-709" w:right="-708"/>
        <w:jc w:val="both"/>
        <w:rPr>
          <w:b/>
        </w:rPr>
      </w:pPr>
    </w:p>
    <w:p w:rsidR="00C36E74" w:rsidRPr="00681940" w:rsidRDefault="00C36E74" w:rsidP="00681940">
      <w:pPr>
        <w:ind w:left="-709" w:right="-708"/>
        <w:jc w:val="both"/>
      </w:pPr>
      <w:r w:rsidRPr="00681940">
        <w:rPr>
          <w:b/>
        </w:rPr>
        <w:t xml:space="preserve">CEGAIP-RR-537/2026-1 CONTRA H. AYUNTAMIENTO DE CERRO DE SAN PEDRO, SAN LUIS POTOSÍ. </w:t>
      </w:r>
      <w:r w:rsidRPr="00681940">
        <w:t>SE PROCEDE A ELABORAR EL PROYECTO DE RESOLUCIÓN CORRESPONDIENTE. Notifíquese</w:t>
      </w:r>
    </w:p>
    <w:p w:rsidR="00C36E74" w:rsidRPr="00681940" w:rsidRDefault="00C36E74" w:rsidP="00681940">
      <w:pPr>
        <w:ind w:left="-709" w:right="-708"/>
        <w:jc w:val="both"/>
        <w:rPr>
          <w:b/>
        </w:rPr>
      </w:pPr>
    </w:p>
    <w:p w:rsidR="00C36E74" w:rsidRPr="00681940" w:rsidRDefault="00C36E74" w:rsidP="00681940">
      <w:pPr>
        <w:ind w:left="-709" w:right="-708"/>
        <w:jc w:val="both"/>
      </w:pPr>
      <w:r w:rsidRPr="00681940">
        <w:rPr>
          <w:b/>
        </w:rPr>
        <w:t xml:space="preserve">CEGAIP-RR-540/2026-1 CONTRA H. AYUNTAMIENTO DE COXCATLAN, SAN LUIS POTOSÍ. </w:t>
      </w:r>
      <w:r w:rsidRPr="00681940">
        <w:t>SE PROCEDE A ELABORAR EL PROYECTO DE RESOLUCIÓN CORRESPONDIENTE. Notifíquese</w:t>
      </w:r>
    </w:p>
    <w:p w:rsidR="00C36E74" w:rsidRPr="00681940" w:rsidRDefault="00C36E74" w:rsidP="00681940">
      <w:pPr>
        <w:ind w:left="-709" w:right="-708"/>
        <w:jc w:val="both"/>
        <w:rPr>
          <w:b/>
        </w:rPr>
      </w:pPr>
    </w:p>
    <w:p w:rsidR="00F13A27" w:rsidRPr="00681940" w:rsidRDefault="00F13A27" w:rsidP="00681940">
      <w:pPr>
        <w:ind w:left="-709" w:right="-708"/>
        <w:jc w:val="both"/>
      </w:pPr>
      <w:r w:rsidRPr="00681940">
        <w:rPr>
          <w:b/>
        </w:rPr>
        <w:t xml:space="preserve">CEGAIP-RR-541/2026-2 CONTRA H. AYUNTAMIENTO DE CIUDAD VALLES, SAN LUIS POTOSÍ. </w:t>
      </w:r>
      <w:r w:rsidRPr="00681940">
        <w:t>SE PROCEDE A ELABORAR EL PROYECTO DE RESOLUCIÓN CORRESPONDI</w:t>
      </w:r>
      <w:r w:rsidR="00C36E74" w:rsidRPr="00681940">
        <w:t>ENTE</w:t>
      </w:r>
      <w:r w:rsidRPr="00681940">
        <w:t>. Notifíquese</w:t>
      </w:r>
    </w:p>
    <w:p w:rsidR="00F13A27" w:rsidRPr="00681940" w:rsidRDefault="00F13A27" w:rsidP="00681940">
      <w:pPr>
        <w:ind w:left="-709" w:right="-708"/>
        <w:jc w:val="both"/>
        <w:rPr>
          <w:b/>
        </w:rPr>
      </w:pPr>
    </w:p>
    <w:p w:rsidR="00C36E74" w:rsidRPr="00681940" w:rsidRDefault="00C36E74" w:rsidP="00681940">
      <w:pPr>
        <w:ind w:left="-709" w:right="-708"/>
        <w:jc w:val="both"/>
      </w:pPr>
      <w:r w:rsidRPr="00681940">
        <w:rPr>
          <w:b/>
        </w:rPr>
        <w:t xml:space="preserve">CEGAIP-RR-546/2026-1 CONTRA H. AYUNTAMIENTO DE CERRO DE SAN PEDRO, SAN LUIS POTOSÍ. </w:t>
      </w:r>
      <w:r w:rsidRPr="00681940">
        <w:t>SE PROCEDE A ELABORAR EL PROYECTO DE RESOLUCIÓN CORRESPONDIENTE. Notifíquese</w:t>
      </w:r>
    </w:p>
    <w:p w:rsidR="00C36E74" w:rsidRPr="00681940" w:rsidRDefault="00C36E74" w:rsidP="00681940">
      <w:pPr>
        <w:ind w:left="-709" w:right="-708"/>
        <w:jc w:val="both"/>
        <w:rPr>
          <w:b/>
        </w:rPr>
      </w:pPr>
    </w:p>
    <w:p w:rsidR="00F13A27" w:rsidRPr="00681940" w:rsidRDefault="00F13A27" w:rsidP="00681940">
      <w:pPr>
        <w:ind w:left="-709" w:right="-708"/>
        <w:jc w:val="both"/>
      </w:pPr>
      <w:r w:rsidRPr="00681940">
        <w:rPr>
          <w:b/>
        </w:rPr>
        <w:t xml:space="preserve">CEGAIP-RR-553/2026-2 CONTRA H. AYUNTAMIENTO DE VILLA JUAREZ, SAN LUIS POTOSÍ. </w:t>
      </w:r>
      <w:r w:rsidRPr="00681940">
        <w:t>SE PROCEDE A ELABORAR EL PROYECTO DE RESOLUCIÓN CORRESPONDI</w:t>
      </w:r>
      <w:r w:rsidR="00C36E74" w:rsidRPr="00681940">
        <w:t>ENTE</w:t>
      </w:r>
      <w:r w:rsidRPr="00681940">
        <w:t>. Notifíquese</w:t>
      </w:r>
    </w:p>
    <w:p w:rsidR="00F13A27" w:rsidRPr="00681940" w:rsidRDefault="00F13A27" w:rsidP="00681940">
      <w:pPr>
        <w:ind w:left="-709" w:right="-708"/>
        <w:jc w:val="both"/>
        <w:rPr>
          <w:b/>
        </w:rPr>
      </w:pPr>
    </w:p>
    <w:p w:rsidR="00C36E74" w:rsidRPr="00681940" w:rsidRDefault="00C36E74" w:rsidP="00681940">
      <w:pPr>
        <w:ind w:left="-709" w:right="-708"/>
        <w:jc w:val="both"/>
      </w:pPr>
      <w:r w:rsidRPr="00681940">
        <w:rPr>
          <w:b/>
        </w:rPr>
        <w:lastRenderedPageBreak/>
        <w:t xml:space="preserve">CEGAIP-RR-555/2026-1 CONTRA H. AYUNTAMIENTO DE EBANO, SAN LUIS POTOSÍ. </w:t>
      </w:r>
      <w:r w:rsidRPr="00681940">
        <w:t>SE PROCEDE A ELABORAR EL PROYECTO DE RESOLUCIÓN CORRESPONDIENTE. Notifíquese</w:t>
      </w:r>
    </w:p>
    <w:p w:rsidR="00C36E74" w:rsidRPr="00681940" w:rsidRDefault="00C36E74" w:rsidP="00681940">
      <w:pPr>
        <w:ind w:left="-709" w:right="-708"/>
        <w:jc w:val="both"/>
        <w:rPr>
          <w:b/>
        </w:rPr>
      </w:pPr>
    </w:p>
    <w:p w:rsidR="00F13A27" w:rsidRPr="00681940" w:rsidRDefault="00F13A27" w:rsidP="00681940">
      <w:pPr>
        <w:ind w:left="-709" w:right="-708"/>
        <w:jc w:val="both"/>
      </w:pPr>
      <w:r w:rsidRPr="00681940">
        <w:rPr>
          <w:b/>
        </w:rPr>
        <w:t xml:space="preserve">CEGAIP-RR-556/2026-2 CONTRA H. AYUNTAMIENTO DE CIUDAD VALLES, SAN LUIS POTOSÍ. </w:t>
      </w:r>
      <w:r w:rsidRPr="00681940">
        <w:t>SE PROCEDE A ELABORAR EL PROYECTO DE RESOLUCIÓN CORRESPONDI</w:t>
      </w:r>
      <w:r w:rsidR="00C36E74" w:rsidRPr="00681940">
        <w:t>ENTE</w:t>
      </w:r>
      <w:r w:rsidRPr="00681940">
        <w:t>. Notifíquese</w:t>
      </w:r>
    </w:p>
    <w:p w:rsidR="00F13A27" w:rsidRPr="00681940" w:rsidRDefault="00F13A27" w:rsidP="00681940">
      <w:pPr>
        <w:ind w:left="-709" w:right="-708"/>
        <w:jc w:val="both"/>
        <w:rPr>
          <w:b/>
        </w:rPr>
      </w:pPr>
    </w:p>
    <w:p w:rsidR="00C36E74" w:rsidRPr="00681940" w:rsidRDefault="00C36E74" w:rsidP="00681940">
      <w:pPr>
        <w:ind w:left="-709" w:right="-708"/>
        <w:jc w:val="both"/>
      </w:pPr>
      <w:r w:rsidRPr="00681940">
        <w:rPr>
          <w:b/>
        </w:rPr>
        <w:t xml:space="preserve">CEGAIP-RR-558/2026-1 CONTRA H. AYUNTAMIENTO DE TAMUIN, SAN LUIS POTOSÍ. </w:t>
      </w:r>
      <w:r w:rsidRPr="00681940">
        <w:t>SE PROCEDE A ELABORAR EL PROYECTO DE RESOLUCIÓN CORRESPONDIENTE. Notifíquese</w:t>
      </w:r>
    </w:p>
    <w:p w:rsidR="00C36E74" w:rsidRPr="00681940" w:rsidRDefault="00C36E74" w:rsidP="00681940">
      <w:pPr>
        <w:ind w:left="-709" w:right="-708"/>
        <w:jc w:val="both"/>
        <w:rPr>
          <w:b/>
        </w:rPr>
      </w:pPr>
    </w:p>
    <w:p w:rsidR="00C36E74" w:rsidRPr="00681940" w:rsidRDefault="00C36E74" w:rsidP="00681940">
      <w:pPr>
        <w:ind w:left="-709" w:right="-708"/>
        <w:jc w:val="both"/>
      </w:pPr>
      <w:r w:rsidRPr="00681940">
        <w:rPr>
          <w:b/>
        </w:rPr>
        <w:t xml:space="preserve">CEGAIP-RR-561/2026-1 CONTRA H. AYUNTAMIENTO DE TANQUIAN, SAN LUIS POTOSÍ. </w:t>
      </w:r>
      <w:r w:rsidRPr="00681940">
        <w:t>SE PROCEDE A ELABORAR EL PROYECTO DE RESOLUCIÓN CORRESPONDIENTE. Notifíquese</w:t>
      </w:r>
    </w:p>
    <w:p w:rsidR="00C36E74" w:rsidRPr="00681940" w:rsidRDefault="00C36E74" w:rsidP="00681940">
      <w:pPr>
        <w:ind w:left="-709" w:right="-708"/>
        <w:jc w:val="both"/>
        <w:rPr>
          <w:b/>
        </w:rPr>
      </w:pPr>
    </w:p>
    <w:p w:rsidR="00C36E74" w:rsidRPr="00681940" w:rsidRDefault="00C36E74" w:rsidP="00681940">
      <w:pPr>
        <w:ind w:left="-709" w:right="-708"/>
        <w:jc w:val="both"/>
      </w:pPr>
      <w:r w:rsidRPr="00681940">
        <w:rPr>
          <w:b/>
        </w:rPr>
        <w:t xml:space="preserve">CEGAIP-RR-567/2026-1 CONTRA H. AYUNTAMIENTO DE VILLA DE ARISTA, SAN LUIS POTOSÍ. </w:t>
      </w:r>
      <w:r w:rsidRPr="00681940">
        <w:t>SE PROCEDE A ELABORAR EL PROYECTO DE RESOLUCIÓN CORRESPONDIENTE. Notifíquese</w:t>
      </w:r>
    </w:p>
    <w:p w:rsidR="00C36E74" w:rsidRPr="00681940" w:rsidRDefault="00C36E74" w:rsidP="00681940">
      <w:pPr>
        <w:ind w:left="-709" w:right="-708"/>
        <w:jc w:val="both"/>
        <w:rPr>
          <w:b/>
        </w:rPr>
      </w:pPr>
    </w:p>
    <w:p w:rsidR="00C36E74" w:rsidRPr="00681940" w:rsidRDefault="00C36E74" w:rsidP="00681940">
      <w:pPr>
        <w:ind w:left="-709" w:right="-708"/>
        <w:jc w:val="both"/>
      </w:pPr>
      <w:r w:rsidRPr="00681940">
        <w:rPr>
          <w:b/>
        </w:rPr>
        <w:t xml:space="preserve">CEGAIP-RR-573/2026-1 CONTRA H. AYUNTAMIENTO DE SALINAS, SAN LUIS POTOSÍ. </w:t>
      </w:r>
      <w:r w:rsidRPr="00681940">
        <w:t>SE PROCEDE A ELABORAR EL PROYECTO DE RESOLUCIÓN CORRESPONDIENTE. Notifíquese</w:t>
      </w:r>
    </w:p>
    <w:p w:rsidR="00C36E74" w:rsidRPr="00681940" w:rsidRDefault="00C36E74" w:rsidP="00681940">
      <w:pPr>
        <w:ind w:left="-709" w:right="-708"/>
        <w:jc w:val="both"/>
        <w:rPr>
          <w:b/>
        </w:rPr>
      </w:pPr>
    </w:p>
    <w:p w:rsidR="00C36E74" w:rsidRPr="00681940" w:rsidRDefault="00C36E74" w:rsidP="00681940">
      <w:pPr>
        <w:ind w:left="-709" w:right="-708"/>
        <w:jc w:val="both"/>
      </w:pPr>
      <w:r w:rsidRPr="00681940">
        <w:rPr>
          <w:b/>
        </w:rPr>
        <w:t xml:space="preserve">CEGAIP-RR-576/2026-1 CONTRA H. AYUNTAMIENTO DE VILLA DE GUADALUPE, SAN LUIS POTOSÍ. </w:t>
      </w:r>
      <w:r w:rsidRPr="00681940">
        <w:t>SE PROCEDE A ELABORAR EL PROYECTO DE RESOLUCIÓN CORRESPONDIENTE. Notifíquese</w:t>
      </w:r>
    </w:p>
    <w:p w:rsidR="00C36E74" w:rsidRPr="00681940" w:rsidRDefault="00C36E74" w:rsidP="00681940">
      <w:pPr>
        <w:ind w:left="-709" w:right="-708"/>
        <w:jc w:val="both"/>
        <w:rPr>
          <w:b/>
        </w:rPr>
      </w:pPr>
    </w:p>
    <w:p w:rsidR="00C36E74" w:rsidRPr="00681940" w:rsidRDefault="00C36E74" w:rsidP="00681940">
      <w:pPr>
        <w:ind w:left="-709" w:right="-708"/>
        <w:jc w:val="both"/>
      </w:pPr>
      <w:r w:rsidRPr="00681940">
        <w:rPr>
          <w:b/>
        </w:rPr>
        <w:t xml:space="preserve">CEGAIP-RR-579/2026-1 CONTRA H. AYUNTAMIENTO DE TAMAZUNCHALE, SAN LUIS POTOSÍ. </w:t>
      </w:r>
      <w:r w:rsidRPr="00681940">
        <w:t>SE PROCEDE A ELABORAR EL PROYECTO DE RESOLUCIÓN CORRESPONDIENTE. Notifíquese</w:t>
      </w:r>
    </w:p>
    <w:p w:rsidR="00C36E74" w:rsidRPr="00681940" w:rsidRDefault="00C36E74" w:rsidP="00681940">
      <w:pPr>
        <w:ind w:left="-709" w:right="-708"/>
        <w:jc w:val="both"/>
        <w:rPr>
          <w:b/>
        </w:rPr>
      </w:pPr>
    </w:p>
    <w:p w:rsidR="00894DA1" w:rsidRPr="00681940" w:rsidRDefault="00894DA1" w:rsidP="00681940">
      <w:pPr>
        <w:ind w:left="-709" w:right="-708"/>
        <w:jc w:val="both"/>
      </w:pPr>
      <w:r w:rsidRPr="00681940">
        <w:rPr>
          <w:b/>
        </w:rPr>
        <w:t xml:space="preserve">CEGAIP-RR-584/2026-3 CONTRA CONTRALORIA GENERAL DEL ESTADO DE SAN LUIS POTOSÍ. </w:t>
      </w:r>
      <w:r w:rsidRPr="00681940">
        <w:t>SE RESUELVE: ESTA COMISIÓN CONFIRMA LA RESPUESTA. Notifíquese</w:t>
      </w:r>
    </w:p>
    <w:p w:rsidR="00894DA1" w:rsidRPr="00681940" w:rsidRDefault="00894DA1" w:rsidP="00681940">
      <w:pPr>
        <w:ind w:left="-709" w:right="-708"/>
        <w:jc w:val="both"/>
        <w:rPr>
          <w:b/>
        </w:rPr>
      </w:pPr>
    </w:p>
    <w:p w:rsidR="00C36E74" w:rsidRPr="00681940" w:rsidRDefault="00C36E74" w:rsidP="00681940">
      <w:pPr>
        <w:ind w:left="-709" w:right="-708"/>
        <w:jc w:val="both"/>
      </w:pPr>
      <w:r w:rsidRPr="00681940">
        <w:rPr>
          <w:b/>
        </w:rPr>
        <w:t xml:space="preserve">CEGAIP-RR-585/2026-1 CONTRA H. AYUNTAMIENTO DE SAN LUIS POTOSÍ, SAN LUIS POTOSÍ. </w:t>
      </w:r>
      <w:r w:rsidRPr="00681940">
        <w:t>SE PROCEDE A ELABORAR EL PROYECTO DE RESOLUCIÓN CORRESPONDIENTE. Notifíquese</w:t>
      </w:r>
    </w:p>
    <w:p w:rsidR="00C36E74" w:rsidRPr="00681940" w:rsidRDefault="00C36E74" w:rsidP="00681940">
      <w:pPr>
        <w:ind w:left="-709" w:right="-708"/>
        <w:jc w:val="both"/>
        <w:rPr>
          <w:b/>
        </w:rPr>
      </w:pPr>
    </w:p>
    <w:p w:rsidR="00C36E74" w:rsidRPr="00681940" w:rsidRDefault="00C36E74" w:rsidP="00681940">
      <w:pPr>
        <w:ind w:left="-709" w:right="-708"/>
        <w:jc w:val="both"/>
      </w:pPr>
      <w:r w:rsidRPr="00681940">
        <w:rPr>
          <w:b/>
        </w:rPr>
        <w:t xml:space="preserve">CEGAIP-RR-588/2026-1 CONTRA H. AYUNTAMIENTO DE CARDENAS, SAN LUIS POTOSÍ. </w:t>
      </w:r>
      <w:r w:rsidRPr="00681940">
        <w:t>SE PROCEDE A ELABORAR EL PROYECTO DE RESOLUCIÓN CORRESPONDIENTE. Notifíquese</w:t>
      </w:r>
    </w:p>
    <w:p w:rsidR="00C36E74" w:rsidRPr="00681940" w:rsidRDefault="00C36E74" w:rsidP="00681940">
      <w:pPr>
        <w:ind w:left="-709" w:right="-708"/>
        <w:jc w:val="both"/>
        <w:rPr>
          <w:b/>
        </w:rPr>
      </w:pPr>
    </w:p>
    <w:p w:rsidR="00E504D1" w:rsidRPr="00681940" w:rsidRDefault="00E504D1" w:rsidP="00681940">
      <w:pPr>
        <w:ind w:left="-709" w:right="-708"/>
        <w:jc w:val="both"/>
      </w:pPr>
      <w:r w:rsidRPr="00681940">
        <w:rPr>
          <w:b/>
        </w:rPr>
        <w:lastRenderedPageBreak/>
        <w:t xml:space="preserve">CEGAIP-RR-741/2026-2 CONTRA H. AYUNTAMIENTO DE SANTA MARIA DEL RIO, SAN LUIS POTOSÍ. </w:t>
      </w:r>
      <w:r w:rsidRPr="00681940">
        <w:t xml:space="preserve">Se admite y tramítese el presente asunto como Recurso de Revisión y se tiene como sujeto obligado al </w:t>
      </w:r>
      <w:r w:rsidRPr="00681940">
        <w:rPr>
          <w:b/>
        </w:rPr>
        <w:t>H. AYUNTAMIENTO DE SANTA MARIA DEL RIO, SAN LUIS POTOSÍ</w:t>
      </w:r>
      <w:r w:rsidRPr="00681940">
        <w:rPr>
          <w:rFonts w:eastAsia="Calibri"/>
          <w:b/>
        </w:rPr>
        <w:t>.</w:t>
      </w:r>
      <w:r w:rsidRPr="00681940">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E504D1" w:rsidRPr="00681940" w:rsidRDefault="00E504D1" w:rsidP="00681940">
      <w:pPr>
        <w:ind w:left="-709" w:right="-708"/>
        <w:jc w:val="both"/>
        <w:rPr>
          <w:b/>
        </w:rPr>
      </w:pPr>
    </w:p>
    <w:p w:rsidR="00E504D1" w:rsidRPr="00681940" w:rsidRDefault="00E504D1" w:rsidP="00681940">
      <w:pPr>
        <w:ind w:left="-709" w:right="-708"/>
        <w:jc w:val="both"/>
      </w:pPr>
      <w:r w:rsidRPr="00681940">
        <w:rPr>
          <w:b/>
        </w:rPr>
        <w:t xml:space="preserve">CEGAIP-RR-744/2026-2 CONTRA H. AYUNTAMIENTO DE SANTA MARIA DEL RIO, SAN LUIS POTOSÍ. </w:t>
      </w:r>
      <w:r w:rsidRPr="00681940">
        <w:t xml:space="preserve">Se admite y tramítese el presente asunto como Recurso de Revisión y se tiene como sujeto obligado al </w:t>
      </w:r>
      <w:r w:rsidRPr="00681940">
        <w:rPr>
          <w:b/>
        </w:rPr>
        <w:t>H. AYUNTAMIENTO DE SANTA MARIA DEL RIO, SAN LUIS POTOSÍ</w:t>
      </w:r>
      <w:r w:rsidRPr="00681940">
        <w:rPr>
          <w:rFonts w:eastAsia="Calibri"/>
          <w:b/>
        </w:rPr>
        <w:t>.</w:t>
      </w:r>
      <w:r w:rsidRPr="00681940">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E504D1" w:rsidRPr="00681940" w:rsidRDefault="00E504D1" w:rsidP="00681940">
      <w:pPr>
        <w:ind w:left="-709" w:right="-708"/>
        <w:jc w:val="both"/>
        <w:rPr>
          <w:b/>
        </w:rPr>
      </w:pPr>
    </w:p>
    <w:p w:rsidR="00E504D1" w:rsidRPr="00681940" w:rsidRDefault="00E504D1" w:rsidP="00681940">
      <w:pPr>
        <w:ind w:left="-709" w:right="-708"/>
        <w:jc w:val="both"/>
      </w:pPr>
      <w:r w:rsidRPr="00681940">
        <w:rPr>
          <w:b/>
        </w:rPr>
        <w:t xml:space="preserve">CEGAIP-RR-747/2026-2 CONTRA H. AYUNTAMIENTO DE SANTA MARIA DEL RIO, SAN LUIS POTOSÍ. </w:t>
      </w:r>
      <w:r w:rsidRPr="00681940">
        <w:t xml:space="preserve">Se admite y tramítese el presente asunto como Recurso de Revisión y se tiene como sujeto obligado al </w:t>
      </w:r>
      <w:r w:rsidRPr="00681940">
        <w:rPr>
          <w:b/>
        </w:rPr>
        <w:t>H. AYUNTAMIENTO DE SANTA MARIA DEL RIO, SAN LUIS POTOSÍ</w:t>
      </w:r>
      <w:r w:rsidRPr="00681940">
        <w:rPr>
          <w:rFonts w:eastAsia="Calibri"/>
          <w:b/>
        </w:rPr>
        <w:t>.</w:t>
      </w:r>
      <w:r w:rsidRPr="00681940">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E504D1" w:rsidRPr="00681940" w:rsidRDefault="00E504D1" w:rsidP="00681940">
      <w:pPr>
        <w:ind w:left="-709" w:right="-708"/>
        <w:jc w:val="both"/>
        <w:rPr>
          <w:b/>
        </w:rPr>
      </w:pPr>
    </w:p>
    <w:p w:rsidR="00E504D1" w:rsidRPr="00681940" w:rsidRDefault="00E504D1" w:rsidP="00681940">
      <w:pPr>
        <w:ind w:left="-709" w:right="-708"/>
        <w:jc w:val="both"/>
      </w:pPr>
      <w:r w:rsidRPr="00681940">
        <w:rPr>
          <w:b/>
        </w:rPr>
        <w:t xml:space="preserve">CEGAIP-RR-750/2026-2 CONTRA H. AYUNTAMIENTO DE SANTA MARIA DEL RIO, SAN LUIS POTOSÍ. </w:t>
      </w:r>
      <w:r w:rsidRPr="00681940">
        <w:t xml:space="preserve">Se admite y tramítese el presente asunto como Recurso de Revisión y se tiene como sujeto obligado al </w:t>
      </w:r>
      <w:r w:rsidRPr="00681940">
        <w:rPr>
          <w:b/>
        </w:rPr>
        <w:t>H. AYUNTAMIENTO DE SANTA MARIA DEL RIO, SAN LUIS POTOSÍ</w:t>
      </w:r>
      <w:r w:rsidRPr="00681940">
        <w:rPr>
          <w:rFonts w:eastAsia="Calibri"/>
          <w:b/>
        </w:rPr>
        <w:t>.</w:t>
      </w:r>
      <w:r w:rsidRPr="00681940">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E504D1" w:rsidRPr="00681940" w:rsidRDefault="00E504D1" w:rsidP="00681940">
      <w:pPr>
        <w:ind w:left="-709" w:right="-708"/>
        <w:jc w:val="both"/>
        <w:rPr>
          <w:b/>
        </w:rPr>
      </w:pPr>
    </w:p>
    <w:p w:rsidR="00E504D1" w:rsidRPr="00681940" w:rsidRDefault="00E504D1" w:rsidP="00681940">
      <w:pPr>
        <w:ind w:left="-709" w:right="-708"/>
        <w:jc w:val="both"/>
      </w:pPr>
      <w:r w:rsidRPr="00681940">
        <w:rPr>
          <w:b/>
        </w:rPr>
        <w:t xml:space="preserve">CEGAIP-RR-753/2026-2 CONTRA H. AYUNTAMIENTO DE SANTA MARIA DEL RIO, SAN LUIS POTOSÍ. </w:t>
      </w:r>
      <w:r w:rsidRPr="00681940">
        <w:t xml:space="preserve">Se admite y tramítese el presente asunto como Recurso de Revisión y se tiene como sujeto obligado al </w:t>
      </w:r>
      <w:r w:rsidRPr="00681940">
        <w:rPr>
          <w:b/>
        </w:rPr>
        <w:t>H. AYUNTAMIENTO DE SANTA MARIA DEL RIO, SAN LUIS POTOSÍ</w:t>
      </w:r>
      <w:r w:rsidRPr="00681940">
        <w:rPr>
          <w:rFonts w:eastAsia="Calibri"/>
          <w:b/>
        </w:rPr>
        <w:t>.</w:t>
      </w:r>
      <w:r w:rsidRPr="00681940">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E504D1" w:rsidRPr="00681940" w:rsidRDefault="00E504D1" w:rsidP="00681940">
      <w:pPr>
        <w:ind w:left="-709" w:right="-708"/>
        <w:jc w:val="both"/>
        <w:rPr>
          <w:b/>
        </w:rPr>
      </w:pPr>
    </w:p>
    <w:p w:rsidR="00E504D1" w:rsidRPr="00681940" w:rsidRDefault="00E504D1" w:rsidP="00681940">
      <w:pPr>
        <w:ind w:left="-709" w:right="-708"/>
        <w:jc w:val="both"/>
      </w:pPr>
      <w:r w:rsidRPr="00681940">
        <w:rPr>
          <w:b/>
        </w:rPr>
        <w:t xml:space="preserve">CEGAIP-RR-756/2026-2 CONTRA H. AYUNTAMIENTO DE CIUDAD VALLES, SAN LUIS POTOSÍ. </w:t>
      </w:r>
      <w:r w:rsidRPr="00681940">
        <w:t xml:space="preserve">Se admite y tramítese el presente asunto como Recurso de Revisión y se tiene como sujeto obligado al </w:t>
      </w:r>
      <w:r w:rsidRPr="00681940">
        <w:rPr>
          <w:b/>
        </w:rPr>
        <w:t>H. AYUNTAMIENTO DE CIUDAD VALLES, SAN LUIS POTOSÍ</w:t>
      </w:r>
      <w:r w:rsidRPr="00681940">
        <w:rPr>
          <w:rFonts w:eastAsia="Calibri"/>
          <w:b/>
        </w:rPr>
        <w:t>.</w:t>
      </w:r>
      <w:r w:rsidRPr="00681940">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681940" w:rsidRPr="00681940" w:rsidRDefault="00681940" w:rsidP="00681940">
      <w:pPr>
        <w:ind w:left="-709" w:right="-708"/>
        <w:jc w:val="both"/>
        <w:rPr>
          <w:b/>
        </w:rPr>
      </w:pPr>
    </w:p>
    <w:p w:rsidR="00681940" w:rsidRPr="00681940" w:rsidRDefault="00681940" w:rsidP="00681940">
      <w:pPr>
        <w:ind w:left="-709" w:right="-708"/>
        <w:jc w:val="both"/>
      </w:pPr>
      <w:r w:rsidRPr="00681940">
        <w:rPr>
          <w:b/>
        </w:rPr>
        <w:lastRenderedPageBreak/>
        <w:t xml:space="preserve">CEGAIP-RR-757/2026-3 CONTRA H. AYUNTAMIENTO DE RIOVERDE, SAN LUIS POTOSÍ. </w:t>
      </w:r>
      <w:r w:rsidRPr="00681940">
        <w:t xml:space="preserve">Se admite y tramítese el presente asunto como Recurso de Revisión y se tiene como sujeto obligado al </w:t>
      </w:r>
      <w:r w:rsidRPr="00681940">
        <w:rPr>
          <w:b/>
        </w:rPr>
        <w:t>H. AYUNTAMIENTO DE RIOVERDE, SAN LUIS POTOSÍ</w:t>
      </w:r>
      <w:r w:rsidRPr="00681940">
        <w:rPr>
          <w:rFonts w:eastAsia="Calibri"/>
          <w:b/>
        </w:rPr>
        <w:t>.</w:t>
      </w:r>
      <w:r w:rsidRPr="00681940">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681940" w:rsidRPr="00681940" w:rsidRDefault="00681940" w:rsidP="00681940">
      <w:pPr>
        <w:ind w:left="-709" w:right="-708"/>
        <w:jc w:val="both"/>
        <w:rPr>
          <w:b/>
        </w:rPr>
      </w:pPr>
    </w:p>
    <w:p w:rsidR="00E504D1" w:rsidRPr="00681940" w:rsidRDefault="00E504D1" w:rsidP="00681940">
      <w:pPr>
        <w:ind w:left="-709" w:right="-708"/>
        <w:jc w:val="both"/>
      </w:pPr>
      <w:r w:rsidRPr="00681940">
        <w:rPr>
          <w:b/>
        </w:rPr>
        <w:t xml:space="preserve">CEGAIP-RR-759/2026-2 CONTRA H. AYUNTAMIENTO DE SAN LUIS POTOSÍ, SAN LUIS POTOSÍ. </w:t>
      </w:r>
      <w:r w:rsidRPr="00681940">
        <w:t xml:space="preserve">Se admite y tramítese el presente asunto como Recurso de Revisión y se tiene como sujeto obligado al </w:t>
      </w:r>
      <w:r w:rsidRPr="00681940">
        <w:rPr>
          <w:b/>
        </w:rPr>
        <w:t>H. AYUNTAMIENTO DE SAN LUIS POTOSÍ, SAN LUIS POTOSÍ</w:t>
      </w:r>
      <w:r w:rsidRPr="00681940">
        <w:rPr>
          <w:rFonts w:eastAsia="Calibri"/>
          <w:b/>
        </w:rPr>
        <w:t>.</w:t>
      </w:r>
      <w:r w:rsidRPr="00681940">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E504D1" w:rsidRPr="00681940" w:rsidRDefault="00E504D1" w:rsidP="00681940">
      <w:pPr>
        <w:ind w:left="-709" w:right="-708"/>
        <w:jc w:val="both"/>
        <w:rPr>
          <w:b/>
        </w:rPr>
      </w:pPr>
    </w:p>
    <w:p w:rsidR="00E504D1" w:rsidRPr="00681940" w:rsidRDefault="00E504D1" w:rsidP="00681940">
      <w:pPr>
        <w:ind w:left="-709" w:right="-708"/>
        <w:jc w:val="both"/>
      </w:pPr>
      <w:r w:rsidRPr="00681940">
        <w:rPr>
          <w:b/>
        </w:rPr>
        <w:t xml:space="preserve">CEGAIP-RR-762/2026-2 CONTRA H. AYUNTAMIENTO DE TANCAHUITZ DE SANTOS, SAN LUIS POTOSÍ. </w:t>
      </w:r>
      <w:r w:rsidRPr="00681940">
        <w:t xml:space="preserve">Se admite y tramítese el presente asunto como Recurso de Revisión y se tiene como sujeto obligado al </w:t>
      </w:r>
      <w:r w:rsidRPr="00681940">
        <w:rPr>
          <w:b/>
        </w:rPr>
        <w:t>H. AYUNTAMIENTO DE TANCANHUITZ DE SANTOS, SAN LUIS POTOSÍ</w:t>
      </w:r>
      <w:r w:rsidRPr="00681940">
        <w:rPr>
          <w:rFonts w:eastAsia="Calibri"/>
          <w:b/>
        </w:rPr>
        <w:t>.</w:t>
      </w:r>
      <w:r w:rsidRPr="00681940">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E504D1" w:rsidRPr="00681940" w:rsidRDefault="00E504D1" w:rsidP="00681940">
      <w:pPr>
        <w:ind w:left="-709" w:right="-708"/>
        <w:jc w:val="both"/>
        <w:rPr>
          <w:b/>
        </w:rPr>
      </w:pPr>
    </w:p>
    <w:p w:rsidR="00681940" w:rsidRPr="00681940" w:rsidRDefault="00681940" w:rsidP="00681940">
      <w:pPr>
        <w:ind w:left="-709" w:right="-708"/>
        <w:jc w:val="both"/>
      </w:pPr>
      <w:r w:rsidRPr="00681940">
        <w:rPr>
          <w:b/>
        </w:rPr>
        <w:t xml:space="preserve">CEGAIP-RR-811/2026-3 CONTRA H. AYUNTAMIENTO DE SANTA MARIA DEL RIO, SAN LUIS POTOSÍ. </w:t>
      </w:r>
      <w:r w:rsidRPr="00681940">
        <w:t xml:space="preserve">Se admite y tramítese el presente asunto como Recurso de Revisión y se tiene como sujeto obligado al </w:t>
      </w:r>
      <w:r w:rsidRPr="00681940">
        <w:rPr>
          <w:b/>
        </w:rPr>
        <w:t>H. AYUNTAMIENTO DE SANTA MARIA DEL RIO, SAN LUIS POTOSÍ</w:t>
      </w:r>
      <w:r w:rsidRPr="00681940">
        <w:rPr>
          <w:rFonts w:eastAsia="Calibri"/>
          <w:b/>
        </w:rPr>
        <w:t>.</w:t>
      </w:r>
      <w:r w:rsidRPr="00681940">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681940" w:rsidRPr="00681940" w:rsidRDefault="00681940" w:rsidP="00681940">
      <w:pPr>
        <w:ind w:left="-709" w:right="-708"/>
        <w:jc w:val="both"/>
        <w:rPr>
          <w:b/>
        </w:rPr>
      </w:pPr>
    </w:p>
    <w:p w:rsidR="000B5C33" w:rsidRPr="00681940" w:rsidRDefault="000B5C33" w:rsidP="00681940">
      <w:pPr>
        <w:ind w:left="-709" w:right="-708"/>
        <w:jc w:val="both"/>
      </w:pPr>
      <w:r w:rsidRPr="00681940">
        <w:rPr>
          <w:b/>
        </w:rPr>
        <w:t xml:space="preserve">CEGAIP-RR-007/2024-1-DP CONTRA SECRETARIA DE FINANZAS DEL GOBIERNO DEL ESTADO DE SAN LUIS POTOSÍ. </w:t>
      </w:r>
      <w:r w:rsidRPr="00681940">
        <w:t>SE DECLARA CUMPLIDA LA RESOLUCIÓN DICTADA EN EL PRESENTE RECURSO. Notifíquese</w:t>
      </w:r>
    </w:p>
    <w:p w:rsidR="000B5C33" w:rsidRPr="00681940" w:rsidRDefault="000B5C33" w:rsidP="00681940">
      <w:pPr>
        <w:ind w:left="-709" w:right="-708"/>
        <w:jc w:val="both"/>
        <w:rPr>
          <w:b/>
        </w:rPr>
      </w:pPr>
    </w:p>
    <w:p w:rsidR="00894DA1" w:rsidRPr="00681940" w:rsidRDefault="00894DA1" w:rsidP="00681940">
      <w:pPr>
        <w:ind w:left="-709" w:right="-708"/>
        <w:jc w:val="both"/>
      </w:pPr>
      <w:r w:rsidRPr="00681940">
        <w:rPr>
          <w:b/>
        </w:rPr>
        <w:t xml:space="preserve">CEGAIP-RR-069/2026-1-DP Y SUS ACUMULADOS CONTRA H. AYUNTAMIENTO DE METEHUALA, SAN LUIS POTOSÍ. </w:t>
      </w:r>
      <w:r w:rsidRPr="00681940">
        <w:t xml:space="preserve">SE RESUELVE: ESTA COMISIÓN </w:t>
      </w:r>
      <w:r w:rsidR="00C03403" w:rsidRPr="00681940">
        <w:t>CONFIRMA LAS RESPUESTAS DEL RESPONSABLE</w:t>
      </w:r>
      <w:r w:rsidRPr="00681940">
        <w:t>. Notifíquese</w:t>
      </w:r>
    </w:p>
    <w:p w:rsidR="00894DA1" w:rsidRPr="00681940" w:rsidRDefault="00894DA1" w:rsidP="00681940">
      <w:pPr>
        <w:ind w:left="-709" w:right="-708"/>
        <w:jc w:val="both"/>
        <w:rPr>
          <w:b/>
        </w:rPr>
      </w:pPr>
    </w:p>
    <w:p w:rsidR="000B5C33" w:rsidRPr="00681940" w:rsidRDefault="000B5C33" w:rsidP="00681940">
      <w:pPr>
        <w:ind w:left="-709" w:right="-708"/>
        <w:jc w:val="both"/>
      </w:pPr>
      <w:r w:rsidRPr="00681940">
        <w:rPr>
          <w:b/>
        </w:rPr>
        <w:t xml:space="preserve">CEGAIP-RR-074/2026-2-DP Y SUS ACUMULADOS CONTRA SECRETARIA DE FINANZAS Y OFICIALÍA MAYOR DEL GOBIERNO DEL ESTADO DE SAN LUIS POTOSÍ. </w:t>
      </w:r>
      <w:r w:rsidRPr="00681940">
        <w:t>SE PROCEDE A ELABORAR EL PROYECTO DE RESOLUCIÓN CORRESPONDIENTE. Notifíquese</w:t>
      </w:r>
    </w:p>
    <w:p w:rsidR="000B5C33" w:rsidRPr="00681940" w:rsidRDefault="000B5C33" w:rsidP="00681940">
      <w:pPr>
        <w:ind w:left="-709" w:right="-708"/>
        <w:jc w:val="both"/>
        <w:rPr>
          <w:b/>
        </w:rPr>
      </w:pPr>
    </w:p>
    <w:p w:rsidR="000B5C33" w:rsidRPr="00681940" w:rsidRDefault="000B5C33" w:rsidP="00681940">
      <w:pPr>
        <w:ind w:left="-709" w:right="-708"/>
        <w:jc w:val="both"/>
      </w:pPr>
      <w:r w:rsidRPr="00681940">
        <w:rPr>
          <w:b/>
        </w:rPr>
        <w:t xml:space="preserve">CEGAIP-RR-081/2026-2-DP CONTRA INSTITUTO DE CAPACITACION PARA EL TRABAJO DEL GOBIERNO DEL ESTADO DE SAN LUIS POTOSÍ. </w:t>
      </w:r>
      <w:r w:rsidRPr="00681940">
        <w:t>SE DESECHA POR IMPROCEDENTE EL PRESENTE RECURSO. Notifíquese</w:t>
      </w:r>
    </w:p>
    <w:p w:rsidR="000B5C33" w:rsidRPr="00681940" w:rsidRDefault="000B5C33" w:rsidP="00681940">
      <w:pPr>
        <w:ind w:left="-709" w:right="-708"/>
        <w:jc w:val="both"/>
        <w:rPr>
          <w:b/>
        </w:rPr>
      </w:pPr>
    </w:p>
    <w:p w:rsidR="00681940" w:rsidRPr="00681940" w:rsidRDefault="00681940" w:rsidP="00681940">
      <w:pPr>
        <w:pStyle w:val="Standard"/>
        <w:ind w:left="-709" w:right="-708"/>
        <w:jc w:val="both"/>
      </w:pPr>
      <w:r w:rsidRPr="00681940">
        <w:rPr>
          <w:b/>
        </w:rPr>
        <w:t xml:space="preserve">CEGAIP-DEIOT-097/2025 CONTRA SECRETARIA DE SEGURIDAD Y PROTECCIÓN CIUDADANA DEL GOBIERNO DEL ESTADO DE SAN LUIS POTOSÍ. </w:t>
      </w:r>
      <w:r w:rsidRPr="00681940">
        <w:t>SE T</w:t>
      </w:r>
      <w:r w:rsidRPr="00681940">
        <w:rPr>
          <w:lang w:val="es-ES"/>
        </w:rPr>
        <w:t xml:space="preserve">IENE AL SUJETO OBLIGADO POR RINDIENDO EL INFORME DE CUMPLIMIENTO A LA RESOLUCIÓN DE 05 CINCO DE MARZO DE 2026 DOS MIL VEINTISÉIS, DENTRO DEL PLAZO OTORGADO A TRAVÉS DEL CITADO PROVEÍDO. REMÍTASE LA PRESENTE DENUNCIA POR INCUMPLIMIENTO A LAS OBLIGACIONES DE TRANSPARENCIA </w:t>
      </w:r>
      <w:r w:rsidRPr="00681940">
        <w:rPr>
          <w:bCs/>
          <w:lang w:val="es-ES"/>
        </w:rPr>
        <w:t>DEIOT-097/2025</w:t>
      </w:r>
      <w:r w:rsidRPr="00681940">
        <w:rPr>
          <w:lang w:val="es-ES"/>
        </w:rPr>
        <w:t xml:space="preserve"> A LA UNIDAD DE VERIFICACIONES DE ESTA COMISIÓN PARA QUE, DENTRO DEL TÉRMINO DE TRES DÍAS HÁBILES CONTADOS A PARTIR DEL DÍA SIGUIENTE AL DE LA NOTIFICACIÓN DEL PRESENTE PROVEÍDO, VERIFIQUE EL CUMPLIMIENTO DE LA RESOLUCIÓN DE 05 CINCO DE MARZO DE 2026 DOS MIL VEINTISÉIS</w:t>
      </w:r>
      <w:r w:rsidRPr="00681940">
        <w:t>. Notifíquese</w:t>
      </w:r>
    </w:p>
    <w:p w:rsidR="00681940" w:rsidRPr="00681940" w:rsidRDefault="00681940" w:rsidP="00681940">
      <w:pPr>
        <w:ind w:left="-709" w:right="-708"/>
        <w:jc w:val="both"/>
        <w:rPr>
          <w:b/>
        </w:rPr>
      </w:pPr>
    </w:p>
    <w:p w:rsidR="00681940" w:rsidRPr="00681940" w:rsidRDefault="00681940" w:rsidP="00681940">
      <w:pPr>
        <w:ind w:left="-709" w:right="-708"/>
        <w:jc w:val="both"/>
      </w:pPr>
      <w:r w:rsidRPr="00681940">
        <w:rPr>
          <w:b/>
        </w:rPr>
        <w:t xml:space="preserve">CEGAIP-DEIOT-016/2026 CONTRA ARENA POTOSÍ. </w:t>
      </w:r>
      <w:r w:rsidRPr="00681940">
        <w:t>SE TIENE A LA UNIDAD DE VERIFICACIONES DE ESTA COMISIÓN POR PRESENTANDO EL DICTAMEN QUE CONTIENE LOS RESULTADOS DE LA VERIFICACIÓN VIRTUAL PRACTICADA A LA INFORMACIÓN PÚBLICA QUE LE CORRESPONDE DIFUNDIR AL SUJETO OBLIGADO, EN EL RUBRO SEÑALADO EN EL ESCRITO DE DENUNCIA QUE DIO INICIO AL PRESENTE PROCEDIMIENTO, ELLO, EN ATENCIÓN AL PROVEÍDO DE 10 DIEZ DE AGOSTO DE 2026 DOS MIL VEINTISÉIS. SE REQUIERE AL SUJETO OBLIGADO, POR CONDUCTO DE SU TITULAR Y DEL TITULAR DE LA UNIDAD DE TRANSPARENCIA, PARA QUE, PUBLIQUE CORRECTAMENTE LA INFORMACIÓN EN LA PLATAFORMA ESTATAL DE TRANSPARENCIA. Notifíquese</w:t>
      </w:r>
    </w:p>
    <w:p w:rsidR="00681940" w:rsidRPr="00681940" w:rsidRDefault="00681940" w:rsidP="00681940">
      <w:pPr>
        <w:ind w:left="-709" w:right="-708"/>
        <w:jc w:val="both"/>
        <w:rPr>
          <w:b/>
        </w:rPr>
      </w:pPr>
    </w:p>
    <w:p w:rsidR="00681940" w:rsidRPr="00681940" w:rsidRDefault="00681940" w:rsidP="00681940">
      <w:pPr>
        <w:ind w:left="-709" w:right="-708"/>
        <w:jc w:val="both"/>
      </w:pPr>
      <w:r w:rsidRPr="00681940">
        <w:rPr>
          <w:b/>
        </w:rPr>
        <w:t xml:space="preserve">CEGAIP-DEIOT-025/2026 CONTRA ARENA POTOSÍ. </w:t>
      </w:r>
      <w:r w:rsidRPr="00681940">
        <w:t>SE TIENE A LA UNIDAD DE VERIFICACIONES DE ESTA COMISIÓN POR PRESENTANDO EL DICTAMEN QUE CONTIENE LOS RESULTADOS DE LA VERIFICACIÓN VIRTUAL PRACTICADA A LA INFORMACIÓN PÚBLICA QUE LE CORRESPONDE DIFUNDIR AL SUJETO OBLIGADO, EN EL RUBRO SEÑALADO EN EL ESCRITO DE DENUNCIA QUE DIO INICIO AL PRESENTE PROCEDIMIENTO, ELLO, EN ATENCIÓN AL PROVEÍDO DE 10 DIEZ DE AGOSTO DE 2026 DOS MIL VEINTISÉIS. SE REQUIERE AL SUJETO OBLIGADO, POR CONDUCTO DE SU TITULAR Y DEL TITULAR DE LA UNIDAD DE TRANSPARENCIA, PARA QUE, PUBLIQUE CORRECTAMENTE LA INFORMACIÓN EN LA PLATAFORMA ESTATAL DE TRANSPARENCIA. Notifíquese</w:t>
      </w:r>
    </w:p>
    <w:p w:rsidR="00214BA4" w:rsidRDefault="00214BA4" w:rsidP="00681940">
      <w:pPr>
        <w:pStyle w:val="Textoindependiente"/>
        <w:ind w:left="-709" w:right="-708"/>
        <w:rPr>
          <w:lang w:val="es-MX"/>
        </w:rPr>
      </w:pPr>
    </w:p>
    <w:p w:rsidR="00681940" w:rsidRPr="00681940" w:rsidRDefault="00681940" w:rsidP="00681940">
      <w:pPr>
        <w:pStyle w:val="Textoindependiente"/>
        <w:ind w:left="-709" w:right="-708"/>
        <w:rPr>
          <w:lang w:val="es-MX"/>
        </w:rPr>
      </w:pPr>
    </w:p>
    <w:p w:rsidR="00CF206A" w:rsidRPr="00681940" w:rsidRDefault="00CF206A" w:rsidP="00681940">
      <w:pPr>
        <w:pStyle w:val="Textoindependiente"/>
        <w:ind w:left="-709" w:right="-708"/>
        <w:jc w:val="center"/>
      </w:pPr>
      <w:r w:rsidRPr="00681940">
        <w:t>NOTIFICADOR DE LA COMISIÓN ESTATAL DE GARANTÍA DE ACCESO A LA INFORMACIÓN PÚBLICA DEL ESTADO DE SAN LUIS POTOSÍ.</w:t>
      </w:r>
    </w:p>
    <w:p w:rsidR="00F22FF1" w:rsidRPr="00681940" w:rsidRDefault="00F22FF1" w:rsidP="00681940">
      <w:pPr>
        <w:pStyle w:val="Textoindependiente"/>
        <w:ind w:left="-709" w:right="-708"/>
        <w:jc w:val="center"/>
        <w:rPr>
          <w:bCs w:val="0"/>
        </w:rPr>
      </w:pPr>
    </w:p>
    <w:p w:rsidR="00F22FF1" w:rsidRPr="00681940" w:rsidRDefault="00F22FF1" w:rsidP="00681940">
      <w:pPr>
        <w:pStyle w:val="Textoindependiente"/>
        <w:ind w:left="-709" w:right="-708"/>
        <w:jc w:val="center"/>
        <w:rPr>
          <w:bCs w:val="0"/>
        </w:rPr>
      </w:pPr>
    </w:p>
    <w:p w:rsidR="00EB4127" w:rsidRPr="00681940" w:rsidRDefault="00CF206A" w:rsidP="00681940">
      <w:pPr>
        <w:pStyle w:val="Textoindependiente"/>
        <w:ind w:left="-709" w:right="-708"/>
        <w:jc w:val="center"/>
        <w:rPr>
          <w:bCs w:val="0"/>
        </w:rPr>
      </w:pPr>
      <w:r w:rsidRPr="00681940">
        <w:rPr>
          <w:bCs w:val="0"/>
        </w:rPr>
        <w:t>LICENCIADO JAVIER PÉREZ LIMON.</w:t>
      </w:r>
    </w:p>
    <w:sectPr w:rsidR="00EB4127" w:rsidRPr="00681940" w:rsidSect="00ED60CB">
      <w:footerReference w:type="default" r:id="rId8"/>
      <w:pgSz w:w="12242" w:h="15842" w:code="1"/>
      <w:pgMar w:top="2269" w:right="1610" w:bottom="170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0DE0" w:rsidRDefault="004A0DE0" w:rsidP="00642F76">
      <w:r>
        <w:separator/>
      </w:r>
    </w:p>
  </w:endnote>
  <w:endnote w:type="continuationSeparator" w:id="0">
    <w:p w:rsidR="004A0DE0" w:rsidRDefault="004A0DE0" w:rsidP="00642F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65071"/>
      <w:docPartObj>
        <w:docPartGallery w:val="Page Numbers (Bottom of Page)"/>
        <w:docPartUnique/>
      </w:docPartObj>
    </w:sdtPr>
    <w:sdtContent>
      <w:sdt>
        <w:sdtPr>
          <w:id w:val="216747587"/>
          <w:docPartObj>
            <w:docPartGallery w:val="Page Numbers (Top of Page)"/>
            <w:docPartUnique/>
          </w:docPartObj>
        </w:sdtPr>
        <w:sdtContent>
          <w:p w:rsidR="00681940" w:rsidRDefault="00681940">
            <w:pPr>
              <w:pStyle w:val="Piedepgina"/>
              <w:jc w:val="right"/>
            </w:pPr>
            <w:r>
              <w:t xml:space="preserve">Página </w:t>
            </w:r>
            <w:r>
              <w:rPr>
                <w:b/>
              </w:rPr>
              <w:fldChar w:fldCharType="begin"/>
            </w:r>
            <w:r>
              <w:rPr>
                <w:b/>
              </w:rPr>
              <w:instrText>PAGE</w:instrText>
            </w:r>
            <w:r>
              <w:rPr>
                <w:b/>
              </w:rPr>
              <w:fldChar w:fldCharType="separate"/>
            </w:r>
            <w:r w:rsidR="00BC73AC">
              <w:rPr>
                <w:b/>
                <w:noProof/>
              </w:rPr>
              <w:t>1</w:t>
            </w:r>
            <w:r>
              <w:rPr>
                <w:b/>
              </w:rPr>
              <w:fldChar w:fldCharType="end"/>
            </w:r>
            <w:r>
              <w:t xml:space="preserve"> de </w:t>
            </w:r>
            <w:r>
              <w:rPr>
                <w:b/>
              </w:rPr>
              <w:fldChar w:fldCharType="begin"/>
            </w:r>
            <w:r>
              <w:rPr>
                <w:b/>
              </w:rPr>
              <w:instrText>NUMPAGES</w:instrText>
            </w:r>
            <w:r>
              <w:rPr>
                <w:b/>
              </w:rPr>
              <w:fldChar w:fldCharType="separate"/>
            </w:r>
            <w:r w:rsidR="00BC73AC">
              <w:rPr>
                <w:b/>
                <w:noProof/>
              </w:rPr>
              <w:t>8</w:t>
            </w:r>
            <w:r>
              <w:rPr>
                <w:b/>
              </w:rPr>
              <w:fldChar w:fldCharType="end"/>
            </w:r>
          </w:p>
        </w:sdtContent>
      </w:sdt>
    </w:sdtContent>
  </w:sdt>
  <w:p w:rsidR="00681940" w:rsidRDefault="0068194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0DE0" w:rsidRDefault="004A0DE0" w:rsidP="00642F76">
      <w:r>
        <w:separator/>
      </w:r>
    </w:p>
  </w:footnote>
  <w:footnote w:type="continuationSeparator" w:id="0">
    <w:p w:rsidR="004A0DE0" w:rsidRDefault="004A0DE0" w:rsidP="00642F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564"/>
    <w:multiLevelType w:val="hybridMultilevel"/>
    <w:tmpl w:val="824E9076"/>
    <w:lvl w:ilvl="0" w:tplc="CFA691E4">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02355013"/>
    <w:multiLevelType w:val="hybridMultilevel"/>
    <w:tmpl w:val="D7DED73A"/>
    <w:lvl w:ilvl="0" w:tplc="484E3264">
      <w:start w:val="1"/>
      <w:numFmt w:val="decimal"/>
      <w:lvlText w:val="%1."/>
      <w:lvlJc w:val="left"/>
      <w:pPr>
        <w:tabs>
          <w:tab w:val="num" w:pos="1080"/>
        </w:tabs>
        <w:ind w:left="1080" w:hanging="360"/>
      </w:pPr>
      <w:rPr>
        <w:rFonts w:ascii="Arial" w:eastAsia="Times New Roman" w:hAnsi="Arial" w:cs="Arial"/>
        <w:b/>
      </w:rPr>
    </w:lvl>
    <w:lvl w:ilvl="1" w:tplc="2B140FC6">
      <w:start w:val="1"/>
      <w:numFmt w:val="lowerLetter"/>
      <w:lvlText w:val="%2)"/>
      <w:lvlJc w:val="left"/>
      <w:pPr>
        <w:tabs>
          <w:tab w:val="num" w:pos="1336"/>
        </w:tabs>
        <w:ind w:left="1336" w:hanging="360"/>
      </w:pPr>
      <w:rPr>
        <w:rFonts w:hint="default"/>
        <w:b w:val="0"/>
      </w:rPr>
    </w:lvl>
    <w:lvl w:ilvl="2" w:tplc="0C0A001B" w:tentative="1">
      <w:start w:val="1"/>
      <w:numFmt w:val="lowerRoman"/>
      <w:lvlText w:val="%3."/>
      <w:lvlJc w:val="right"/>
      <w:pPr>
        <w:tabs>
          <w:tab w:val="num" w:pos="2056"/>
        </w:tabs>
        <w:ind w:left="2056" w:hanging="180"/>
      </w:pPr>
    </w:lvl>
    <w:lvl w:ilvl="3" w:tplc="0C0A000F" w:tentative="1">
      <w:start w:val="1"/>
      <w:numFmt w:val="decimal"/>
      <w:lvlText w:val="%4."/>
      <w:lvlJc w:val="left"/>
      <w:pPr>
        <w:tabs>
          <w:tab w:val="num" w:pos="2776"/>
        </w:tabs>
        <w:ind w:left="2776" w:hanging="360"/>
      </w:pPr>
    </w:lvl>
    <w:lvl w:ilvl="4" w:tplc="0C0A0019" w:tentative="1">
      <w:start w:val="1"/>
      <w:numFmt w:val="lowerLetter"/>
      <w:lvlText w:val="%5."/>
      <w:lvlJc w:val="left"/>
      <w:pPr>
        <w:tabs>
          <w:tab w:val="num" w:pos="3496"/>
        </w:tabs>
        <w:ind w:left="3496" w:hanging="360"/>
      </w:pPr>
    </w:lvl>
    <w:lvl w:ilvl="5" w:tplc="0C0A001B" w:tentative="1">
      <w:start w:val="1"/>
      <w:numFmt w:val="lowerRoman"/>
      <w:lvlText w:val="%6."/>
      <w:lvlJc w:val="right"/>
      <w:pPr>
        <w:tabs>
          <w:tab w:val="num" w:pos="4216"/>
        </w:tabs>
        <w:ind w:left="4216" w:hanging="180"/>
      </w:pPr>
    </w:lvl>
    <w:lvl w:ilvl="6" w:tplc="0C0A000F" w:tentative="1">
      <w:start w:val="1"/>
      <w:numFmt w:val="decimal"/>
      <w:lvlText w:val="%7."/>
      <w:lvlJc w:val="left"/>
      <w:pPr>
        <w:tabs>
          <w:tab w:val="num" w:pos="4936"/>
        </w:tabs>
        <w:ind w:left="4936" w:hanging="360"/>
      </w:pPr>
    </w:lvl>
    <w:lvl w:ilvl="7" w:tplc="0C0A0019" w:tentative="1">
      <w:start w:val="1"/>
      <w:numFmt w:val="lowerLetter"/>
      <w:lvlText w:val="%8."/>
      <w:lvlJc w:val="left"/>
      <w:pPr>
        <w:tabs>
          <w:tab w:val="num" w:pos="5656"/>
        </w:tabs>
        <w:ind w:left="5656" w:hanging="360"/>
      </w:pPr>
    </w:lvl>
    <w:lvl w:ilvl="8" w:tplc="0C0A001B" w:tentative="1">
      <w:start w:val="1"/>
      <w:numFmt w:val="lowerRoman"/>
      <w:lvlText w:val="%9."/>
      <w:lvlJc w:val="right"/>
      <w:pPr>
        <w:tabs>
          <w:tab w:val="num" w:pos="6376"/>
        </w:tabs>
        <w:ind w:left="6376" w:hanging="180"/>
      </w:pPr>
    </w:lvl>
  </w:abstractNum>
  <w:abstractNum w:abstractNumId="2">
    <w:nsid w:val="03E75A25"/>
    <w:multiLevelType w:val="hybridMultilevel"/>
    <w:tmpl w:val="261C5004"/>
    <w:lvl w:ilvl="0" w:tplc="080A0017">
      <w:start w:val="1"/>
      <w:numFmt w:val="lowerLetter"/>
      <w:lvlText w:val="%1)"/>
      <w:lvlJc w:val="left"/>
      <w:pPr>
        <w:ind w:left="1498" w:hanging="360"/>
      </w:pPr>
    </w:lvl>
    <w:lvl w:ilvl="1" w:tplc="080A0019" w:tentative="1">
      <w:start w:val="1"/>
      <w:numFmt w:val="lowerLetter"/>
      <w:lvlText w:val="%2."/>
      <w:lvlJc w:val="left"/>
      <w:pPr>
        <w:ind w:left="2218" w:hanging="360"/>
      </w:pPr>
    </w:lvl>
    <w:lvl w:ilvl="2" w:tplc="080A001B" w:tentative="1">
      <w:start w:val="1"/>
      <w:numFmt w:val="lowerRoman"/>
      <w:lvlText w:val="%3."/>
      <w:lvlJc w:val="right"/>
      <w:pPr>
        <w:ind w:left="2938" w:hanging="180"/>
      </w:pPr>
    </w:lvl>
    <w:lvl w:ilvl="3" w:tplc="080A000F" w:tentative="1">
      <w:start w:val="1"/>
      <w:numFmt w:val="decimal"/>
      <w:lvlText w:val="%4."/>
      <w:lvlJc w:val="left"/>
      <w:pPr>
        <w:ind w:left="3658" w:hanging="360"/>
      </w:pPr>
    </w:lvl>
    <w:lvl w:ilvl="4" w:tplc="080A0019" w:tentative="1">
      <w:start w:val="1"/>
      <w:numFmt w:val="lowerLetter"/>
      <w:lvlText w:val="%5."/>
      <w:lvlJc w:val="left"/>
      <w:pPr>
        <w:ind w:left="4378" w:hanging="360"/>
      </w:pPr>
    </w:lvl>
    <w:lvl w:ilvl="5" w:tplc="080A001B" w:tentative="1">
      <w:start w:val="1"/>
      <w:numFmt w:val="lowerRoman"/>
      <w:lvlText w:val="%6."/>
      <w:lvlJc w:val="right"/>
      <w:pPr>
        <w:ind w:left="5098" w:hanging="180"/>
      </w:pPr>
    </w:lvl>
    <w:lvl w:ilvl="6" w:tplc="080A000F" w:tentative="1">
      <w:start w:val="1"/>
      <w:numFmt w:val="decimal"/>
      <w:lvlText w:val="%7."/>
      <w:lvlJc w:val="left"/>
      <w:pPr>
        <w:ind w:left="5818" w:hanging="360"/>
      </w:pPr>
    </w:lvl>
    <w:lvl w:ilvl="7" w:tplc="080A0019" w:tentative="1">
      <w:start w:val="1"/>
      <w:numFmt w:val="lowerLetter"/>
      <w:lvlText w:val="%8."/>
      <w:lvlJc w:val="left"/>
      <w:pPr>
        <w:ind w:left="6538" w:hanging="360"/>
      </w:pPr>
    </w:lvl>
    <w:lvl w:ilvl="8" w:tplc="080A001B" w:tentative="1">
      <w:start w:val="1"/>
      <w:numFmt w:val="lowerRoman"/>
      <w:lvlText w:val="%9."/>
      <w:lvlJc w:val="right"/>
      <w:pPr>
        <w:ind w:left="7258" w:hanging="180"/>
      </w:pPr>
    </w:lvl>
  </w:abstractNum>
  <w:abstractNum w:abstractNumId="3">
    <w:nsid w:val="0BB53D63"/>
    <w:multiLevelType w:val="hybridMultilevel"/>
    <w:tmpl w:val="8D962B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ECD0E02"/>
    <w:multiLevelType w:val="hybridMultilevel"/>
    <w:tmpl w:val="261C5004"/>
    <w:lvl w:ilvl="0" w:tplc="080A0017">
      <w:start w:val="1"/>
      <w:numFmt w:val="lowerLetter"/>
      <w:lvlText w:val="%1)"/>
      <w:lvlJc w:val="left"/>
      <w:pPr>
        <w:ind w:left="1498" w:hanging="360"/>
      </w:pPr>
    </w:lvl>
    <w:lvl w:ilvl="1" w:tplc="080A0019" w:tentative="1">
      <w:start w:val="1"/>
      <w:numFmt w:val="lowerLetter"/>
      <w:lvlText w:val="%2."/>
      <w:lvlJc w:val="left"/>
      <w:pPr>
        <w:ind w:left="2218" w:hanging="360"/>
      </w:pPr>
    </w:lvl>
    <w:lvl w:ilvl="2" w:tplc="080A001B" w:tentative="1">
      <w:start w:val="1"/>
      <w:numFmt w:val="lowerRoman"/>
      <w:lvlText w:val="%3."/>
      <w:lvlJc w:val="right"/>
      <w:pPr>
        <w:ind w:left="2938" w:hanging="180"/>
      </w:pPr>
    </w:lvl>
    <w:lvl w:ilvl="3" w:tplc="080A000F" w:tentative="1">
      <w:start w:val="1"/>
      <w:numFmt w:val="decimal"/>
      <w:lvlText w:val="%4."/>
      <w:lvlJc w:val="left"/>
      <w:pPr>
        <w:ind w:left="3658" w:hanging="360"/>
      </w:pPr>
    </w:lvl>
    <w:lvl w:ilvl="4" w:tplc="080A0019" w:tentative="1">
      <w:start w:val="1"/>
      <w:numFmt w:val="lowerLetter"/>
      <w:lvlText w:val="%5."/>
      <w:lvlJc w:val="left"/>
      <w:pPr>
        <w:ind w:left="4378" w:hanging="360"/>
      </w:pPr>
    </w:lvl>
    <w:lvl w:ilvl="5" w:tplc="080A001B" w:tentative="1">
      <w:start w:val="1"/>
      <w:numFmt w:val="lowerRoman"/>
      <w:lvlText w:val="%6."/>
      <w:lvlJc w:val="right"/>
      <w:pPr>
        <w:ind w:left="5098" w:hanging="180"/>
      </w:pPr>
    </w:lvl>
    <w:lvl w:ilvl="6" w:tplc="080A000F" w:tentative="1">
      <w:start w:val="1"/>
      <w:numFmt w:val="decimal"/>
      <w:lvlText w:val="%7."/>
      <w:lvlJc w:val="left"/>
      <w:pPr>
        <w:ind w:left="5818" w:hanging="360"/>
      </w:pPr>
    </w:lvl>
    <w:lvl w:ilvl="7" w:tplc="080A0019" w:tentative="1">
      <w:start w:val="1"/>
      <w:numFmt w:val="lowerLetter"/>
      <w:lvlText w:val="%8."/>
      <w:lvlJc w:val="left"/>
      <w:pPr>
        <w:ind w:left="6538" w:hanging="360"/>
      </w:pPr>
    </w:lvl>
    <w:lvl w:ilvl="8" w:tplc="080A001B" w:tentative="1">
      <w:start w:val="1"/>
      <w:numFmt w:val="lowerRoman"/>
      <w:lvlText w:val="%9."/>
      <w:lvlJc w:val="right"/>
      <w:pPr>
        <w:ind w:left="7258" w:hanging="180"/>
      </w:pPr>
    </w:lvl>
  </w:abstractNum>
  <w:abstractNum w:abstractNumId="5">
    <w:nsid w:val="13C04F9D"/>
    <w:multiLevelType w:val="hybridMultilevel"/>
    <w:tmpl w:val="D7DED73A"/>
    <w:lvl w:ilvl="0" w:tplc="484E3264">
      <w:start w:val="1"/>
      <w:numFmt w:val="decimal"/>
      <w:lvlText w:val="%1."/>
      <w:lvlJc w:val="left"/>
      <w:pPr>
        <w:tabs>
          <w:tab w:val="num" w:pos="1080"/>
        </w:tabs>
        <w:ind w:left="1080" w:hanging="360"/>
      </w:pPr>
      <w:rPr>
        <w:rFonts w:ascii="Arial" w:eastAsia="Times New Roman" w:hAnsi="Arial" w:cs="Arial"/>
        <w:b/>
      </w:rPr>
    </w:lvl>
    <w:lvl w:ilvl="1" w:tplc="2B140FC6">
      <w:start w:val="1"/>
      <w:numFmt w:val="lowerLetter"/>
      <w:lvlText w:val="%2)"/>
      <w:lvlJc w:val="left"/>
      <w:pPr>
        <w:tabs>
          <w:tab w:val="num" w:pos="1336"/>
        </w:tabs>
        <w:ind w:left="1336" w:hanging="360"/>
      </w:pPr>
      <w:rPr>
        <w:rFonts w:hint="default"/>
        <w:b w:val="0"/>
      </w:rPr>
    </w:lvl>
    <w:lvl w:ilvl="2" w:tplc="0C0A001B" w:tentative="1">
      <w:start w:val="1"/>
      <w:numFmt w:val="lowerRoman"/>
      <w:lvlText w:val="%3."/>
      <w:lvlJc w:val="right"/>
      <w:pPr>
        <w:tabs>
          <w:tab w:val="num" w:pos="2056"/>
        </w:tabs>
        <w:ind w:left="2056" w:hanging="180"/>
      </w:pPr>
    </w:lvl>
    <w:lvl w:ilvl="3" w:tplc="0C0A000F" w:tentative="1">
      <w:start w:val="1"/>
      <w:numFmt w:val="decimal"/>
      <w:lvlText w:val="%4."/>
      <w:lvlJc w:val="left"/>
      <w:pPr>
        <w:tabs>
          <w:tab w:val="num" w:pos="2776"/>
        </w:tabs>
        <w:ind w:left="2776" w:hanging="360"/>
      </w:pPr>
    </w:lvl>
    <w:lvl w:ilvl="4" w:tplc="0C0A0019" w:tentative="1">
      <w:start w:val="1"/>
      <w:numFmt w:val="lowerLetter"/>
      <w:lvlText w:val="%5."/>
      <w:lvlJc w:val="left"/>
      <w:pPr>
        <w:tabs>
          <w:tab w:val="num" w:pos="3496"/>
        </w:tabs>
        <w:ind w:left="3496" w:hanging="360"/>
      </w:pPr>
    </w:lvl>
    <w:lvl w:ilvl="5" w:tplc="0C0A001B" w:tentative="1">
      <w:start w:val="1"/>
      <w:numFmt w:val="lowerRoman"/>
      <w:lvlText w:val="%6."/>
      <w:lvlJc w:val="right"/>
      <w:pPr>
        <w:tabs>
          <w:tab w:val="num" w:pos="4216"/>
        </w:tabs>
        <w:ind w:left="4216" w:hanging="180"/>
      </w:pPr>
    </w:lvl>
    <w:lvl w:ilvl="6" w:tplc="0C0A000F" w:tentative="1">
      <w:start w:val="1"/>
      <w:numFmt w:val="decimal"/>
      <w:lvlText w:val="%7."/>
      <w:lvlJc w:val="left"/>
      <w:pPr>
        <w:tabs>
          <w:tab w:val="num" w:pos="4936"/>
        </w:tabs>
        <w:ind w:left="4936" w:hanging="360"/>
      </w:pPr>
    </w:lvl>
    <w:lvl w:ilvl="7" w:tplc="0C0A0019" w:tentative="1">
      <w:start w:val="1"/>
      <w:numFmt w:val="lowerLetter"/>
      <w:lvlText w:val="%8."/>
      <w:lvlJc w:val="left"/>
      <w:pPr>
        <w:tabs>
          <w:tab w:val="num" w:pos="5656"/>
        </w:tabs>
        <w:ind w:left="5656" w:hanging="360"/>
      </w:pPr>
    </w:lvl>
    <w:lvl w:ilvl="8" w:tplc="0C0A001B" w:tentative="1">
      <w:start w:val="1"/>
      <w:numFmt w:val="lowerRoman"/>
      <w:lvlText w:val="%9."/>
      <w:lvlJc w:val="right"/>
      <w:pPr>
        <w:tabs>
          <w:tab w:val="num" w:pos="6376"/>
        </w:tabs>
        <w:ind w:left="6376" w:hanging="180"/>
      </w:pPr>
    </w:lvl>
  </w:abstractNum>
  <w:abstractNum w:abstractNumId="6">
    <w:nsid w:val="203967D1"/>
    <w:multiLevelType w:val="hybridMultilevel"/>
    <w:tmpl w:val="886060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3BC0C3F"/>
    <w:multiLevelType w:val="hybridMultilevel"/>
    <w:tmpl w:val="9FA8834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42D7CC5"/>
    <w:multiLevelType w:val="hybridMultilevel"/>
    <w:tmpl w:val="9A88DD48"/>
    <w:lvl w:ilvl="0" w:tplc="762E31C4">
      <w:start w:val="1"/>
      <w:numFmt w:val="decimal"/>
      <w:lvlText w:val="%1-"/>
      <w:lvlJc w:val="left"/>
      <w:pPr>
        <w:ind w:left="1129" w:hanging="360"/>
      </w:pPr>
      <w:rPr>
        <w:rFonts w:hint="default"/>
        <w:b w:val="0"/>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9">
    <w:nsid w:val="31793738"/>
    <w:multiLevelType w:val="hybridMultilevel"/>
    <w:tmpl w:val="4BE630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8EA712A"/>
    <w:multiLevelType w:val="hybridMultilevel"/>
    <w:tmpl w:val="ECC25168"/>
    <w:lvl w:ilvl="0" w:tplc="1D68901C">
      <w:start w:val="1"/>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1">
    <w:nsid w:val="4B000F79"/>
    <w:multiLevelType w:val="hybridMultilevel"/>
    <w:tmpl w:val="3A6467B6"/>
    <w:lvl w:ilvl="0" w:tplc="9F027800">
      <w:start w:val="1"/>
      <w:numFmt w:val="lowerLetter"/>
      <w:lvlText w:val="%1)"/>
      <w:lvlJc w:val="left"/>
      <w:pPr>
        <w:ind w:left="360" w:hanging="360"/>
      </w:pPr>
      <w:rPr>
        <w:rFonts w:hint="default"/>
      </w:rPr>
    </w:lvl>
    <w:lvl w:ilvl="1" w:tplc="080A0019" w:tentative="1">
      <w:start w:val="1"/>
      <w:numFmt w:val="lowerLetter"/>
      <w:lvlText w:val="%2."/>
      <w:lvlJc w:val="left"/>
      <w:pPr>
        <w:ind w:left="2778" w:hanging="360"/>
      </w:pPr>
    </w:lvl>
    <w:lvl w:ilvl="2" w:tplc="080A001B" w:tentative="1">
      <w:start w:val="1"/>
      <w:numFmt w:val="lowerRoman"/>
      <w:lvlText w:val="%3."/>
      <w:lvlJc w:val="right"/>
      <w:pPr>
        <w:ind w:left="3498" w:hanging="180"/>
      </w:pPr>
    </w:lvl>
    <w:lvl w:ilvl="3" w:tplc="080A000F" w:tentative="1">
      <w:start w:val="1"/>
      <w:numFmt w:val="decimal"/>
      <w:lvlText w:val="%4."/>
      <w:lvlJc w:val="left"/>
      <w:pPr>
        <w:ind w:left="4218" w:hanging="360"/>
      </w:pPr>
    </w:lvl>
    <w:lvl w:ilvl="4" w:tplc="080A0019" w:tentative="1">
      <w:start w:val="1"/>
      <w:numFmt w:val="lowerLetter"/>
      <w:lvlText w:val="%5."/>
      <w:lvlJc w:val="left"/>
      <w:pPr>
        <w:ind w:left="4938" w:hanging="360"/>
      </w:pPr>
    </w:lvl>
    <w:lvl w:ilvl="5" w:tplc="080A001B" w:tentative="1">
      <w:start w:val="1"/>
      <w:numFmt w:val="lowerRoman"/>
      <w:lvlText w:val="%6."/>
      <w:lvlJc w:val="right"/>
      <w:pPr>
        <w:ind w:left="5658" w:hanging="180"/>
      </w:pPr>
    </w:lvl>
    <w:lvl w:ilvl="6" w:tplc="080A000F" w:tentative="1">
      <w:start w:val="1"/>
      <w:numFmt w:val="decimal"/>
      <w:lvlText w:val="%7."/>
      <w:lvlJc w:val="left"/>
      <w:pPr>
        <w:ind w:left="6378" w:hanging="360"/>
      </w:pPr>
    </w:lvl>
    <w:lvl w:ilvl="7" w:tplc="080A0019" w:tentative="1">
      <w:start w:val="1"/>
      <w:numFmt w:val="lowerLetter"/>
      <w:lvlText w:val="%8."/>
      <w:lvlJc w:val="left"/>
      <w:pPr>
        <w:ind w:left="7098" w:hanging="360"/>
      </w:pPr>
    </w:lvl>
    <w:lvl w:ilvl="8" w:tplc="080A001B" w:tentative="1">
      <w:start w:val="1"/>
      <w:numFmt w:val="lowerRoman"/>
      <w:lvlText w:val="%9."/>
      <w:lvlJc w:val="right"/>
      <w:pPr>
        <w:ind w:left="7818" w:hanging="180"/>
      </w:pPr>
    </w:lvl>
  </w:abstractNum>
  <w:abstractNum w:abstractNumId="12">
    <w:nsid w:val="555E2C91"/>
    <w:multiLevelType w:val="hybridMultilevel"/>
    <w:tmpl w:val="02B8B974"/>
    <w:lvl w:ilvl="0" w:tplc="3B9E6492">
      <w:start w:val="1"/>
      <w:numFmt w:val="decimal"/>
      <w:lvlText w:val="%1."/>
      <w:lvlJc w:val="left"/>
      <w:pPr>
        <w:ind w:left="1429" w:hanging="360"/>
      </w:pPr>
      <w:rPr>
        <w:sz w:val="24"/>
        <w:szCs w:val="24"/>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3">
    <w:nsid w:val="565B2F87"/>
    <w:multiLevelType w:val="hybridMultilevel"/>
    <w:tmpl w:val="7A323ADA"/>
    <w:lvl w:ilvl="0" w:tplc="36F84478">
      <w:start w:val="1"/>
      <w:numFmt w:val="decimal"/>
      <w:lvlText w:val="%1."/>
      <w:lvlJc w:val="left"/>
      <w:pPr>
        <w:ind w:left="1069" w:hanging="360"/>
      </w:pPr>
      <w:rPr>
        <w:rFonts w:hint="default"/>
        <w:b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5B6A481D"/>
    <w:multiLevelType w:val="hybridMultilevel"/>
    <w:tmpl w:val="842AC0A2"/>
    <w:lvl w:ilvl="0" w:tplc="080A000F">
      <w:start w:val="1"/>
      <w:numFmt w:val="decimal"/>
      <w:lvlText w:val="%1."/>
      <w:lvlJc w:val="left"/>
      <w:pPr>
        <w:ind w:left="1485" w:hanging="360"/>
      </w:pPr>
    </w:lvl>
    <w:lvl w:ilvl="1" w:tplc="080A0019" w:tentative="1">
      <w:start w:val="1"/>
      <w:numFmt w:val="lowerLetter"/>
      <w:lvlText w:val="%2."/>
      <w:lvlJc w:val="left"/>
      <w:pPr>
        <w:ind w:left="2205" w:hanging="360"/>
      </w:pPr>
    </w:lvl>
    <w:lvl w:ilvl="2" w:tplc="080A001B" w:tentative="1">
      <w:start w:val="1"/>
      <w:numFmt w:val="lowerRoman"/>
      <w:lvlText w:val="%3."/>
      <w:lvlJc w:val="right"/>
      <w:pPr>
        <w:ind w:left="2925" w:hanging="180"/>
      </w:pPr>
    </w:lvl>
    <w:lvl w:ilvl="3" w:tplc="080A000F" w:tentative="1">
      <w:start w:val="1"/>
      <w:numFmt w:val="decimal"/>
      <w:lvlText w:val="%4."/>
      <w:lvlJc w:val="left"/>
      <w:pPr>
        <w:ind w:left="3645" w:hanging="360"/>
      </w:pPr>
    </w:lvl>
    <w:lvl w:ilvl="4" w:tplc="080A0019" w:tentative="1">
      <w:start w:val="1"/>
      <w:numFmt w:val="lowerLetter"/>
      <w:lvlText w:val="%5."/>
      <w:lvlJc w:val="left"/>
      <w:pPr>
        <w:ind w:left="4365" w:hanging="360"/>
      </w:pPr>
    </w:lvl>
    <w:lvl w:ilvl="5" w:tplc="080A001B" w:tentative="1">
      <w:start w:val="1"/>
      <w:numFmt w:val="lowerRoman"/>
      <w:lvlText w:val="%6."/>
      <w:lvlJc w:val="right"/>
      <w:pPr>
        <w:ind w:left="5085" w:hanging="180"/>
      </w:pPr>
    </w:lvl>
    <w:lvl w:ilvl="6" w:tplc="080A000F" w:tentative="1">
      <w:start w:val="1"/>
      <w:numFmt w:val="decimal"/>
      <w:lvlText w:val="%7."/>
      <w:lvlJc w:val="left"/>
      <w:pPr>
        <w:ind w:left="5805" w:hanging="360"/>
      </w:pPr>
    </w:lvl>
    <w:lvl w:ilvl="7" w:tplc="080A0019" w:tentative="1">
      <w:start w:val="1"/>
      <w:numFmt w:val="lowerLetter"/>
      <w:lvlText w:val="%8."/>
      <w:lvlJc w:val="left"/>
      <w:pPr>
        <w:ind w:left="6525" w:hanging="360"/>
      </w:pPr>
    </w:lvl>
    <w:lvl w:ilvl="8" w:tplc="080A001B" w:tentative="1">
      <w:start w:val="1"/>
      <w:numFmt w:val="lowerRoman"/>
      <w:lvlText w:val="%9."/>
      <w:lvlJc w:val="right"/>
      <w:pPr>
        <w:ind w:left="7245" w:hanging="180"/>
      </w:pPr>
    </w:lvl>
  </w:abstractNum>
  <w:abstractNum w:abstractNumId="15">
    <w:nsid w:val="67D92A95"/>
    <w:multiLevelType w:val="hybridMultilevel"/>
    <w:tmpl w:val="5D3AFCE0"/>
    <w:lvl w:ilvl="0" w:tplc="D07C9E8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698D1DBC"/>
    <w:multiLevelType w:val="hybridMultilevel"/>
    <w:tmpl w:val="C672A774"/>
    <w:lvl w:ilvl="0" w:tplc="080A0001">
      <w:start w:val="1"/>
      <w:numFmt w:val="bullet"/>
      <w:lvlText w:val=""/>
      <w:lvlJc w:val="left"/>
      <w:pPr>
        <w:ind w:left="795" w:hanging="360"/>
      </w:pPr>
      <w:rPr>
        <w:rFonts w:ascii="Symbol" w:hAnsi="Symbol" w:hint="default"/>
      </w:rPr>
    </w:lvl>
    <w:lvl w:ilvl="1" w:tplc="080A0003" w:tentative="1">
      <w:start w:val="1"/>
      <w:numFmt w:val="bullet"/>
      <w:lvlText w:val="o"/>
      <w:lvlJc w:val="left"/>
      <w:pPr>
        <w:ind w:left="1515" w:hanging="360"/>
      </w:pPr>
      <w:rPr>
        <w:rFonts w:ascii="Courier New" w:hAnsi="Courier New" w:cs="Courier New" w:hint="default"/>
      </w:rPr>
    </w:lvl>
    <w:lvl w:ilvl="2" w:tplc="080A0005" w:tentative="1">
      <w:start w:val="1"/>
      <w:numFmt w:val="bullet"/>
      <w:lvlText w:val=""/>
      <w:lvlJc w:val="left"/>
      <w:pPr>
        <w:ind w:left="2235" w:hanging="360"/>
      </w:pPr>
      <w:rPr>
        <w:rFonts w:ascii="Wingdings" w:hAnsi="Wingdings" w:hint="default"/>
      </w:rPr>
    </w:lvl>
    <w:lvl w:ilvl="3" w:tplc="080A0001" w:tentative="1">
      <w:start w:val="1"/>
      <w:numFmt w:val="bullet"/>
      <w:lvlText w:val=""/>
      <w:lvlJc w:val="left"/>
      <w:pPr>
        <w:ind w:left="2955" w:hanging="360"/>
      </w:pPr>
      <w:rPr>
        <w:rFonts w:ascii="Symbol" w:hAnsi="Symbol" w:hint="default"/>
      </w:rPr>
    </w:lvl>
    <w:lvl w:ilvl="4" w:tplc="080A0003" w:tentative="1">
      <w:start w:val="1"/>
      <w:numFmt w:val="bullet"/>
      <w:lvlText w:val="o"/>
      <w:lvlJc w:val="left"/>
      <w:pPr>
        <w:ind w:left="3675" w:hanging="360"/>
      </w:pPr>
      <w:rPr>
        <w:rFonts w:ascii="Courier New" w:hAnsi="Courier New" w:cs="Courier New" w:hint="default"/>
      </w:rPr>
    </w:lvl>
    <w:lvl w:ilvl="5" w:tplc="080A0005" w:tentative="1">
      <w:start w:val="1"/>
      <w:numFmt w:val="bullet"/>
      <w:lvlText w:val=""/>
      <w:lvlJc w:val="left"/>
      <w:pPr>
        <w:ind w:left="4395" w:hanging="360"/>
      </w:pPr>
      <w:rPr>
        <w:rFonts w:ascii="Wingdings" w:hAnsi="Wingdings" w:hint="default"/>
      </w:rPr>
    </w:lvl>
    <w:lvl w:ilvl="6" w:tplc="080A0001" w:tentative="1">
      <w:start w:val="1"/>
      <w:numFmt w:val="bullet"/>
      <w:lvlText w:val=""/>
      <w:lvlJc w:val="left"/>
      <w:pPr>
        <w:ind w:left="5115" w:hanging="360"/>
      </w:pPr>
      <w:rPr>
        <w:rFonts w:ascii="Symbol" w:hAnsi="Symbol" w:hint="default"/>
      </w:rPr>
    </w:lvl>
    <w:lvl w:ilvl="7" w:tplc="080A0003" w:tentative="1">
      <w:start w:val="1"/>
      <w:numFmt w:val="bullet"/>
      <w:lvlText w:val="o"/>
      <w:lvlJc w:val="left"/>
      <w:pPr>
        <w:ind w:left="5835" w:hanging="360"/>
      </w:pPr>
      <w:rPr>
        <w:rFonts w:ascii="Courier New" w:hAnsi="Courier New" w:cs="Courier New" w:hint="default"/>
      </w:rPr>
    </w:lvl>
    <w:lvl w:ilvl="8" w:tplc="080A0005" w:tentative="1">
      <w:start w:val="1"/>
      <w:numFmt w:val="bullet"/>
      <w:lvlText w:val=""/>
      <w:lvlJc w:val="left"/>
      <w:pPr>
        <w:ind w:left="6555" w:hanging="360"/>
      </w:pPr>
      <w:rPr>
        <w:rFonts w:ascii="Wingdings" w:hAnsi="Wingdings" w:hint="default"/>
      </w:rPr>
    </w:lvl>
  </w:abstractNum>
  <w:abstractNum w:abstractNumId="17">
    <w:nsid w:val="7564501B"/>
    <w:multiLevelType w:val="hybridMultilevel"/>
    <w:tmpl w:val="119260A2"/>
    <w:lvl w:ilvl="0" w:tplc="2FBA3F6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1"/>
  </w:num>
  <w:num w:numId="2">
    <w:abstractNumId w:val="1"/>
  </w:num>
  <w:num w:numId="3">
    <w:abstractNumId w:val="5"/>
  </w:num>
  <w:num w:numId="4">
    <w:abstractNumId w:val="12"/>
  </w:num>
  <w:num w:numId="5">
    <w:abstractNumId w:val="6"/>
  </w:num>
  <w:num w:numId="6">
    <w:abstractNumId w:val="16"/>
  </w:num>
  <w:num w:numId="7">
    <w:abstractNumId w:val="13"/>
  </w:num>
  <w:num w:numId="8">
    <w:abstractNumId w:val="0"/>
  </w:num>
  <w:num w:numId="9">
    <w:abstractNumId w:val="15"/>
  </w:num>
  <w:num w:numId="10">
    <w:abstractNumId w:val="17"/>
  </w:num>
  <w:num w:numId="11">
    <w:abstractNumId w:val="2"/>
  </w:num>
  <w:num w:numId="12">
    <w:abstractNumId w:val="8"/>
  </w:num>
  <w:num w:numId="13">
    <w:abstractNumId w:val="14"/>
  </w:num>
  <w:num w:numId="14">
    <w:abstractNumId w:val="4"/>
  </w:num>
  <w:num w:numId="15">
    <w:abstractNumId w:val="9"/>
  </w:num>
  <w:num w:numId="16">
    <w:abstractNumId w:val="3"/>
  </w:num>
  <w:num w:numId="17">
    <w:abstractNumId w:val="10"/>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stylePaneFormatFilter w:val="3F01"/>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526311"/>
    <w:rsid w:val="00000061"/>
    <w:rsid w:val="00000390"/>
    <w:rsid w:val="0000052B"/>
    <w:rsid w:val="000005A5"/>
    <w:rsid w:val="00000677"/>
    <w:rsid w:val="00001098"/>
    <w:rsid w:val="000012F9"/>
    <w:rsid w:val="00001911"/>
    <w:rsid w:val="00001B95"/>
    <w:rsid w:val="00002D28"/>
    <w:rsid w:val="000040C6"/>
    <w:rsid w:val="000046EB"/>
    <w:rsid w:val="0000487F"/>
    <w:rsid w:val="00005257"/>
    <w:rsid w:val="00005769"/>
    <w:rsid w:val="00005C55"/>
    <w:rsid w:val="000067CE"/>
    <w:rsid w:val="000068AD"/>
    <w:rsid w:val="0000748A"/>
    <w:rsid w:val="0000788C"/>
    <w:rsid w:val="00010047"/>
    <w:rsid w:val="000104A8"/>
    <w:rsid w:val="000105EB"/>
    <w:rsid w:val="000111DC"/>
    <w:rsid w:val="000115B3"/>
    <w:rsid w:val="000118B2"/>
    <w:rsid w:val="0001192F"/>
    <w:rsid w:val="00011B4A"/>
    <w:rsid w:val="00011BF8"/>
    <w:rsid w:val="00011E8E"/>
    <w:rsid w:val="00011F91"/>
    <w:rsid w:val="00011FCC"/>
    <w:rsid w:val="0001240A"/>
    <w:rsid w:val="00012672"/>
    <w:rsid w:val="00012949"/>
    <w:rsid w:val="00012CD5"/>
    <w:rsid w:val="00012F47"/>
    <w:rsid w:val="0001333E"/>
    <w:rsid w:val="000133EF"/>
    <w:rsid w:val="00013E64"/>
    <w:rsid w:val="0001472B"/>
    <w:rsid w:val="00015050"/>
    <w:rsid w:val="00015635"/>
    <w:rsid w:val="00015CD8"/>
    <w:rsid w:val="00015E60"/>
    <w:rsid w:val="00017D8F"/>
    <w:rsid w:val="00017DEB"/>
    <w:rsid w:val="00017ED6"/>
    <w:rsid w:val="00017F26"/>
    <w:rsid w:val="00020171"/>
    <w:rsid w:val="00020244"/>
    <w:rsid w:val="0002032E"/>
    <w:rsid w:val="00020336"/>
    <w:rsid w:val="000207E4"/>
    <w:rsid w:val="000208E9"/>
    <w:rsid w:val="00020FF4"/>
    <w:rsid w:val="000216B2"/>
    <w:rsid w:val="00021757"/>
    <w:rsid w:val="00021B84"/>
    <w:rsid w:val="000221EC"/>
    <w:rsid w:val="000227C1"/>
    <w:rsid w:val="00022B20"/>
    <w:rsid w:val="00022F14"/>
    <w:rsid w:val="00023C4B"/>
    <w:rsid w:val="00023D43"/>
    <w:rsid w:val="00023FB8"/>
    <w:rsid w:val="00024184"/>
    <w:rsid w:val="00024288"/>
    <w:rsid w:val="00025040"/>
    <w:rsid w:val="00025836"/>
    <w:rsid w:val="00025899"/>
    <w:rsid w:val="000258E9"/>
    <w:rsid w:val="00025BE3"/>
    <w:rsid w:val="00025E9A"/>
    <w:rsid w:val="00027963"/>
    <w:rsid w:val="00027A6B"/>
    <w:rsid w:val="00027CB2"/>
    <w:rsid w:val="00030A72"/>
    <w:rsid w:val="00030BF7"/>
    <w:rsid w:val="0003150C"/>
    <w:rsid w:val="00032171"/>
    <w:rsid w:val="000321E1"/>
    <w:rsid w:val="00032F10"/>
    <w:rsid w:val="000330A5"/>
    <w:rsid w:val="00033166"/>
    <w:rsid w:val="0003388F"/>
    <w:rsid w:val="00033B62"/>
    <w:rsid w:val="0003433A"/>
    <w:rsid w:val="0003442C"/>
    <w:rsid w:val="000345E6"/>
    <w:rsid w:val="0003489C"/>
    <w:rsid w:val="00034D20"/>
    <w:rsid w:val="0003535F"/>
    <w:rsid w:val="000353DE"/>
    <w:rsid w:val="000355DA"/>
    <w:rsid w:val="00035661"/>
    <w:rsid w:val="0003580A"/>
    <w:rsid w:val="000358F2"/>
    <w:rsid w:val="00035D4F"/>
    <w:rsid w:val="00035F0C"/>
    <w:rsid w:val="000364E1"/>
    <w:rsid w:val="00036B4D"/>
    <w:rsid w:val="00036D5E"/>
    <w:rsid w:val="00037517"/>
    <w:rsid w:val="00037BDB"/>
    <w:rsid w:val="000406A4"/>
    <w:rsid w:val="00040D16"/>
    <w:rsid w:val="000423B3"/>
    <w:rsid w:val="000423D7"/>
    <w:rsid w:val="00042754"/>
    <w:rsid w:val="00042BA8"/>
    <w:rsid w:val="00042CAE"/>
    <w:rsid w:val="00043C8E"/>
    <w:rsid w:val="000441D4"/>
    <w:rsid w:val="000442F6"/>
    <w:rsid w:val="000446D9"/>
    <w:rsid w:val="0004480D"/>
    <w:rsid w:val="00044E54"/>
    <w:rsid w:val="00045086"/>
    <w:rsid w:val="0004576C"/>
    <w:rsid w:val="00045928"/>
    <w:rsid w:val="00046605"/>
    <w:rsid w:val="000468C2"/>
    <w:rsid w:val="00046AAD"/>
    <w:rsid w:val="00046EDD"/>
    <w:rsid w:val="00047189"/>
    <w:rsid w:val="00047660"/>
    <w:rsid w:val="00047E0C"/>
    <w:rsid w:val="00050D03"/>
    <w:rsid w:val="00050D42"/>
    <w:rsid w:val="00051708"/>
    <w:rsid w:val="00051A0B"/>
    <w:rsid w:val="00051B23"/>
    <w:rsid w:val="00052D18"/>
    <w:rsid w:val="00053C72"/>
    <w:rsid w:val="000545B5"/>
    <w:rsid w:val="00054981"/>
    <w:rsid w:val="00054A33"/>
    <w:rsid w:val="00054B76"/>
    <w:rsid w:val="00054E14"/>
    <w:rsid w:val="00054FD7"/>
    <w:rsid w:val="0005505D"/>
    <w:rsid w:val="00055864"/>
    <w:rsid w:val="00055B3E"/>
    <w:rsid w:val="00055D36"/>
    <w:rsid w:val="00055E25"/>
    <w:rsid w:val="000560F9"/>
    <w:rsid w:val="000576F3"/>
    <w:rsid w:val="00057B9B"/>
    <w:rsid w:val="00057E25"/>
    <w:rsid w:val="00060113"/>
    <w:rsid w:val="00060CDB"/>
    <w:rsid w:val="00061047"/>
    <w:rsid w:val="00061094"/>
    <w:rsid w:val="0006168D"/>
    <w:rsid w:val="000629B9"/>
    <w:rsid w:val="00062B97"/>
    <w:rsid w:val="0006314B"/>
    <w:rsid w:val="00063519"/>
    <w:rsid w:val="00063F22"/>
    <w:rsid w:val="00064752"/>
    <w:rsid w:val="000653EC"/>
    <w:rsid w:val="0006556A"/>
    <w:rsid w:val="00065C1C"/>
    <w:rsid w:val="00065FE3"/>
    <w:rsid w:val="0006675B"/>
    <w:rsid w:val="0006691F"/>
    <w:rsid w:val="00066D16"/>
    <w:rsid w:val="000674E8"/>
    <w:rsid w:val="0006781E"/>
    <w:rsid w:val="0006792A"/>
    <w:rsid w:val="00067F29"/>
    <w:rsid w:val="000703F6"/>
    <w:rsid w:val="0007208F"/>
    <w:rsid w:val="00072345"/>
    <w:rsid w:val="00072413"/>
    <w:rsid w:val="00072415"/>
    <w:rsid w:val="0007277C"/>
    <w:rsid w:val="00072869"/>
    <w:rsid w:val="000728E8"/>
    <w:rsid w:val="00072BE7"/>
    <w:rsid w:val="00072CFF"/>
    <w:rsid w:val="0007311B"/>
    <w:rsid w:val="00073373"/>
    <w:rsid w:val="000733B8"/>
    <w:rsid w:val="00073BF8"/>
    <w:rsid w:val="00073D9C"/>
    <w:rsid w:val="00074843"/>
    <w:rsid w:val="00075034"/>
    <w:rsid w:val="0007570A"/>
    <w:rsid w:val="00076A9A"/>
    <w:rsid w:val="00076CCE"/>
    <w:rsid w:val="000810E4"/>
    <w:rsid w:val="0008111E"/>
    <w:rsid w:val="00082176"/>
    <w:rsid w:val="000829C2"/>
    <w:rsid w:val="00082D4D"/>
    <w:rsid w:val="00082D9A"/>
    <w:rsid w:val="00083064"/>
    <w:rsid w:val="0008389A"/>
    <w:rsid w:val="00084072"/>
    <w:rsid w:val="000847FB"/>
    <w:rsid w:val="0008587B"/>
    <w:rsid w:val="00085E09"/>
    <w:rsid w:val="00085F77"/>
    <w:rsid w:val="0008693A"/>
    <w:rsid w:val="00087120"/>
    <w:rsid w:val="00087164"/>
    <w:rsid w:val="000871FB"/>
    <w:rsid w:val="00087286"/>
    <w:rsid w:val="00087843"/>
    <w:rsid w:val="0008798C"/>
    <w:rsid w:val="00087CFF"/>
    <w:rsid w:val="00087E05"/>
    <w:rsid w:val="000905BE"/>
    <w:rsid w:val="000913CC"/>
    <w:rsid w:val="00091FB2"/>
    <w:rsid w:val="0009259D"/>
    <w:rsid w:val="00092F2F"/>
    <w:rsid w:val="00093477"/>
    <w:rsid w:val="000934CA"/>
    <w:rsid w:val="000941A2"/>
    <w:rsid w:val="00094E37"/>
    <w:rsid w:val="000955FE"/>
    <w:rsid w:val="00095A1D"/>
    <w:rsid w:val="00095E49"/>
    <w:rsid w:val="00096C85"/>
    <w:rsid w:val="00096EB8"/>
    <w:rsid w:val="0009731D"/>
    <w:rsid w:val="00097544"/>
    <w:rsid w:val="00097A60"/>
    <w:rsid w:val="000A01C7"/>
    <w:rsid w:val="000A02C4"/>
    <w:rsid w:val="000A0478"/>
    <w:rsid w:val="000A09FE"/>
    <w:rsid w:val="000A0CB9"/>
    <w:rsid w:val="000A12D0"/>
    <w:rsid w:val="000A1394"/>
    <w:rsid w:val="000A18A7"/>
    <w:rsid w:val="000A254E"/>
    <w:rsid w:val="000A2B1E"/>
    <w:rsid w:val="000A2FF1"/>
    <w:rsid w:val="000A3531"/>
    <w:rsid w:val="000A37C0"/>
    <w:rsid w:val="000A3DD6"/>
    <w:rsid w:val="000A46B4"/>
    <w:rsid w:val="000A49C0"/>
    <w:rsid w:val="000A55DC"/>
    <w:rsid w:val="000A58E0"/>
    <w:rsid w:val="000A5DA1"/>
    <w:rsid w:val="000A60CD"/>
    <w:rsid w:val="000A6891"/>
    <w:rsid w:val="000A6FE6"/>
    <w:rsid w:val="000A7615"/>
    <w:rsid w:val="000A766C"/>
    <w:rsid w:val="000A77A7"/>
    <w:rsid w:val="000A79B0"/>
    <w:rsid w:val="000A7BB5"/>
    <w:rsid w:val="000A7C1E"/>
    <w:rsid w:val="000B0195"/>
    <w:rsid w:val="000B06DE"/>
    <w:rsid w:val="000B094F"/>
    <w:rsid w:val="000B0C2F"/>
    <w:rsid w:val="000B0E9C"/>
    <w:rsid w:val="000B1613"/>
    <w:rsid w:val="000B17B2"/>
    <w:rsid w:val="000B1F0D"/>
    <w:rsid w:val="000B1F78"/>
    <w:rsid w:val="000B26F5"/>
    <w:rsid w:val="000B2E50"/>
    <w:rsid w:val="000B3B8B"/>
    <w:rsid w:val="000B4499"/>
    <w:rsid w:val="000B4599"/>
    <w:rsid w:val="000B49D0"/>
    <w:rsid w:val="000B5654"/>
    <w:rsid w:val="000B5917"/>
    <w:rsid w:val="000B5C33"/>
    <w:rsid w:val="000B5C62"/>
    <w:rsid w:val="000B6FC8"/>
    <w:rsid w:val="000B7970"/>
    <w:rsid w:val="000B79C9"/>
    <w:rsid w:val="000B7AB6"/>
    <w:rsid w:val="000B7D62"/>
    <w:rsid w:val="000B7EA8"/>
    <w:rsid w:val="000C0FCB"/>
    <w:rsid w:val="000C295A"/>
    <w:rsid w:val="000C3273"/>
    <w:rsid w:val="000C35C0"/>
    <w:rsid w:val="000C3CE6"/>
    <w:rsid w:val="000C44DD"/>
    <w:rsid w:val="000C4904"/>
    <w:rsid w:val="000C494D"/>
    <w:rsid w:val="000C4A8A"/>
    <w:rsid w:val="000C4F42"/>
    <w:rsid w:val="000C4FF4"/>
    <w:rsid w:val="000C55B1"/>
    <w:rsid w:val="000C56C1"/>
    <w:rsid w:val="000C58A5"/>
    <w:rsid w:val="000C76E8"/>
    <w:rsid w:val="000D04ED"/>
    <w:rsid w:val="000D09E8"/>
    <w:rsid w:val="000D1416"/>
    <w:rsid w:val="000D19B6"/>
    <w:rsid w:val="000D1BA4"/>
    <w:rsid w:val="000D284B"/>
    <w:rsid w:val="000D2917"/>
    <w:rsid w:val="000D2ED0"/>
    <w:rsid w:val="000D31AF"/>
    <w:rsid w:val="000D376C"/>
    <w:rsid w:val="000D385E"/>
    <w:rsid w:val="000D3EE8"/>
    <w:rsid w:val="000D4158"/>
    <w:rsid w:val="000D4245"/>
    <w:rsid w:val="000D498B"/>
    <w:rsid w:val="000D4CB3"/>
    <w:rsid w:val="000D4FD7"/>
    <w:rsid w:val="000D5218"/>
    <w:rsid w:val="000D59C0"/>
    <w:rsid w:val="000D6169"/>
    <w:rsid w:val="000D634E"/>
    <w:rsid w:val="000D64E3"/>
    <w:rsid w:val="000D6CCF"/>
    <w:rsid w:val="000D7AD8"/>
    <w:rsid w:val="000D7CA2"/>
    <w:rsid w:val="000E0983"/>
    <w:rsid w:val="000E0AB3"/>
    <w:rsid w:val="000E17C2"/>
    <w:rsid w:val="000E1ADC"/>
    <w:rsid w:val="000E22AE"/>
    <w:rsid w:val="000E23A7"/>
    <w:rsid w:val="000E3416"/>
    <w:rsid w:val="000E40C9"/>
    <w:rsid w:val="000E4310"/>
    <w:rsid w:val="000E4728"/>
    <w:rsid w:val="000E4ADB"/>
    <w:rsid w:val="000E4B97"/>
    <w:rsid w:val="000E4CBE"/>
    <w:rsid w:val="000E50F7"/>
    <w:rsid w:val="000E5ABB"/>
    <w:rsid w:val="000E5DFA"/>
    <w:rsid w:val="000E6882"/>
    <w:rsid w:val="000E6BEB"/>
    <w:rsid w:val="000E78CB"/>
    <w:rsid w:val="000E7F62"/>
    <w:rsid w:val="000F02B1"/>
    <w:rsid w:val="000F0700"/>
    <w:rsid w:val="000F0D58"/>
    <w:rsid w:val="000F1E70"/>
    <w:rsid w:val="000F2500"/>
    <w:rsid w:val="000F29E8"/>
    <w:rsid w:val="000F2E02"/>
    <w:rsid w:val="000F32A7"/>
    <w:rsid w:val="000F332C"/>
    <w:rsid w:val="000F3C46"/>
    <w:rsid w:val="000F443A"/>
    <w:rsid w:val="000F46B9"/>
    <w:rsid w:val="000F58B2"/>
    <w:rsid w:val="000F5C46"/>
    <w:rsid w:val="000F6F9B"/>
    <w:rsid w:val="000F7012"/>
    <w:rsid w:val="000F7196"/>
    <w:rsid w:val="000F7247"/>
    <w:rsid w:val="000F7635"/>
    <w:rsid w:val="000F7B6B"/>
    <w:rsid w:val="000F7F06"/>
    <w:rsid w:val="00100162"/>
    <w:rsid w:val="001002C9"/>
    <w:rsid w:val="00100AC9"/>
    <w:rsid w:val="00100B4A"/>
    <w:rsid w:val="00100D1B"/>
    <w:rsid w:val="001011FE"/>
    <w:rsid w:val="00101D7F"/>
    <w:rsid w:val="00101F9A"/>
    <w:rsid w:val="0010220A"/>
    <w:rsid w:val="001022AC"/>
    <w:rsid w:val="001025F2"/>
    <w:rsid w:val="00102619"/>
    <w:rsid w:val="001026A6"/>
    <w:rsid w:val="00102B62"/>
    <w:rsid w:val="00102D3F"/>
    <w:rsid w:val="00102D6B"/>
    <w:rsid w:val="00102E3A"/>
    <w:rsid w:val="0010302C"/>
    <w:rsid w:val="00103615"/>
    <w:rsid w:val="00103E06"/>
    <w:rsid w:val="00104262"/>
    <w:rsid w:val="0010431A"/>
    <w:rsid w:val="0010455D"/>
    <w:rsid w:val="001047E5"/>
    <w:rsid w:val="00104BAB"/>
    <w:rsid w:val="001050C8"/>
    <w:rsid w:val="001052AA"/>
    <w:rsid w:val="001053EB"/>
    <w:rsid w:val="001057AC"/>
    <w:rsid w:val="00105C84"/>
    <w:rsid w:val="0010727C"/>
    <w:rsid w:val="001072D0"/>
    <w:rsid w:val="001074DE"/>
    <w:rsid w:val="00107798"/>
    <w:rsid w:val="001078E2"/>
    <w:rsid w:val="00107A56"/>
    <w:rsid w:val="00107A73"/>
    <w:rsid w:val="00107CC6"/>
    <w:rsid w:val="00110FE4"/>
    <w:rsid w:val="001114E5"/>
    <w:rsid w:val="0011191B"/>
    <w:rsid w:val="00112105"/>
    <w:rsid w:val="00112A35"/>
    <w:rsid w:val="00113072"/>
    <w:rsid w:val="00113B3F"/>
    <w:rsid w:val="00113DEB"/>
    <w:rsid w:val="00114232"/>
    <w:rsid w:val="0011464F"/>
    <w:rsid w:val="001149F3"/>
    <w:rsid w:val="00114D37"/>
    <w:rsid w:val="001156FC"/>
    <w:rsid w:val="001157D3"/>
    <w:rsid w:val="0011598B"/>
    <w:rsid w:val="001171A0"/>
    <w:rsid w:val="00117286"/>
    <w:rsid w:val="001175E0"/>
    <w:rsid w:val="0011766F"/>
    <w:rsid w:val="00117E6B"/>
    <w:rsid w:val="00117FAA"/>
    <w:rsid w:val="001202E0"/>
    <w:rsid w:val="00120ABF"/>
    <w:rsid w:val="00120B25"/>
    <w:rsid w:val="00120F23"/>
    <w:rsid w:val="00121302"/>
    <w:rsid w:val="00121CC8"/>
    <w:rsid w:val="00122E25"/>
    <w:rsid w:val="00122E28"/>
    <w:rsid w:val="00123498"/>
    <w:rsid w:val="00123B8D"/>
    <w:rsid w:val="001243E9"/>
    <w:rsid w:val="00125574"/>
    <w:rsid w:val="001257D7"/>
    <w:rsid w:val="001258C3"/>
    <w:rsid w:val="00125936"/>
    <w:rsid w:val="00125B7F"/>
    <w:rsid w:val="001266F6"/>
    <w:rsid w:val="00126D7D"/>
    <w:rsid w:val="00126E47"/>
    <w:rsid w:val="0012745C"/>
    <w:rsid w:val="0012766D"/>
    <w:rsid w:val="00127785"/>
    <w:rsid w:val="001277C8"/>
    <w:rsid w:val="00127E6F"/>
    <w:rsid w:val="00127FD6"/>
    <w:rsid w:val="001306DF"/>
    <w:rsid w:val="00130D8C"/>
    <w:rsid w:val="00131648"/>
    <w:rsid w:val="001316B2"/>
    <w:rsid w:val="00132609"/>
    <w:rsid w:val="001326E1"/>
    <w:rsid w:val="00132875"/>
    <w:rsid w:val="00132B17"/>
    <w:rsid w:val="0013303A"/>
    <w:rsid w:val="00134549"/>
    <w:rsid w:val="0013476A"/>
    <w:rsid w:val="00134B84"/>
    <w:rsid w:val="00134F5F"/>
    <w:rsid w:val="0013515A"/>
    <w:rsid w:val="00135850"/>
    <w:rsid w:val="0013677B"/>
    <w:rsid w:val="00136DF4"/>
    <w:rsid w:val="001370B2"/>
    <w:rsid w:val="0013712D"/>
    <w:rsid w:val="001371AB"/>
    <w:rsid w:val="00137BB5"/>
    <w:rsid w:val="00137D58"/>
    <w:rsid w:val="001400F6"/>
    <w:rsid w:val="00140326"/>
    <w:rsid w:val="0014047A"/>
    <w:rsid w:val="001407BC"/>
    <w:rsid w:val="00140E79"/>
    <w:rsid w:val="00141424"/>
    <w:rsid w:val="00141532"/>
    <w:rsid w:val="00141A6C"/>
    <w:rsid w:val="0014224C"/>
    <w:rsid w:val="00142643"/>
    <w:rsid w:val="00142B90"/>
    <w:rsid w:val="00143184"/>
    <w:rsid w:val="00143563"/>
    <w:rsid w:val="0014386E"/>
    <w:rsid w:val="00143D9D"/>
    <w:rsid w:val="00143E6A"/>
    <w:rsid w:val="001441CA"/>
    <w:rsid w:val="00144E58"/>
    <w:rsid w:val="001450B9"/>
    <w:rsid w:val="001453BE"/>
    <w:rsid w:val="0014569A"/>
    <w:rsid w:val="00145B1E"/>
    <w:rsid w:val="00146133"/>
    <w:rsid w:val="001468B0"/>
    <w:rsid w:val="00146F5E"/>
    <w:rsid w:val="001471BF"/>
    <w:rsid w:val="001471FF"/>
    <w:rsid w:val="0014794D"/>
    <w:rsid w:val="001479EB"/>
    <w:rsid w:val="00147F42"/>
    <w:rsid w:val="00150205"/>
    <w:rsid w:val="00150940"/>
    <w:rsid w:val="001518E8"/>
    <w:rsid w:val="00151B14"/>
    <w:rsid w:val="00151C72"/>
    <w:rsid w:val="001521F3"/>
    <w:rsid w:val="00152367"/>
    <w:rsid w:val="001523BB"/>
    <w:rsid w:val="001523FC"/>
    <w:rsid w:val="00152707"/>
    <w:rsid w:val="00152A99"/>
    <w:rsid w:val="00152E66"/>
    <w:rsid w:val="001533A8"/>
    <w:rsid w:val="0015351F"/>
    <w:rsid w:val="00153536"/>
    <w:rsid w:val="00154669"/>
    <w:rsid w:val="00154C21"/>
    <w:rsid w:val="00154D55"/>
    <w:rsid w:val="001550CE"/>
    <w:rsid w:val="00155A25"/>
    <w:rsid w:val="00156616"/>
    <w:rsid w:val="0015663E"/>
    <w:rsid w:val="001571F0"/>
    <w:rsid w:val="00157561"/>
    <w:rsid w:val="00157CB2"/>
    <w:rsid w:val="00157E90"/>
    <w:rsid w:val="00160E0F"/>
    <w:rsid w:val="001613F3"/>
    <w:rsid w:val="001625C4"/>
    <w:rsid w:val="0016302D"/>
    <w:rsid w:val="001639DE"/>
    <w:rsid w:val="001640A7"/>
    <w:rsid w:val="001641DD"/>
    <w:rsid w:val="00165075"/>
    <w:rsid w:val="00165B5B"/>
    <w:rsid w:val="00165FFC"/>
    <w:rsid w:val="0016661A"/>
    <w:rsid w:val="0016771B"/>
    <w:rsid w:val="00170A8D"/>
    <w:rsid w:val="00170D57"/>
    <w:rsid w:val="00171519"/>
    <w:rsid w:val="00171926"/>
    <w:rsid w:val="00171949"/>
    <w:rsid w:val="00171CF5"/>
    <w:rsid w:val="00172207"/>
    <w:rsid w:val="00172DB7"/>
    <w:rsid w:val="001733A9"/>
    <w:rsid w:val="00173EEC"/>
    <w:rsid w:val="0017566F"/>
    <w:rsid w:val="001759B7"/>
    <w:rsid w:val="001763DE"/>
    <w:rsid w:val="00176558"/>
    <w:rsid w:val="00176689"/>
    <w:rsid w:val="00176D7A"/>
    <w:rsid w:val="00177502"/>
    <w:rsid w:val="00177626"/>
    <w:rsid w:val="00177A59"/>
    <w:rsid w:val="00177AA3"/>
    <w:rsid w:val="001806ED"/>
    <w:rsid w:val="001808B1"/>
    <w:rsid w:val="00180B1B"/>
    <w:rsid w:val="00180F7D"/>
    <w:rsid w:val="001813B7"/>
    <w:rsid w:val="00181589"/>
    <w:rsid w:val="00181FC0"/>
    <w:rsid w:val="00182724"/>
    <w:rsid w:val="00182F20"/>
    <w:rsid w:val="00183147"/>
    <w:rsid w:val="001837BA"/>
    <w:rsid w:val="001838C7"/>
    <w:rsid w:val="00183AEA"/>
    <w:rsid w:val="00183C15"/>
    <w:rsid w:val="00183DB8"/>
    <w:rsid w:val="00183FD1"/>
    <w:rsid w:val="001846C2"/>
    <w:rsid w:val="001847EC"/>
    <w:rsid w:val="00184BF7"/>
    <w:rsid w:val="00184CBD"/>
    <w:rsid w:val="00184DCE"/>
    <w:rsid w:val="00184FBE"/>
    <w:rsid w:val="00185142"/>
    <w:rsid w:val="00185F5D"/>
    <w:rsid w:val="0018678D"/>
    <w:rsid w:val="00186994"/>
    <w:rsid w:val="00187396"/>
    <w:rsid w:val="001878BB"/>
    <w:rsid w:val="00187E5E"/>
    <w:rsid w:val="001900E6"/>
    <w:rsid w:val="0019021B"/>
    <w:rsid w:val="0019057F"/>
    <w:rsid w:val="00190860"/>
    <w:rsid w:val="001912CF"/>
    <w:rsid w:val="00191594"/>
    <w:rsid w:val="001917C1"/>
    <w:rsid w:val="001918C7"/>
    <w:rsid w:val="00192678"/>
    <w:rsid w:val="001927A9"/>
    <w:rsid w:val="0019285D"/>
    <w:rsid w:val="00193A45"/>
    <w:rsid w:val="00193E36"/>
    <w:rsid w:val="001954D2"/>
    <w:rsid w:val="00195F69"/>
    <w:rsid w:val="001A07BE"/>
    <w:rsid w:val="001A14B0"/>
    <w:rsid w:val="001A162C"/>
    <w:rsid w:val="001A198D"/>
    <w:rsid w:val="001A23BB"/>
    <w:rsid w:val="001A2879"/>
    <w:rsid w:val="001A2C23"/>
    <w:rsid w:val="001A3AC5"/>
    <w:rsid w:val="001A3BBD"/>
    <w:rsid w:val="001A3DC2"/>
    <w:rsid w:val="001A4779"/>
    <w:rsid w:val="001A495D"/>
    <w:rsid w:val="001A4AFE"/>
    <w:rsid w:val="001A4B3B"/>
    <w:rsid w:val="001A50B9"/>
    <w:rsid w:val="001A50E5"/>
    <w:rsid w:val="001A51A0"/>
    <w:rsid w:val="001A5516"/>
    <w:rsid w:val="001A5657"/>
    <w:rsid w:val="001A5FCB"/>
    <w:rsid w:val="001A67C5"/>
    <w:rsid w:val="001A69EC"/>
    <w:rsid w:val="001A7185"/>
    <w:rsid w:val="001A74DC"/>
    <w:rsid w:val="001A7AAB"/>
    <w:rsid w:val="001A7F94"/>
    <w:rsid w:val="001B030A"/>
    <w:rsid w:val="001B0352"/>
    <w:rsid w:val="001B048F"/>
    <w:rsid w:val="001B0C8A"/>
    <w:rsid w:val="001B11ED"/>
    <w:rsid w:val="001B159F"/>
    <w:rsid w:val="001B1DE6"/>
    <w:rsid w:val="001B215E"/>
    <w:rsid w:val="001B2AF1"/>
    <w:rsid w:val="001B2B8F"/>
    <w:rsid w:val="001B31CE"/>
    <w:rsid w:val="001B357B"/>
    <w:rsid w:val="001B3665"/>
    <w:rsid w:val="001B39F0"/>
    <w:rsid w:val="001B4526"/>
    <w:rsid w:val="001B4694"/>
    <w:rsid w:val="001B4AB0"/>
    <w:rsid w:val="001B4D64"/>
    <w:rsid w:val="001B5CAF"/>
    <w:rsid w:val="001B65B6"/>
    <w:rsid w:val="001B6833"/>
    <w:rsid w:val="001B68FA"/>
    <w:rsid w:val="001B69A3"/>
    <w:rsid w:val="001C00DC"/>
    <w:rsid w:val="001C0811"/>
    <w:rsid w:val="001C088C"/>
    <w:rsid w:val="001C0AC8"/>
    <w:rsid w:val="001C0B03"/>
    <w:rsid w:val="001C1172"/>
    <w:rsid w:val="001C15A5"/>
    <w:rsid w:val="001C17B4"/>
    <w:rsid w:val="001C1975"/>
    <w:rsid w:val="001C2173"/>
    <w:rsid w:val="001C24DA"/>
    <w:rsid w:val="001C281B"/>
    <w:rsid w:val="001C29E1"/>
    <w:rsid w:val="001C2C59"/>
    <w:rsid w:val="001C2DAC"/>
    <w:rsid w:val="001C45A5"/>
    <w:rsid w:val="001C4867"/>
    <w:rsid w:val="001C53FD"/>
    <w:rsid w:val="001C64BF"/>
    <w:rsid w:val="001C67B2"/>
    <w:rsid w:val="001C6E5D"/>
    <w:rsid w:val="001C6ECA"/>
    <w:rsid w:val="001C722F"/>
    <w:rsid w:val="001C7B09"/>
    <w:rsid w:val="001D155D"/>
    <w:rsid w:val="001D18A6"/>
    <w:rsid w:val="001D1E61"/>
    <w:rsid w:val="001D1F9F"/>
    <w:rsid w:val="001D234D"/>
    <w:rsid w:val="001D2372"/>
    <w:rsid w:val="001D240D"/>
    <w:rsid w:val="001D261D"/>
    <w:rsid w:val="001D2B81"/>
    <w:rsid w:val="001D2EE3"/>
    <w:rsid w:val="001D2F89"/>
    <w:rsid w:val="001D3374"/>
    <w:rsid w:val="001D3602"/>
    <w:rsid w:val="001D38D9"/>
    <w:rsid w:val="001D397A"/>
    <w:rsid w:val="001D509F"/>
    <w:rsid w:val="001D571E"/>
    <w:rsid w:val="001D6025"/>
    <w:rsid w:val="001D630C"/>
    <w:rsid w:val="001D6C6D"/>
    <w:rsid w:val="001D6CEF"/>
    <w:rsid w:val="001D6F06"/>
    <w:rsid w:val="001D72F8"/>
    <w:rsid w:val="001D7590"/>
    <w:rsid w:val="001D7AD1"/>
    <w:rsid w:val="001D7B14"/>
    <w:rsid w:val="001E021B"/>
    <w:rsid w:val="001E0A41"/>
    <w:rsid w:val="001E11AE"/>
    <w:rsid w:val="001E1419"/>
    <w:rsid w:val="001E20F3"/>
    <w:rsid w:val="001E223F"/>
    <w:rsid w:val="001E24F5"/>
    <w:rsid w:val="001E2799"/>
    <w:rsid w:val="001E3654"/>
    <w:rsid w:val="001E3705"/>
    <w:rsid w:val="001E3CA9"/>
    <w:rsid w:val="001E3CFD"/>
    <w:rsid w:val="001E4397"/>
    <w:rsid w:val="001E43E2"/>
    <w:rsid w:val="001E442C"/>
    <w:rsid w:val="001E47FD"/>
    <w:rsid w:val="001E4803"/>
    <w:rsid w:val="001E4EA2"/>
    <w:rsid w:val="001E56C9"/>
    <w:rsid w:val="001E5DB4"/>
    <w:rsid w:val="001E66DE"/>
    <w:rsid w:val="001E6745"/>
    <w:rsid w:val="001E6CEC"/>
    <w:rsid w:val="001E7008"/>
    <w:rsid w:val="001E721A"/>
    <w:rsid w:val="001E7BC3"/>
    <w:rsid w:val="001E7BFF"/>
    <w:rsid w:val="001E7F8E"/>
    <w:rsid w:val="001F0224"/>
    <w:rsid w:val="001F0242"/>
    <w:rsid w:val="001F05C3"/>
    <w:rsid w:val="001F0EE1"/>
    <w:rsid w:val="001F11A6"/>
    <w:rsid w:val="001F1688"/>
    <w:rsid w:val="001F1A7D"/>
    <w:rsid w:val="001F209D"/>
    <w:rsid w:val="001F2215"/>
    <w:rsid w:val="001F28F8"/>
    <w:rsid w:val="001F3109"/>
    <w:rsid w:val="001F3168"/>
    <w:rsid w:val="001F33CE"/>
    <w:rsid w:val="001F39D0"/>
    <w:rsid w:val="001F39E4"/>
    <w:rsid w:val="001F403C"/>
    <w:rsid w:val="001F46A4"/>
    <w:rsid w:val="001F4B3F"/>
    <w:rsid w:val="001F54F2"/>
    <w:rsid w:val="001F5711"/>
    <w:rsid w:val="001F68A3"/>
    <w:rsid w:val="001F6AC5"/>
    <w:rsid w:val="001F78A2"/>
    <w:rsid w:val="002004E6"/>
    <w:rsid w:val="00200615"/>
    <w:rsid w:val="002012A9"/>
    <w:rsid w:val="002024C2"/>
    <w:rsid w:val="00202FE5"/>
    <w:rsid w:val="002038AC"/>
    <w:rsid w:val="00203BA8"/>
    <w:rsid w:val="00203EB7"/>
    <w:rsid w:val="00204350"/>
    <w:rsid w:val="00204619"/>
    <w:rsid w:val="002053F0"/>
    <w:rsid w:val="002056D2"/>
    <w:rsid w:val="002057AA"/>
    <w:rsid w:val="00205B3D"/>
    <w:rsid w:val="0020606B"/>
    <w:rsid w:val="00206A90"/>
    <w:rsid w:val="00206D3C"/>
    <w:rsid w:val="00206DA9"/>
    <w:rsid w:val="00207AA8"/>
    <w:rsid w:val="0021068A"/>
    <w:rsid w:val="002107B6"/>
    <w:rsid w:val="00210B8F"/>
    <w:rsid w:val="002118E3"/>
    <w:rsid w:val="00212A47"/>
    <w:rsid w:val="00212BA5"/>
    <w:rsid w:val="00213485"/>
    <w:rsid w:val="00213681"/>
    <w:rsid w:val="002138F9"/>
    <w:rsid w:val="00213DAB"/>
    <w:rsid w:val="00214272"/>
    <w:rsid w:val="0021434B"/>
    <w:rsid w:val="00214AB6"/>
    <w:rsid w:val="00214AD3"/>
    <w:rsid w:val="00214AF6"/>
    <w:rsid w:val="00214BA4"/>
    <w:rsid w:val="002151EF"/>
    <w:rsid w:val="00215B9B"/>
    <w:rsid w:val="002160C9"/>
    <w:rsid w:val="002160DD"/>
    <w:rsid w:val="002162FC"/>
    <w:rsid w:val="0021634D"/>
    <w:rsid w:val="00216CCB"/>
    <w:rsid w:val="00216DAA"/>
    <w:rsid w:val="00217B78"/>
    <w:rsid w:val="00217DFD"/>
    <w:rsid w:val="00217EFB"/>
    <w:rsid w:val="00220794"/>
    <w:rsid w:val="00220E91"/>
    <w:rsid w:val="00221F7E"/>
    <w:rsid w:val="0022231E"/>
    <w:rsid w:val="002223EF"/>
    <w:rsid w:val="00222866"/>
    <w:rsid w:val="00222A87"/>
    <w:rsid w:val="00222AD2"/>
    <w:rsid w:val="00222ED0"/>
    <w:rsid w:val="002232A1"/>
    <w:rsid w:val="002247DE"/>
    <w:rsid w:val="00224E17"/>
    <w:rsid w:val="0022586D"/>
    <w:rsid w:val="00226385"/>
    <w:rsid w:val="0022646B"/>
    <w:rsid w:val="00226624"/>
    <w:rsid w:val="0022680D"/>
    <w:rsid w:val="00227624"/>
    <w:rsid w:val="002305FB"/>
    <w:rsid w:val="00231719"/>
    <w:rsid w:val="00231999"/>
    <w:rsid w:val="00231EC1"/>
    <w:rsid w:val="00232538"/>
    <w:rsid w:val="00232B15"/>
    <w:rsid w:val="0023377E"/>
    <w:rsid w:val="00233D62"/>
    <w:rsid w:val="002344DB"/>
    <w:rsid w:val="0023452E"/>
    <w:rsid w:val="00234D83"/>
    <w:rsid w:val="00234E6C"/>
    <w:rsid w:val="00235209"/>
    <w:rsid w:val="00235976"/>
    <w:rsid w:val="00235AD2"/>
    <w:rsid w:val="00235BCB"/>
    <w:rsid w:val="00235E45"/>
    <w:rsid w:val="002362E8"/>
    <w:rsid w:val="00236845"/>
    <w:rsid w:val="00236B2D"/>
    <w:rsid w:val="00237829"/>
    <w:rsid w:val="0023789A"/>
    <w:rsid w:val="00237CC1"/>
    <w:rsid w:val="0024003B"/>
    <w:rsid w:val="00240EF0"/>
    <w:rsid w:val="00241197"/>
    <w:rsid w:val="00241ED6"/>
    <w:rsid w:val="00241FB8"/>
    <w:rsid w:val="0024262B"/>
    <w:rsid w:val="0024303C"/>
    <w:rsid w:val="00243C06"/>
    <w:rsid w:val="002443CD"/>
    <w:rsid w:val="002444CF"/>
    <w:rsid w:val="002448D9"/>
    <w:rsid w:val="00244DBE"/>
    <w:rsid w:val="00244F0E"/>
    <w:rsid w:val="00245A32"/>
    <w:rsid w:val="00246D22"/>
    <w:rsid w:val="0024765B"/>
    <w:rsid w:val="0025004E"/>
    <w:rsid w:val="002500C9"/>
    <w:rsid w:val="00250C5D"/>
    <w:rsid w:val="00250EBE"/>
    <w:rsid w:val="0025110A"/>
    <w:rsid w:val="00251197"/>
    <w:rsid w:val="002523AD"/>
    <w:rsid w:val="0025273F"/>
    <w:rsid w:val="0025286C"/>
    <w:rsid w:val="002528B9"/>
    <w:rsid w:val="002539AB"/>
    <w:rsid w:val="00254D99"/>
    <w:rsid w:val="00255172"/>
    <w:rsid w:val="0025614A"/>
    <w:rsid w:val="00256454"/>
    <w:rsid w:val="00256675"/>
    <w:rsid w:val="00256808"/>
    <w:rsid w:val="00256F07"/>
    <w:rsid w:val="00257685"/>
    <w:rsid w:val="00257E36"/>
    <w:rsid w:val="0026008F"/>
    <w:rsid w:val="00260CF8"/>
    <w:rsid w:val="002621B6"/>
    <w:rsid w:val="002626BF"/>
    <w:rsid w:val="00262CEB"/>
    <w:rsid w:val="002633F0"/>
    <w:rsid w:val="002634DE"/>
    <w:rsid w:val="0026413A"/>
    <w:rsid w:val="00264AF2"/>
    <w:rsid w:val="0026571C"/>
    <w:rsid w:val="00265C4B"/>
    <w:rsid w:val="00266137"/>
    <w:rsid w:val="00266F5C"/>
    <w:rsid w:val="002671DF"/>
    <w:rsid w:val="002679F5"/>
    <w:rsid w:val="00267D87"/>
    <w:rsid w:val="0027097A"/>
    <w:rsid w:val="00270999"/>
    <w:rsid w:val="00270B0A"/>
    <w:rsid w:val="0027105B"/>
    <w:rsid w:val="00271190"/>
    <w:rsid w:val="0027131C"/>
    <w:rsid w:val="00271F74"/>
    <w:rsid w:val="00272497"/>
    <w:rsid w:val="0027294D"/>
    <w:rsid w:val="002729D3"/>
    <w:rsid w:val="0027347D"/>
    <w:rsid w:val="002735F2"/>
    <w:rsid w:val="002736E2"/>
    <w:rsid w:val="00273D8F"/>
    <w:rsid w:val="00274C80"/>
    <w:rsid w:val="00274E52"/>
    <w:rsid w:val="0027510A"/>
    <w:rsid w:val="00276765"/>
    <w:rsid w:val="002772D9"/>
    <w:rsid w:val="00277BB5"/>
    <w:rsid w:val="00277BCD"/>
    <w:rsid w:val="002803B1"/>
    <w:rsid w:val="00280568"/>
    <w:rsid w:val="00280688"/>
    <w:rsid w:val="002822F4"/>
    <w:rsid w:val="002832B5"/>
    <w:rsid w:val="00283E49"/>
    <w:rsid w:val="002841BD"/>
    <w:rsid w:val="002849EF"/>
    <w:rsid w:val="00284A66"/>
    <w:rsid w:val="00284DCB"/>
    <w:rsid w:val="00284ED5"/>
    <w:rsid w:val="00287138"/>
    <w:rsid w:val="00287573"/>
    <w:rsid w:val="002879B4"/>
    <w:rsid w:val="00287B8A"/>
    <w:rsid w:val="0029068B"/>
    <w:rsid w:val="00290A3B"/>
    <w:rsid w:val="00291919"/>
    <w:rsid w:val="002926C2"/>
    <w:rsid w:val="00292AFE"/>
    <w:rsid w:val="00293009"/>
    <w:rsid w:val="00293108"/>
    <w:rsid w:val="0029318E"/>
    <w:rsid w:val="00293971"/>
    <w:rsid w:val="00293978"/>
    <w:rsid w:val="00293B3F"/>
    <w:rsid w:val="00294AD7"/>
    <w:rsid w:val="00294B1C"/>
    <w:rsid w:val="00294CC3"/>
    <w:rsid w:val="002953E4"/>
    <w:rsid w:val="002954A6"/>
    <w:rsid w:val="002954F9"/>
    <w:rsid w:val="00295836"/>
    <w:rsid w:val="00295AB1"/>
    <w:rsid w:val="00295B93"/>
    <w:rsid w:val="00296CF2"/>
    <w:rsid w:val="00297822"/>
    <w:rsid w:val="002A0128"/>
    <w:rsid w:val="002A01CD"/>
    <w:rsid w:val="002A0C15"/>
    <w:rsid w:val="002A0E09"/>
    <w:rsid w:val="002A1D08"/>
    <w:rsid w:val="002A2E3F"/>
    <w:rsid w:val="002A2FCD"/>
    <w:rsid w:val="002A3D08"/>
    <w:rsid w:val="002A456B"/>
    <w:rsid w:val="002A4DDD"/>
    <w:rsid w:val="002A5979"/>
    <w:rsid w:val="002A59F7"/>
    <w:rsid w:val="002A5A31"/>
    <w:rsid w:val="002A5BAA"/>
    <w:rsid w:val="002A5ECE"/>
    <w:rsid w:val="002A603E"/>
    <w:rsid w:val="002A6234"/>
    <w:rsid w:val="002A6433"/>
    <w:rsid w:val="002A655D"/>
    <w:rsid w:val="002A65C4"/>
    <w:rsid w:val="002A7A13"/>
    <w:rsid w:val="002B02B8"/>
    <w:rsid w:val="002B030D"/>
    <w:rsid w:val="002B256A"/>
    <w:rsid w:val="002B2962"/>
    <w:rsid w:val="002B2C78"/>
    <w:rsid w:val="002B30EC"/>
    <w:rsid w:val="002B34A3"/>
    <w:rsid w:val="002B36F2"/>
    <w:rsid w:val="002B3F0C"/>
    <w:rsid w:val="002B4D6F"/>
    <w:rsid w:val="002B514F"/>
    <w:rsid w:val="002B59B9"/>
    <w:rsid w:val="002B6D77"/>
    <w:rsid w:val="002B71B8"/>
    <w:rsid w:val="002B752E"/>
    <w:rsid w:val="002B789E"/>
    <w:rsid w:val="002B7A6B"/>
    <w:rsid w:val="002B7D3A"/>
    <w:rsid w:val="002B7E1D"/>
    <w:rsid w:val="002B7F37"/>
    <w:rsid w:val="002C05BD"/>
    <w:rsid w:val="002C09E6"/>
    <w:rsid w:val="002C19E0"/>
    <w:rsid w:val="002C1BFA"/>
    <w:rsid w:val="002C1C16"/>
    <w:rsid w:val="002C224E"/>
    <w:rsid w:val="002C2785"/>
    <w:rsid w:val="002C282E"/>
    <w:rsid w:val="002C2ABB"/>
    <w:rsid w:val="002C3884"/>
    <w:rsid w:val="002C3B6B"/>
    <w:rsid w:val="002C43D2"/>
    <w:rsid w:val="002C506C"/>
    <w:rsid w:val="002C5B4D"/>
    <w:rsid w:val="002C5DAF"/>
    <w:rsid w:val="002C65B8"/>
    <w:rsid w:val="002C67C3"/>
    <w:rsid w:val="002C7455"/>
    <w:rsid w:val="002D009F"/>
    <w:rsid w:val="002D03D0"/>
    <w:rsid w:val="002D08E3"/>
    <w:rsid w:val="002D104D"/>
    <w:rsid w:val="002D1AC3"/>
    <w:rsid w:val="002D235F"/>
    <w:rsid w:val="002D2702"/>
    <w:rsid w:val="002D3DB4"/>
    <w:rsid w:val="002D536A"/>
    <w:rsid w:val="002D5FDD"/>
    <w:rsid w:val="002D6084"/>
    <w:rsid w:val="002D6189"/>
    <w:rsid w:val="002D6C09"/>
    <w:rsid w:val="002D6C7F"/>
    <w:rsid w:val="002D7362"/>
    <w:rsid w:val="002D7A31"/>
    <w:rsid w:val="002E01AB"/>
    <w:rsid w:val="002E04E2"/>
    <w:rsid w:val="002E0552"/>
    <w:rsid w:val="002E0921"/>
    <w:rsid w:val="002E0D33"/>
    <w:rsid w:val="002E0D35"/>
    <w:rsid w:val="002E1345"/>
    <w:rsid w:val="002E1465"/>
    <w:rsid w:val="002E1DC8"/>
    <w:rsid w:val="002E1FC3"/>
    <w:rsid w:val="002E2219"/>
    <w:rsid w:val="002E2852"/>
    <w:rsid w:val="002E2D51"/>
    <w:rsid w:val="002E3337"/>
    <w:rsid w:val="002E42DE"/>
    <w:rsid w:val="002E44FE"/>
    <w:rsid w:val="002E458A"/>
    <w:rsid w:val="002E4C06"/>
    <w:rsid w:val="002E54F7"/>
    <w:rsid w:val="002E5E40"/>
    <w:rsid w:val="002E63A0"/>
    <w:rsid w:val="002E6428"/>
    <w:rsid w:val="002E6696"/>
    <w:rsid w:val="002E6953"/>
    <w:rsid w:val="002E6973"/>
    <w:rsid w:val="002E6D7B"/>
    <w:rsid w:val="002E6FEA"/>
    <w:rsid w:val="002E70A5"/>
    <w:rsid w:val="002E7831"/>
    <w:rsid w:val="002E7FB8"/>
    <w:rsid w:val="002F0331"/>
    <w:rsid w:val="002F06D5"/>
    <w:rsid w:val="002F06DC"/>
    <w:rsid w:val="002F06F8"/>
    <w:rsid w:val="002F0717"/>
    <w:rsid w:val="002F0EAE"/>
    <w:rsid w:val="002F0FA0"/>
    <w:rsid w:val="002F1254"/>
    <w:rsid w:val="002F12DE"/>
    <w:rsid w:val="002F1712"/>
    <w:rsid w:val="002F182D"/>
    <w:rsid w:val="002F2B40"/>
    <w:rsid w:val="002F2C7F"/>
    <w:rsid w:val="002F3624"/>
    <w:rsid w:val="002F36B7"/>
    <w:rsid w:val="002F3950"/>
    <w:rsid w:val="002F3A79"/>
    <w:rsid w:val="002F3C04"/>
    <w:rsid w:val="002F4350"/>
    <w:rsid w:val="002F4F39"/>
    <w:rsid w:val="002F52F9"/>
    <w:rsid w:val="002F5676"/>
    <w:rsid w:val="002F642C"/>
    <w:rsid w:val="002F64F8"/>
    <w:rsid w:val="002F6775"/>
    <w:rsid w:val="002F73ED"/>
    <w:rsid w:val="002F7617"/>
    <w:rsid w:val="002F7777"/>
    <w:rsid w:val="00300436"/>
    <w:rsid w:val="00300BC6"/>
    <w:rsid w:val="003010F6"/>
    <w:rsid w:val="003013CC"/>
    <w:rsid w:val="003019A1"/>
    <w:rsid w:val="00301B8F"/>
    <w:rsid w:val="00302C0A"/>
    <w:rsid w:val="003032F6"/>
    <w:rsid w:val="00303382"/>
    <w:rsid w:val="003035E5"/>
    <w:rsid w:val="00303DD3"/>
    <w:rsid w:val="00304654"/>
    <w:rsid w:val="003049FA"/>
    <w:rsid w:val="003050BE"/>
    <w:rsid w:val="003054CC"/>
    <w:rsid w:val="003066AC"/>
    <w:rsid w:val="003075B2"/>
    <w:rsid w:val="00307B99"/>
    <w:rsid w:val="00307BCB"/>
    <w:rsid w:val="00310067"/>
    <w:rsid w:val="00310469"/>
    <w:rsid w:val="003105F8"/>
    <w:rsid w:val="00310D43"/>
    <w:rsid w:val="0031202A"/>
    <w:rsid w:val="0031278B"/>
    <w:rsid w:val="00312A01"/>
    <w:rsid w:val="00312E04"/>
    <w:rsid w:val="00313663"/>
    <w:rsid w:val="00314064"/>
    <w:rsid w:val="003141C7"/>
    <w:rsid w:val="00314324"/>
    <w:rsid w:val="0031455F"/>
    <w:rsid w:val="00314A0C"/>
    <w:rsid w:val="00314C64"/>
    <w:rsid w:val="00314E81"/>
    <w:rsid w:val="00314FDC"/>
    <w:rsid w:val="00315171"/>
    <w:rsid w:val="003152E3"/>
    <w:rsid w:val="003157D0"/>
    <w:rsid w:val="003159D1"/>
    <w:rsid w:val="00315A3C"/>
    <w:rsid w:val="0031602B"/>
    <w:rsid w:val="003164FB"/>
    <w:rsid w:val="00316E94"/>
    <w:rsid w:val="00316FF8"/>
    <w:rsid w:val="003173BB"/>
    <w:rsid w:val="00317576"/>
    <w:rsid w:val="003175FB"/>
    <w:rsid w:val="00317693"/>
    <w:rsid w:val="00317884"/>
    <w:rsid w:val="00317896"/>
    <w:rsid w:val="00320331"/>
    <w:rsid w:val="00320F9E"/>
    <w:rsid w:val="00321E15"/>
    <w:rsid w:val="00321E6B"/>
    <w:rsid w:val="0032277A"/>
    <w:rsid w:val="00322A0E"/>
    <w:rsid w:val="00322BE4"/>
    <w:rsid w:val="0032371B"/>
    <w:rsid w:val="003238D2"/>
    <w:rsid w:val="00323DB4"/>
    <w:rsid w:val="00323E3E"/>
    <w:rsid w:val="003242D4"/>
    <w:rsid w:val="00324484"/>
    <w:rsid w:val="00324C20"/>
    <w:rsid w:val="00324EFF"/>
    <w:rsid w:val="003250C1"/>
    <w:rsid w:val="00325709"/>
    <w:rsid w:val="0032613D"/>
    <w:rsid w:val="00326227"/>
    <w:rsid w:val="00326F3E"/>
    <w:rsid w:val="00327518"/>
    <w:rsid w:val="00327778"/>
    <w:rsid w:val="00327F9F"/>
    <w:rsid w:val="003301DE"/>
    <w:rsid w:val="00330304"/>
    <w:rsid w:val="00330BD0"/>
    <w:rsid w:val="00330D62"/>
    <w:rsid w:val="00330FD2"/>
    <w:rsid w:val="003313BA"/>
    <w:rsid w:val="00331C1A"/>
    <w:rsid w:val="00332ADA"/>
    <w:rsid w:val="0033324F"/>
    <w:rsid w:val="003339CC"/>
    <w:rsid w:val="00333FD3"/>
    <w:rsid w:val="00334575"/>
    <w:rsid w:val="00334F4C"/>
    <w:rsid w:val="00335B36"/>
    <w:rsid w:val="00335F77"/>
    <w:rsid w:val="003362AA"/>
    <w:rsid w:val="00336742"/>
    <w:rsid w:val="00336853"/>
    <w:rsid w:val="00336C82"/>
    <w:rsid w:val="00337D34"/>
    <w:rsid w:val="00337E0D"/>
    <w:rsid w:val="003405AF"/>
    <w:rsid w:val="00340D2D"/>
    <w:rsid w:val="00340EB5"/>
    <w:rsid w:val="00340F59"/>
    <w:rsid w:val="0034193A"/>
    <w:rsid w:val="003420E8"/>
    <w:rsid w:val="003421A8"/>
    <w:rsid w:val="003423A8"/>
    <w:rsid w:val="00343EC1"/>
    <w:rsid w:val="00344D42"/>
    <w:rsid w:val="00345ABA"/>
    <w:rsid w:val="003468BB"/>
    <w:rsid w:val="00346E06"/>
    <w:rsid w:val="00347313"/>
    <w:rsid w:val="00347B99"/>
    <w:rsid w:val="00347DD0"/>
    <w:rsid w:val="003503D8"/>
    <w:rsid w:val="0035043D"/>
    <w:rsid w:val="003505C4"/>
    <w:rsid w:val="0035087F"/>
    <w:rsid w:val="0035095D"/>
    <w:rsid w:val="00350F79"/>
    <w:rsid w:val="00350F7D"/>
    <w:rsid w:val="003519A6"/>
    <w:rsid w:val="00351B4B"/>
    <w:rsid w:val="00351E1D"/>
    <w:rsid w:val="0035241E"/>
    <w:rsid w:val="0035283F"/>
    <w:rsid w:val="00352AF4"/>
    <w:rsid w:val="00352CEA"/>
    <w:rsid w:val="003535E4"/>
    <w:rsid w:val="00353E39"/>
    <w:rsid w:val="00354058"/>
    <w:rsid w:val="00354D33"/>
    <w:rsid w:val="00355571"/>
    <w:rsid w:val="00355B6C"/>
    <w:rsid w:val="00355F09"/>
    <w:rsid w:val="0035606E"/>
    <w:rsid w:val="00356135"/>
    <w:rsid w:val="00356377"/>
    <w:rsid w:val="003569D1"/>
    <w:rsid w:val="00357897"/>
    <w:rsid w:val="00357B09"/>
    <w:rsid w:val="00357BAF"/>
    <w:rsid w:val="003609EC"/>
    <w:rsid w:val="00360CB7"/>
    <w:rsid w:val="00360CCA"/>
    <w:rsid w:val="003613D3"/>
    <w:rsid w:val="00361C76"/>
    <w:rsid w:val="00361FA9"/>
    <w:rsid w:val="003621BE"/>
    <w:rsid w:val="00362CE7"/>
    <w:rsid w:val="0036310C"/>
    <w:rsid w:val="00363FA1"/>
    <w:rsid w:val="003640A2"/>
    <w:rsid w:val="00365004"/>
    <w:rsid w:val="003655E4"/>
    <w:rsid w:val="00365832"/>
    <w:rsid w:val="00366B96"/>
    <w:rsid w:val="00366CE3"/>
    <w:rsid w:val="00366E9B"/>
    <w:rsid w:val="00367317"/>
    <w:rsid w:val="0036764A"/>
    <w:rsid w:val="00367D17"/>
    <w:rsid w:val="00367D97"/>
    <w:rsid w:val="00367E27"/>
    <w:rsid w:val="0037039D"/>
    <w:rsid w:val="003703A9"/>
    <w:rsid w:val="003708A8"/>
    <w:rsid w:val="00370B71"/>
    <w:rsid w:val="00370C8C"/>
    <w:rsid w:val="00370D3A"/>
    <w:rsid w:val="00371B0D"/>
    <w:rsid w:val="00371BA4"/>
    <w:rsid w:val="003720FA"/>
    <w:rsid w:val="0037295C"/>
    <w:rsid w:val="00372975"/>
    <w:rsid w:val="00372D1B"/>
    <w:rsid w:val="0037337B"/>
    <w:rsid w:val="00373C4B"/>
    <w:rsid w:val="00373CCE"/>
    <w:rsid w:val="00373D95"/>
    <w:rsid w:val="003740B2"/>
    <w:rsid w:val="003744C5"/>
    <w:rsid w:val="0037459A"/>
    <w:rsid w:val="00374806"/>
    <w:rsid w:val="0037485E"/>
    <w:rsid w:val="00374EFE"/>
    <w:rsid w:val="00375107"/>
    <w:rsid w:val="00375DB9"/>
    <w:rsid w:val="00375EF8"/>
    <w:rsid w:val="00376344"/>
    <w:rsid w:val="0037639C"/>
    <w:rsid w:val="0037671E"/>
    <w:rsid w:val="00376B94"/>
    <w:rsid w:val="0037752A"/>
    <w:rsid w:val="003775F1"/>
    <w:rsid w:val="003808EE"/>
    <w:rsid w:val="003814BE"/>
    <w:rsid w:val="00381A94"/>
    <w:rsid w:val="003826B1"/>
    <w:rsid w:val="003826E1"/>
    <w:rsid w:val="0038363B"/>
    <w:rsid w:val="00384860"/>
    <w:rsid w:val="00385C6B"/>
    <w:rsid w:val="00385D7E"/>
    <w:rsid w:val="003869DF"/>
    <w:rsid w:val="00386E0F"/>
    <w:rsid w:val="00387221"/>
    <w:rsid w:val="00387CCB"/>
    <w:rsid w:val="00390121"/>
    <w:rsid w:val="00390D65"/>
    <w:rsid w:val="00390F38"/>
    <w:rsid w:val="003913AC"/>
    <w:rsid w:val="0039176C"/>
    <w:rsid w:val="00391CE3"/>
    <w:rsid w:val="003921CC"/>
    <w:rsid w:val="00392256"/>
    <w:rsid w:val="003929E7"/>
    <w:rsid w:val="00392EF1"/>
    <w:rsid w:val="00393071"/>
    <w:rsid w:val="003931AB"/>
    <w:rsid w:val="003935FA"/>
    <w:rsid w:val="00393916"/>
    <w:rsid w:val="00393A70"/>
    <w:rsid w:val="00393B00"/>
    <w:rsid w:val="003953EE"/>
    <w:rsid w:val="00396042"/>
    <w:rsid w:val="003969DE"/>
    <w:rsid w:val="00397CBA"/>
    <w:rsid w:val="003A0458"/>
    <w:rsid w:val="003A09F4"/>
    <w:rsid w:val="003A0E8B"/>
    <w:rsid w:val="003A1027"/>
    <w:rsid w:val="003A1206"/>
    <w:rsid w:val="003A12CB"/>
    <w:rsid w:val="003A137D"/>
    <w:rsid w:val="003A16C5"/>
    <w:rsid w:val="003A4149"/>
    <w:rsid w:val="003A503F"/>
    <w:rsid w:val="003A50C8"/>
    <w:rsid w:val="003A5221"/>
    <w:rsid w:val="003A5A1F"/>
    <w:rsid w:val="003A6798"/>
    <w:rsid w:val="003A6B1E"/>
    <w:rsid w:val="003A6EB4"/>
    <w:rsid w:val="003A717A"/>
    <w:rsid w:val="003A7737"/>
    <w:rsid w:val="003A7831"/>
    <w:rsid w:val="003B048E"/>
    <w:rsid w:val="003B0526"/>
    <w:rsid w:val="003B07A1"/>
    <w:rsid w:val="003B07F4"/>
    <w:rsid w:val="003B0D71"/>
    <w:rsid w:val="003B10A5"/>
    <w:rsid w:val="003B1687"/>
    <w:rsid w:val="003B18B6"/>
    <w:rsid w:val="003B18FF"/>
    <w:rsid w:val="003B19CB"/>
    <w:rsid w:val="003B1AFA"/>
    <w:rsid w:val="003B2624"/>
    <w:rsid w:val="003B2E26"/>
    <w:rsid w:val="003B2FD2"/>
    <w:rsid w:val="003B3294"/>
    <w:rsid w:val="003B373A"/>
    <w:rsid w:val="003B3EC8"/>
    <w:rsid w:val="003B44F8"/>
    <w:rsid w:val="003B45AA"/>
    <w:rsid w:val="003B4699"/>
    <w:rsid w:val="003B4B44"/>
    <w:rsid w:val="003B58BE"/>
    <w:rsid w:val="003B6356"/>
    <w:rsid w:val="003B67D4"/>
    <w:rsid w:val="003B67E5"/>
    <w:rsid w:val="003B7306"/>
    <w:rsid w:val="003B7533"/>
    <w:rsid w:val="003B7DB2"/>
    <w:rsid w:val="003B7F08"/>
    <w:rsid w:val="003C02AD"/>
    <w:rsid w:val="003C0C38"/>
    <w:rsid w:val="003C0D13"/>
    <w:rsid w:val="003C10D6"/>
    <w:rsid w:val="003C11BD"/>
    <w:rsid w:val="003C1243"/>
    <w:rsid w:val="003C1266"/>
    <w:rsid w:val="003C1773"/>
    <w:rsid w:val="003C1E01"/>
    <w:rsid w:val="003C2241"/>
    <w:rsid w:val="003C2518"/>
    <w:rsid w:val="003C2A20"/>
    <w:rsid w:val="003C2ED7"/>
    <w:rsid w:val="003C30DB"/>
    <w:rsid w:val="003C37A0"/>
    <w:rsid w:val="003C3ABB"/>
    <w:rsid w:val="003C3AC0"/>
    <w:rsid w:val="003C3DC8"/>
    <w:rsid w:val="003C4083"/>
    <w:rsid w:val="003C43D5"/>
    <w:rsid w:val="003C53DA"/>
    <w:rsid w:val="003C596D"/>
    <w:rsid w:val="003C5A8D"/>
    <w:rsid w:val="003C5F9A"/>
    <w:rsid w:val="003C68C2"/>
    <w:rsid w:val="003C7906"/>
    <w:rsid w:val="003D0C19"/>
    <w:rsid w:val="003D102E"/>
    <w:rsid w:val="003D10E3"/>
    <w:rsid w:val="003D188A"/>
    <w:rsid w:val="003D1ADF"/>
    <w:rsid w:val="003D2302"/>
    <w:rsid w:val="003D2718"/>
    <w:rsid w:val="003D2B95"/>
    <w:rsid w:val="003D2BAF"/>
    <w:rsid w:val="003D2FA7"/>
    <w:rsid w:val="003D3251"/>
    <w:rsid w:val="003D3587"/>
    <w:rsid w:val="003D3CD6"/>
    <w:rsid w:val="003D4C41"/>
    <w:rsid w:val="003D507F"/>
    <w:rsid w:val="003D5392"/>
    <w:rsid w:val="003D5C5D"/>
    <w:rsid w:val="003D6179"/>
    <w:rsid w:val="003D63E4"/>
    <w:rsid w:val="003D6861"/>
    <w:rsid w:val="003D6B72"/>
    <w:rsid w:val="003D7070"/>
    <w:rsid w:val="003D7428"/>
    <w:rsid w:val="003D7565"/>
    <w:rsid w:val="003E02D0"/>
    <w:rsid w:val="003E03E3"/>
    <w:rsid w:val="003E0690"/>
    <w:rsid w:val="003E0D09"/>
    <w:rsid w:val="003E0D5B"/>
    <w:rsid w:val="003E0F7C"/>
    <w:rsid w:val="003E12BA"/>
    <w:rsid w:val="003E1362"/>
    <w:rsid w:val="003E1C50"/>
    <w:rsid w:val="003E1EAB"/>
    <w:rsid w:val="003E2CB2"/>
    <w:rsid w:val="003E396F"/>
    <w:rsid w:val="003E3BFC"/>
    <w:rsid w:val="003E458F"/>
    <w:rsid w:val="003E4E17"/>
    <w:rsid w:val="003E4EA6"/>
    <w:rsid w:val="003E528F"/>
    <w:rsid w:val="003E5A1C"/>
    <w:rsid w:val="003E5BB4"/>
    <w:rsid w:val="003E5CAD"/>
    <w:rsid w:val="003E5CC3"/>
    <w:rsid w:val="003E6176"/>
    <w:rsid w:val="003E622E"/>
    <w:rsid w:val="003E6969"/>
    <w:rsid w:val="003E7786"/>
    <w:rsid w:val="003E7AED"/>
    <w:rsid w:val="003E7AFF"/>
    <w:rsid w:val="003F0005"/>
    <w:rsid w:val="003F0322"/>
    <w:rsid w:val="003F04DF"/>
    <w:rsid w:val="003F0574"/>
    <w:rsid w:val="003F1127"/>
    <w:rsid w:val="003F119D"/>
    <w:rsid w:val="003F12CD"/>
    <w:rsid w:val="003F1B5C"/>
    <w:rsid w:val="003F2088"/>
    <w:rsid w:val="003F2365"/>
    <w:rsid w:val="003F2A55"/>
    <w:rsid w:val="003F3101"/>
    <w:rsid w:val="003F3149"/>
    <w:rsid w:val="003F37E9"/>
    <w:rsid w:val="003F3D1A"/>
    <w:rsid w:val="003F3DAF"/>
    <w:rsid w:val="003F4094"/>
    <w:rsid w:val="003F424C"/>
    <w:rsid w:val="003F54EB"/>
    <w:rsid w:val="003F669B"/>
    <w:rsid w:val="003F6DED"/>
    <w:rsid w:val="003F76CD"/>
    <w:rsid w:val="003F7CB1"/>
    <w:rsid w:val="003F7F00"/>
    <w:rsid w:val="0040011D"/>
    <w:rsid w:val="00400890"/>
    <w:rsid w:val="00400DCA"/>
    <w:rsid w:val="0040119C"/>
    <w:rsid w:val="0040165E"/>
    <w:rsid w:val="004019EF"/>
    <w:rsid w:val="00402276"/>
    <w:rsid w:val="0040247A"/>
    <w:rsid w:val="00403051"/>
    <w:rsid w:val="00403739"/>
    <w:rsid w:val="004042A8"/>
    <w:rsid w:val="00404313"/>
    <w:rsid w:val="00405811"/>
    <w:rsid w:val="00405E40"/>
    <w:rsid w:val="00405EDA"/>
    <w:rsid w:val="004060DA"/>
    <w:rsid w:val="004069CB"/>
    <w:rsid w:val="004079AC"/>
    <w:rsid w:val="00410514"/>
    <w:rsid w:val="0041105E"/>
    <w:rsid w:val="004116AE"/>
    <w:rsid w:val="00411739"/>
    <w:rsid w:val="004117F2"/>
    <w:rsid w:val="004120F9"/>
    <w:rsid w:val="004123BF"/>
    <w:rsid w:val="00412C5C"/>
    <w:rsid w:val="00412E17"/>
    <w:rsid w:val="004147AF"/>
    <w:rsid w:val="004148C9"/>
    <w:rsid w:val="00414970"/>
    <w:rsid w:val="00415452"/>
    <w:rsid w:val="004160F6"/>
    <w:rsid w:val="004168BF"/>
    <w:rsid w:val="00416AEE"/>
    <w:rsid w:val="00417E0B"/>
    <w:rsid w:val="00417F3B"/>
    <w:rsid w:val="00420481"/>
    <w:rsid w:val="004205E4"/>
    <w:rsid w:val="0042093F"/>
    <w:rsid w:val="00420DE1"/>
    <w:rsid w:val="004210BF"/>
    <w:rsid w:val="00421C03"/>
    <w:rsid w:val="00421D3B"/>
    <w:rsid w:val="00421EFE"/>
    <w:rsid w:val="0042219F"/>
    <w:rsid w:val="004226B8"/>
    <w:rsid w:val="00422EA0"/>
    <w:rsid w:val="004231E5"/>
    <w:rsid w:val="00423214"/>
    <w:rsid w:val="0042349E"/>
    <w:rsid w:val="00423735"/>
    <w:rsid w:val="00423935"/>
    <w:rsid w:val="0042416B"/>
    <w:rsid w:val="0042437E"/>
    <w:rsid w:val="00424626"/>
    <w:rsid w:val="00424AC3"/>
    <w:rsid w:val="00424F66"/>
    <w:rsid w:val="004250E6"/>
    <w:rsid w:val="004252BF"/>
    <w:rsid w:val="00425787"/>
    <w:rsid w:val="00425C40"/>
    <w:rsid w:val="004264F0"/>
    <w:rsid w:val="00426521"/>
    <w:rsid w:val="00426580"/>
    <w:rsid w:val="00426A90"/>
    <w:rsid w:val="00427307"/>
    <w:rsid w:val="00427D64"/>
    <w:rsid w:val="00427F04"/>
    <w:rsid w:val="00430AB3"/>
    <w:rsid w:val="00430B36"/>
    <w:rsid w:val="00431702"/>
    <w:rsid w:val="00431F11"/>
    <w:rsid w:val="00431FB8"/>
    <w:rsid w:val="00432D5C"/>
    <w:rsid w:val="0043325B"/>
    <w:rsid w:val="00433446"/>
    <w:rsid w:val="0043477C"/>
    <w:rsid w:val="00435288"/>
    <w:rsid w:val="0043591C"/>
    <w:rsid w:val="004362BD"/>
    <w:rsid w:val="0043644F"/>
    <w:rsid w:val="004369F7"/>
    <w:rsid w:val="00436D35"/>
    <w:rsid w:val="00436EA7"/>
    <w:rsid w:val="00436EFE"/>
    <w:rsid w:val="00437A8D"/>
    <w:rsid w:val="00437DB0"/>
    <w:rsid w:val="00437F4B"/>
    <w:rsid w:val="004403B5"/>
    <w:rsid w:val="00440A98"/>
    <w:rsid w:val="00440CF3"/>
    <w:rsid w:val="004410B6"/>
    <w:rsid w:val="0044140D"/>
    <w:rsid w:val="00441903"/>
    <w:rsid w:val="00441DF0"/>
    <w:rsid w:val="00441F0B"/>
    <w:rsid w:val="00442176"/>
    <w:rsid w:val="004427D6"/>
    <w:rsid w:val="00442836"/>
    <w:rsid w:val="00442A57"/>
    <w:rsid w:val="00443307"/>
    <w:rsid w:val="00443B06"/>
    <w:rsid w:val="00443F3B"/>
    <w:rsid w:val="00443FEA"/>
    <w:rsid w:val="00444C1B"/>
    <w:rsid w:val="00444DF7"/>
    <w:rsid w:val="00445EEE"/>
    <w:rsid w:val="00445F86"/>
    <w:rsid w:val="004465E9"/>
    <w:rsid w:val="004465EC"/>
    <w:rsid w:val="004469C2"/>
    <w:rsid w:val="004472A9"/>
    <w:rsid w:val="00447D29"/>
    <w:rsid w:val="00450057"/>
    <w:rsid w:val="004500E6"/>
    <w:rsid w:val="004504DF"/>
    <w:rsid w:val="00450B4B"/>
    <w:rsid w:val="00450E55"/>
    <w:rsid w:val="00450EFF"/>
    <w:rsid w:val="004510FB"/>
    <w:rsid w:val="004512A2"/>
    <w:rsid w:val="0045145D"/>
    <w:rsid w:val="0045180B"/>
    <w:rsid w:val="004519B3"/>
    <w:rsid w:val="004519D4"/>
    <w:rsid w:val="00451A96"/>
    <w:rsid w:val="00452453"/>
    <w:rsid w:val="00452BA4"/>
    <w:rsid w:val="00453226"/>
    <w:rsid w:val="004532CA"/>
    <w:rsid w:val="00453755"/>
    <w:rsid w:val="00453DD1"/>
    <w:rsid w:val="004541FC"/>
    <w:rsid w:val="0045569A"/>
    <w:rsid w:val="00455FC8"/>
    <w:rsid w:val="0045692C"/>
    <w:rsid w:val="004569A2"/>
    <w:rsid w:val="00457DF7"/>
    <w:rsid w:val="004604F3"/>
    <w:rsid w:val="004606B4"/>
    <w:rsid w:val="0046090F"/>
    <w:rsid w:val="00460A26"/>
    <w:rsid w:val="00460AAD"/>
    <w:rsid w:val="00460AF5"/>
    <w:rsid w:val="004618F0"/>
    <w:rsid w:val="00461D15"/>
    <w:rsid w:val="00461F2A"/>
    <w:rsid w:val="00462110"/>
    <w:rsid w:val="0046214C"/>
    <w:rsid w:val="004622FE"/>
    <w:rsid w:val="00462F07"/>
    <w:rsid w:val="0046300F"/>
    <w:rsid w:val="00463615"/>
    <w:rsid w:val="00463947"/>
    <w:rsid w:val="00463B77"/>
    <w:rsid w:val="00463FFE"/>
    <w:rsid w:val="0046439B"/>
    <w:rsid w:val="00465055"/>
    <w:rsid w:val="004658F4"/>
    <w:rsid w:val="00465A0B"/>
    <w:rsid w:val="00465AC9"/>
    <w:rsid w:val="00465DAC"/>
    <w:rsid w:val="00465F75"/>
    <w:rsid w:val="004666F4"/>
    <w:rsid w:val="00466995"/>
    <w:rsid w:val="00466A6D"/>
    <w:rsid w:val="00466FD3"/>
    <w:rsid w:val="00467D0B"/>
    <w:rsid w:val="00470323"/>
    <w:rsid w:val="00470DE4"/>
    <w:rsid w:val="0047115A"/>
    <w:rsid w:val="00472A6F"/>
    <w:rsid w:val="00472E39"/>
    <w:rsid w:val="0047325B"/>
    <w:rsid w:val="004734C7"/>
    <w:rsid w:val="004735F7"/>
    <w:rsid w:val="00473D1E"/>
    <w:rsid w:val="0047407D"/>
    <w:rsid w:val="00474250"/>
    <w:rsid w:val="004743ED"/>
    <w:rsid w:val="004744EB"/>
    <w:rsid w:val="00474DE5"/>
    <w:rsid w:val="004753B0"/>
    <w:rsid w:val="00475574"/>
    <w:rsid w:val="004756C4"/>
    <w:rsid w:val="0047671A"/>
    <w:rsid w:val="00476BBE"/>
    <w:rsid w:val="00477337"/>
    <w:rsid w:val="00477E1D"/>
    <w:rsid w:val="00477E31"/>
    <w:rsid w:val="00480B62"/>
    <w:rsid w:val="00481768"/>
    <w:rsid w:val="0048195A"/>
    <w:rsid w:val="00482347"/>
    <w:rsid w:val="0048246B"/>
    <w:rsid w:val="004826F9"/>
    <w:rsid w:val="0048290B"/>
    <w:rsid w:val="00482F4D"/>
    <w:rsid w:val="00483629"/>
    <w:rsid w:val="004838B6"/>
    <w:rsid w:val="00484065"/>
    <w:rsid w:val="004842C0"/>
    <w:rsid w:val="00484C5D"/>
    <w:rsid w:val="00484EB8"/>
    <w:rsid w:val="0048502F"/>
    <w:rsid w:val="00485DD5"/>
    <w:rsid w:val="004860FA"/>
    <w:rsid w:val="00486729"/>
    <w:rsid w:val="00486D83"/>
    <w:rsid w:val="00486F24"/>
    <w:rsid w:val="00486FBF"/>
    <w:rsid w:val="004870AF"/>
    <w:rsid w:val="0048711B"/>
    <w:rsid w:val="00487268"/>
    <w:rsid w:val="00487D79"/>
    <w:rsid w:val="0049022F"/>
    <w:rsid w:val="004905BD"/>
    <w:rsid w:val="004907E7"/>
    <w:rsid w:val="00491142"/>
    <w:rsid w:val="00491151"/>
    <w:rsid w:val="0049150B"/>
    <w:rsid w:val="0049197C"/>
    <w:rsid w:val="00492949"/>
    <w:rsid w:val="00492EA2"/>
    <w:rsid w:val="00493117"/>
    <w:rsid w:val="004932ED"/>
    <w:rsid w:val="004938D2"/>
    <w:rsid w:val="00493A97"/>
    <w:rsid w:val="004945D6"/>
    <w:rsid w:val="00494B6F"/>
    <w:rsid w:val="004955CF"/>
    <w:rsid w:val="004963A0"/>
    <w:rsid w:val="004963CE"/>
    <w:rsid w:val="0049644A"/>
    <w:rsid w:val="00496B7E"/>
    <w:rsid w:val="00496E39"/>
    <w:rsid w:val="0049729F"/>
    <w:rsid w:val="004975C9"/>
    <w:rsid w:val="00497AF7"/>
    <w:rsid w:val="00497BC0"/>
    <w:rsid w:val="004A08F5"/>
    <w:rsid w:val="004A0CE9"/>
    <w:rsid w:val="004A0DE0"/>
    <w:rsid w:val="004A101C"/>
    <w:rsid w:val="004A1558"/>
    <w:rsid w:val="004A1952"/>
    <w:rsid w:val="004A1F30"/>
    <w:rsid w:val="004A1FE2"/>
    <w:rsid w:val="004A2079"/>
    <w:rsid w:val="004A292D"/>
    <w:rsid w:val="004A2BB0"/>
    <w:rsid w:val="004A35A3"/>
    <w:rsid w:val="004A3A8B"/>
    <w:rsid w:val="004A4ECB"/>
    <w:rsid w:val="004A5383"/>
    <w:rsid w:val="004A53E9"/>
    <w:rsid w:val="004A57B2"/>
    <w:rsid w:val="004A5D90"/>
    <w:rsid w:val="004A713B"/>
    <w:rsid w:val="004A7812"/>
    <w:rsid w:val="004B1480"/>
    <w:rsid w:val="004B14A3"/>
    <w:rsid w:val="004B1F2C"/>
    <w:rsid w:val="004B23B4"/>
    <w:rsid w:val="004B2630"/>
    <w:rsid w:val="004B2C6C"/>
    <w:rsid w:val="004B3081"/>
    <w:rsid w:val="004B323A"/>
    <w:rsid w:val="004B3546"/>
    <w:rsid w:val="004B3704"/>
    <w:rsid w:val="004B3D22"/>
    <w:rsid w:val="004B3F72"/>
    <w:rsid w:val="004B4DF4"/>
    <w:rsid w:val="004B4E6E"/>
    <w:rsid w:val="004B5121"/>
    <w:rsid w:val="004B52CE"/>
    <w:rsid w:val="004B5DC8"/>
    <w:rsid w:val="004B62AB"/>
    <w:rsid w:val="004B70CF"/>
    <w:rsid w:val="004B7216"/>
    <w:rsid w:val="004C0021"/>
    <w:rsid w:val="004C0290"/>
    <w:rsid w:val="004C0F23"/>
    <w:rsid w:val="004C0F83"/>
    <w:rsid w:val="004C0FB9"/>
    <w:rsid w:val="004C1D45"/>
    <w:rsid w:val="004C1FCB"/>
    <w:rsid w:val="004C2727"/>
    <w:rsid w:val="004C2BE7"/>
    <w:rsid w:val="004C2D07"/>
    <w:rsid w:val="004C2E23"/>
    <w:rsid w:val="004C3356"/>
    <w:rsid w:val="004C3B55"/>
    <w:rsid w:val="004C409D"/>
    <w:rsid w:val="004C4472"/>
    <w:rsid w:val="004C478C"/>
    <w:rsid w:val="004C488D"/>
    <w:rsid w:val="004C5A11"/>
    <w:rsid w:val="004C63FF"/>
    <w:rsid w:val="004C6A64"/>
    <w:rsid w:val="004C7A99"/>
    <w:rsid w:val="004C7E67"/>
    <w:rsid w:val="004D0078"/>
    <w:rsid w:val="004D009C"/>
    <w:rsid w:val="004D040C"/>
    <w:rsid w:val="004D0E7D"/>
    <w:rsid w:val="004D353C"/>
    <w:rsid w:val="004D4734"/>
    <w:rsid w:val="004D4CAF"/>
    <w:rsid w:val="004D4CCF"/>
    <w:rsid w:val="004D5078"/>
    <w:rsid w:val="004D5807"/>
    <w:rsid w:val="004D58CD"/>
    <w:rsid w:val="004D5A51"/>
    <w:rsid w:val="004D5B3C"/>
    <w:rsid w:val="004D5E86"/>
    <w:rsid w:val="004D6986"/>
    <w:rsid w:val="004D6D51"/>
    <w:rsid w:val="004D7031"/>
    <w:rsid w:val="004D7667"/>
    <w:rsid w:val="004D7A59"/>
    <w:rsid w:val="004E0BA3"/>
    <w:rsid w:val="004E0F68"/>
    <w:rsid w:val="004E11D9"/>
    <w:rsid w:val="004E18F0"/>
    <w:rsid w:val="004E1BEE"/>
    <w:rsid w:val="004E2383"/>
    <w:rsid w:val="004E28E1"/>
    <w:rsid w:val="004E2A03"/>
    <w:rsid w:val="004E2A09"/>
    <w:rsid w:val="004E2BCB"/>
    <w:rsid w:val="004E2DC4"/>
    <w:rsid w:val="004E2E46"/>
    <w:rsid w:val="004E300D"/>
    <w:rsid w:val="004E3403"/>
    <w:rsid w:val="004E39CB"/>
    <w:rsid w:val="004E3A0C"/>
    <w:rsid w:val="004E403F"/>
    <w:rsid w:val="004E4073"/>
    <w:rsid w:val="004E410B"/>
    <w:rsid w:val="004E425D"/>
    <w:rsid w:val="004E42CF"/>
    <w:rsid w:val="004E4338"/>
    <w:rsid w:val="004E481A"/>
    <w:rsid w:val="004E4AEB"/>
    <w:rsid w:val="004E51BD"/>
    <w:rsid w:val="004E5555"/>
    <w:rsid w:val="004E557F"/>
    <w:rsid w:val="004E5678"/>
    <w:rsid w:val="004E5938"/>
    <w:rsid w:val="004E59A2"/>
    <w:rsid w:val="004E6569"/>
    <w:rsid w:val="004E68E2"/>
    <w:rsid w:val="004E770D"/>
    <w:rsid w:val="004E7B0E"/>
    <w:rsid w:val="004E7C97"/>
    <w:rsid w:val="004F0806"/>
    <w:rsid w:val="004F1D7A"/>
    <w:rsid w:val="004F2109"/>
    <w:rsid w:val="004F264D"/>
    <w:rsid w:val="004F2945"/>
    <w:rsid w:val="004F2E43"/>
    <w:rsid w:val="004F3DE0"/>
    <w:rsid w:val="004F3E69"/>
    <w:rsid w:val="004F4012"/>
    <w:rsid w:val="004F42E6"/>
    <w:rsid w:val="004F4686"/>
    <w:rsid w:val="004F4858"/>
    <w:rsid w:val="004F49DC"/>
    <w:rsid w:val="004F4B76"/>
    <w:rsid w:val="004F4BE7"/>
    <w:rsid w:val="004F50E4"/>
    <w:rsid w:val="004F574D"/>
    <w:rsid w:val="004F5924"/>
    <w:rsid w:val="004F5D23"/>
    <w:rsid w:val="004F6D93"/>
    <w:rsid w:val="004F7049"/>
    <w:rsid w:val="004F70DD"/>
    <w:rsid w:val="004F741D"/>
    <w:rsid w:val="004F7647"/>
    <w:rsid w:val="004F7C8C"/>
    <w:rsid w:val="0050005A"/>
    <w:rsid w:val="0050047A"/>
    <w:rsid w:val="005013C7"/>
    <w:rsid w:val="00502297"/>
    <w:rsid w:val="005026C0"/>
    <w:rsid w:val="00502B2A"/>
    <w:rsid w:val="005030C4"/>
    <w:rsid w:val="00503154"/>
    <w:rsid w:val="005032B2"/>
    <w:rsid w:val="00503745"/>
    <w:rsid w:val="00503833"/>
    <w:rsid w:val="00504B73"/>
    <w:rsid w:val="0050568B"/>
    <w:rsid w:val="005058A8"/>
    <w:rsid w:val="00505CE9"/>
    <w:rsid w:val="00506629"/>
    <w:rsid w:val="005067C7"/>
    <w:rsid w:val="00506C06"/>
    <w:rsid w:val="00506F66"/>
    <w:rsid w:val="005070EA"/>
    <w:rsid w:val="0050799F"/>
    <w:rsid w:val="00507DA7"/>
    <w:rsid w:val="00510772"/>
    <w:rsid w:val="00510E87"/>
    <w:rsid w:val="00511B40"/>
    <w:rsid w:val="005121FA"/>
    <w:rsid w:val="005126F4"/>
    <w:rsid w:val="00512705"/>
    <w:rsid w:val="00512AD7"/>
    <w:rsid w:val="005139AD"/>
    <w:rsid w:val="00513C99"/>
    <w:rsid w:val="005146E7"/>
    <w:rsid w:val="005148CC"/>
    <w:rsid w:val="00514A9B"/>
    <w:rsid w:val="00514B18"/>
    <w:rsid w:val="005152CF"/>
    <w:rsid w:val="00515826"/>
    <w:rsid w:val="0051600E"/>
    <w:rsid w:val="00516748"/>
    <w:rsid w:val="0051679A"/>
    <w:rsid w:val="00516CFD"/>
    <w:rsid w:val="005171C4"/>
    <w:rsid w:val="005174A4"/>
    <w:rsid w:val="0051765F"/>
    <w:rsid w:val="0051781C"/>
    <w:rsid w:val="00517DCD"/>
    <w:rsid w:val="00520297"/>
    <w:rsid w:val="00520356"/>
    <w:rsid w:val="0052149E"/>
    <w:rsid w:val="00521899"/>
    <w:rsid w:val="00521B1A"/>
    <w:rsid w:val="0052201A"/>
    <w:rsid w:val="00522570"/>
    <w:rsid w:val="005228CC"/>
    <w:rsid w:val="0052296C"/>
    <w:rsid w:val="005236CD"/>
    <w:rsid w:val="0052373A"/>
    <w:rsid w:val="00524302"/>
    <w:rsid w:val="00524FC7"/>
    <w:rsid w:val="005251CA"/>
    <w:rsid w:val="00525589"/>
    <w:rsid w:val="00525772"/>
    <w:rsid w:val="00525E20"/>
    <w:rsid w:val="0052628D"/>
    <w:rsid w:val="00526311"/>
    <w:rsid w:val="005273BC"/>
    <w:rsid w:val="005279A1"/>
    <w:rsid w:val="00527E72"/>
    <w:rsid w:val="00527EB3"/>
    <w:rsid w:val="0053013D"/>
    <w:rsid w:val="00530840"/>
    <w:rsid w:val="0053094D"/>
    <w:rsid w:val="0053128F"/>
    <w:rsid w:val="005314DB"/>
    <w:rsid w:val="00531BBC"/>
    <w:rsid w:val="00531C43"/>
    <w:rsid w:val="00531CB7"/>
    <w:rsid w:val="00531CC1"/>
    <w:rsid w:val="00531DDA"/>
    <w:rsid w:val="00531DF6"/>
    <w:rsid w:val="00532577"/>
    <w:rsid w:val="0053265F"/>
    <w:rsid w:val="005326F4"/>
    <w:rsid w:val="00532758"/>
    <w:rsid w:val="00533A0F"/>
    <w:rsid w:val="00533A58"/>
    <w:rsid w:val="0053471C"/>
    <w:rsid w:val="00534D77"/>
    <w:rsid w:val="00535053"/>
    <w:rsid w:val="00535055"/>
    <w:rsid w:val="00535C3F"/>
    <w:rsid w:val="00535CCC"/>
    <w:rsid w:val="00535EDD"/>
    <w:rsid w:val="00536821"/>
    <w:rsid w:val="00536848"/>
    <w:rsid w:val="00536E24"/>
    <w:rsid w:val="00536E77"/>
    <w:rsid w:val="00536F03"/>
    <w:rsid w:val="005373B8"/>
    <w:rsid w:val="0053779C"/>
    <w:rsid w:val="00540BC7"/>
    <w:rsid w:val="005412D7"/>
    <w:rsid w:val="0054154B"/>
    <w:rsid w:val="005418F8"/>
    <w:rsid w:val="00542059"/>
    <w:rsid w:val="00542508"/>
    <w:rsid w:val="005427D4"/>
    <w:rsid w:val="00542931"/>
    <w:rsid w:val="00542AD7"/>
    <w:rsid w:val="00543938"/>
    <w:rsid w:val="00543ABB"/>
    <w:rsid w:val="00543C13"/>
    <w:rsid w:val="00543C2F"/>
    <w:rsid w:val="00543D0D"/>
    <w:rsid w:val="0054408E"/>
    <w:rsid w:val="00544ADA"/>
    <w:rsid w:val="00544D86"/>
    <w:rsid w:val="00545B25"/>
    <w:rsid w:val="005465AF"/>
    <w:rsid w:val="005468AC"/>
    <w:rsid w:val="00546F2B"/>
    <w:rsid w:val="00547237"/>
    <w:rsid w:val="00547BA3"/>
    <w:rsid w:val="00547CDB"/>
    <w:rsid w:val="00547FBF"/>
    <w:rsid w:val="005504DE"/>
    <w:rsid w:val="00550AFC"/>
    <w:rsid w:val="00550CE5"/>
    <w:rsid w:val="0055142A"/>
    <w:rsid w:val="00551A89"/>
    <w:rsid w:val="00551BD2"/>
    <w:rsid w:val="00551FE9"/>
    <w:rsid w:val="00552195"/>
    <w:rsid w:val="00552CF5"/>
    <w:rsid w:val="00553075"/>
    <w:rsid w:val="00553079"/>
    <w:rsid w:val="00553465"/>
    <w:rsid w:val="00553701"/>
    <w:rsid w:val="00553AB7"/>
    <w:rsid w:val="00554241"/>
    <w:rsid w:val="005556F9"/>
    <w:rsid w:val="00555E49"/>
    <w:rsid w:val="0055619A"/>
    <w:rsid w:val="005565D4"/>
    <w:rsid w:val="00556954"/>
    <w:rsid w:val="005572C0"/>
    <w:rsid w:val="005575EC"/>
    <w:rsid w:val="00557819"/>
    <w:rsid w:val="00557DBC"/>
    <w:rsid w:val="005600D4"/>
    <w:rsid w:val="00560377"/>
    <w:rsid w:val="0056098E"/>
    <w:rsid w:val="00561022"/>
    <w:rsid w:val="005618A4"/>
    <w:rsid w:val="00561A79"/>
    <w:rsid w:val="00561CD4"/>
    <w:rsid w:val="00562202"/>
    <w:rsid w:val="00562BE3"/>
    <w:rsid w:val="00562DA9"/>
    <w:rsid w:val="00562F95"/>
    <w:rsid w:val="0056323E"/>
    <w:rsid w:val="0056340D"/>
    <w:rsid w:val="0056397D"/>
    <w:rsid w:val="00565345"/>
    <w:rsid w:val="00565C72"/>
    <w:rsid w:val="00565CC5"/>
    <w:rsid w:val="00565CD0"/>
    <w:rsid w:val="00565E6E"/>
    <w:rsid w:val="00566356"/>
    <w:rsid w:val="00566969"/>
    <w:rsid w:val="00566AB8"/>
    <w:rsid w:val="00567730"/>
    <w:rsid w:val="005678F6"/>
    <w:rsid w:val="00567CB7"/>
    <w:rsid w:val="00567CBB"/>
    <w:rsid w:val="0057039B"/>
    <w:rsid w:val="00570AA0"/>
    <w:rsid w:val="00570DE0"/>
    <w:rsid w:val="0057109E"/>
    <w:rsid w:val="0057280C"/>
    <w:rsid w:val="00572F42"/>
    <w:rsid w:val="005732EA"/>
    <w:rsid w:val="005735F0"/>
    <w:rsid w:val="00573601"/>
    <w:rsid w:val="0057422E"/>
    <w:rsid w:val="0057492A"/>
    <w:rsid w:val="00574A28"/>
    <w:rsid w:val="005759B2"/>
    <w:rsid w:val="005759F1"/>
    <w:rsid w:val="00575AB2"/>
    <w:rsid w:val="00575B1B"/>
    <w:rsid w:val="005765B3"/>
    <w:rsid w:val="005765E0"/>
    <w:rsid w:val="005766E2"/>
    <w:rsid w:val="00576951"/>
    <w:rsid w:val="005769AF"/>
    <w:rsid w:val="00577349"/>
    <w:rsid w:val="00577D23"/>
    <w:rsid w:val="005802D2"/>
    <w:rsid w:val="00580819"/>
    <w:rsid w:val="00580FAD"/>
    <w:rsid w:val="00580FFC"/>
    <w:rsid w:val="0058101E"/>
    <w:rsid w:val="0058116A"/>
    <w:rsid w:val="00581917"/>
    <w:rsid w:val="0058192A"/>
    <w:rsid w:val="00581CA0"/>
    <w:rsid w:val="00581D42"/>
    <w:rsid w:val="00581E04"/>
    <w:rsid w:val="00582019"/>
    <w:rsid w:val="005829C6"/>
    <w:rsid w:val="00582AAB"/>
    <w:rsid w:val="00582F2C"/>
    <w:rsid w:val="00584791"/>
    <w:rsid w:val="0058565B"/>
    <w:rsid w:val="005868B9"/>
    <w:rsid w:val="005868E3"/>
    <w:rsid w:val="0058712C"/>
    <w:rsid w:val="00587722"/>
    <w:rsid w:val="00587B08"/>
    <w:rsid w:val="00590163"/>
    <w:rsid w:val="0059091A"/>
    <w:rsid w:val="00590A35"/>
    <w:rsid w:val="00590A4A"/>
    <w:rsid w:val="00590C4B"/>
    <w:rsid w:val="00591223"/>
    <w:rsid w:val="00591281"/>
    <w:rsid w:val="0059173F"/>
    <w:rsid w:val="00592120"/>
    <w:rsid w:val="00592227"/>
    <w:rsid w:val="0059230D"/>
    <w:rsid w:val="00592359"/>
    <w:rsid w:val="00592EE2"/>
    <w:rsid w:val="00593067"/>
    <w:rsid w:val="0059322D"/>
    <w:rsid w:val="005932B3"/>
    <w:rsid w:val="005932B7"/>
    <w:rsid w:val="00593AC6"/>
    <w:rsid w:val="00593B60"/>
    <w:rsid w:val="00594A3E"/>
    <w:rsid w:val="00594E9E"/>
    <w:rsid w:val="00595561"/>
    <w:rsid w:val="0059557B"/>
    <w:rsid w:val="005955E0"/>
    <w:rsid w:val="005958F2"/>
    <w:rsid w:val="00595BA1"/>
    <w:rsid w:val="00595DBE"/>
    <w:rsid w:val="0059621F"/>
    <w:rsid w:val="00596A68"/>
    <w:rsid w:val="00596DF1"/>
    <w:rsid w:val="0059709B"/>
    <w:rsid w:val="00597F9F"/>
    <w:rsid w:val="005A01DC"/>
    <w:rsid w:val="005A0E3D"/>
    <w:rsid w:val="005A0F40"/>
    <w:rsid w:val="005A1068"/>
    <w:rsid w:val="005A10BE"/>
    <w:rsid w:val="005A136F"/>
    <w:rsid w:val="005A1FAC"/>
    <w:rsid w:val="005A20D8"/>
    <w:rsid w:val="005A29CE"/>
    <w:rsid w:val="005A2C57"/>
    <w:rsid w:val="005A2FC4"/>
    <w:rsid w:val="005A3280"/>
    <w:rsid w:val="005A3C6B"/>
    <w:rsid w:val="005A429A"/>
    <w:rsid w:val="005A466D"/>
    <w:rsid w:val="005A55E7"/>
    <w:rsid w:val="005A5D82"/>
    <w:rsid w:val="005A5DC4"/>
    <w:rsid w:val="005A5DCE"/>
    <w:rsid w:val="005A62FC"/>
    <w:rsid w:val="005A65CD"/>
    <w:rsid w:val="005A69E4"/>
    <w:rsid w:val="005A6A8A"/>
    <w:rsid w:val="005A6E62"/>
    <w:rsid w:val="005A72C4"/>
    <w:rsid w:val="005A7CDB"/>
    <w:rsid w:val="005B0089"/>
    <w:rsid w:val="005B061E"/>
    <w:rsid w:val="005B1B40"/>
    <w:rsid w:val="005B1EC0"/>
    <w:rsid w:val="005B1F50"/>
    <w:rsid w:val="005B279E"/>
    <w:rsid w:val="005B2B3D"/>
    <w:rsid w:val="005B2F83"/>
    <w:rsid w:val="005B4266"/>
    <w:rsid w:val="005B46FB"/>
    <w:rsid w:val="005B49CB"/>
    <w:rsid w:val="005B5171"/>
    <w:rsid w:val="005B5344"/>
    <w:rsid w:val="005B56AC"/>
    <w:rsid w:val="005B597F"/>
    <w:rsid w:val="005B5A5B"/>
    <w:rsid w:val="005B5AD2"/>
    <w:rsid w:val="005B5D9F"/>
    <w:rsid w:val="005B5EB0"/>
    <w:rsid w:val="005B675F"/>
    <w:rsid w:val="005B6ABF"/>
    <w:rsid w:val="005B6AF7"/>
    <w:rsid w:val="005B6C67"/>
    <w:rsid w:val="005B7153"/>
    <w:rsid w:val="005B738E"/>
    <w:rsid w:val="005C099D"/>
    <w:rsid w:val="005C0EC4"/>
    <w:rsid w:val="005C1338"/>
    <w:rsid w:val="005C15C0"/>
    <w:rsid w:val="005C1BA9"/>
    <w:rsid w:val="005C261F"/>
    <w:rsid w:val="005C296D"/>
    <w:rsid w:val="005C2AAD"/>
    <w:rsid w:val="005C4069"/>
    <w:rsid w:val="005C4169"/>
    <w:rsid w:val="005C4F57"/>
    <w:rsid w:val="005C5CF9"/>
    <w:rsid w:val="005C6152"/>
    <w:rsid w:val="005C67E7"/>
    <w:rsid w:val="005C6B03"/>
    <w:rsid w:val="005C6EB8"/>
    <w:rsid w:val="005C796D"/>
    <w:rsid w:val="005C7D7E"/>
    <w:rsid w:val="005D0453"/>
    <w:rsid w:val="005D1066"/>
    <w:rsid w:val="005D19BE"/>
    <w:rsid w:val="005D1C4B"/>
    <w:rsid w:val="005D1ED3"/>
    <w:rsid w:val="005D1FE5"/>
    <w:rsid w:val="005D270C"/>
    <w:rsid w:val="005D2816"/>
    <w:rsid w:val="005D302F"/>
    <w:rsid w:val="005D344B"/>
    <w:rsid w:val="005D3A2B"/>
    <w:rsid w:val="005D464C"/>
    <w:rsid w:val="005D4686"/>
    <w:rsid w:val="005D4912"/>
    <w:rsid w:val="005D4AEB"/>
    <w:rsid w:val="005D5282"/>
    <w:rsid w:val="005D546B"/>
    <w:rsid w:val="005D5F4C"/>
    <w:rsid w:val="005D6256"/>
    <w:rsid w:val="005D632B"/>
    <w:rsid w:val="005D6A89"/>
    <w:rsid w:val="005D6B20"/>
    <w:rsid w:val="005D6C35"/>
    <w:rsid w:val="005D724B"/>
    <w:rsid w:val="005D7381"/>
    <w:rsid w:val="005D7468"/>
    <w:rsid w:val="005D7610"/>
    <w:rsid w:val="005D7EE4"/>
    <w:rsid w:val="005E096B"/>
    <w:rsid w:val="005E0BDC"/>
    <w:rsid w:val="005E2D36"/>
    <w:rsid w:val="005E2F29"/>
    <w:rsid w:val="005E3C71"/>
    <w:rsid w:val="005E3DBA"/>
    <w:rsid w:val="005E4314"/>
    <w:rsid w:val="005E4626"/>
    <w:rsid w:val="005E4712"/>
    <w:rsid w:val="005E492C"/>
    <w:rsid w:val="005E50DC"/>
    <w:rsid w:val="005E549A"/>
    <w:rsid w:val="005E606D"/>
    <w:rsid w:val="005E6D31"/>
    <w:rsid w:val="005E705F"/>
    <w:rsid w:val="005E75C1"/>
    <w:rsid w:val="005E77E5"/>
    <w:rsid w:val="005E7CEB"/>
    <w:rsid w:val="005F0288"/>
    <w:rsid w:val="005F1412"/>
    <w:rsid w:val="005F17F9"/>
    <w:rsid w:val="005F18F0"/>
    <w:rsid w:val="005F25E9"/>
    <w:rsid w:val="005F271E"/>
    <w:rsid w:val="005F39EE"/>
    <w:rsid w:val="005F3B14"/>
    <w:rsid w:val="005F3F82"/>
    <w:rsid w:val="005F43F1"/>
    <w:rsid w:val="005F535F"/>
    <w:rsid w:val="005F5543"/>
    <w:rsid w:val="005F678B"/>
    <w:rsid w:val="005F6DEE"/>
    <w:rsid w:val="005F7192"/>
    <w:rsid w:val="005F75EC"/>
    <w:rsid w:val="005F7AA1"/>
    <w:rsid w:val="005F7EB5"/>
    <w:rsid w:val="00600247"/>
    <w:rsid w:val="006003AD"/>
    <w:rsid w:val="00600402"/>
    <w:rsid w:val="0060049C"/>
    <w:rsid w:val="00600B04"/>
    <w:rsid w:val="00601648"/>
    <w:rsid w:val="0060182D"/>
    <w:rsid w:val="00601AFD"/>
    <w:rsid w:val="00601B25"/>
    <w:rsid w:val="00601DBF"/>
    <w:rsid w:val="0060240E"/>
    <w:rsid w:val="006026BD"/>
    <w:rsid w:val="00603127"/>
    <w:rsid w:val="006036DB"/>
    <w:rsid w:val="006045A2"/>
    <w:rsid w:val="006048A1"/>
    <w:rsid w:val="00604D55"/>
    <w:rsid w:val="00604DA2"/>
    <w:rsid w:val="00604DC6"/>
    <w:rsid w:val="00604DF0"/>
    <w:rsid w:val="00604FC7"/>
    <w:rsid w:val="00605D38"/>
    <w:rsid w:val="00605E95"/>
    <w:rsid w:val="00605FC0"/>
    <w:rsid w:val="0060623E"/>
    <w:rsid w:val="006064BC"/>
    <w:rsid w:val="0060695C"/>
    <w:rsid w:val="00607750"/>
    <w:rsid w:val="00607A7A"/>
    <w:rsid w:val="00607BA9"/>
    <w:rsid w:val="00607E87"/>
    <w:rsid w:val="0061068F"/>
    <w:rsid w:val="00610810"/>
    <w:rsid w:val="00610F7B"/>
    <w:rsid w:val="00611562"/>
    <w:rsid w:val="00611583"/>
    <w:rsid w:val="00611E31"/>
    <w:rsid w:val="006127FF"/>
    <w:rsid w:val="0061294D"/>
    <w:rsid w:val="0061328E"/>
    <w:rsid w:val="006132DB"/>
    <w:rsid w:val="00613489"/>
    <w:rsid w:val="00613508"/>
    <w:rsid w:val="006137D5"/>
    <w:rsid w:val="00613FE6"/>
    <w:rsid w:val="006149BC"/>
    <w:rsid w:val="00614C91"/>
    <w:rsid w:val="006154D7"/>
    <w:rsid w:val="00615534"/>
    <w:rsid w:val="006159AA"/>
    <w:rsid w:val="00615DE4"/>
    <w:rsid w:val="00616A1B"/>
    <w:rsid w:val="00616CD2"/>
    <w:rsid w:val="00616E16"/>
    <w:rsid w:val="006173CE"/>
    <w:rsid w:val="0061768E"/>
    <w:rsid w:val="006179E7"/>
    <w:rsid w:val="00617B3C"/>
    <w:rsid w:val="006209DF"/>
    <w:rsid w:val="006211B1"/>
    <w:rsid w:val="00621635"/>
    <w:rsid w:val="00621763"/>
    <w:rsid w:val="00622542"/>
    <w:rsid w:val="00622C8C"/>
    <w:rsid w:val="00622FAB"/>
    <w:rsid w:val="006230EB"/>
    <w:rsid w:val="0062351C"/>
    <w:rsid w:val="00623585"/>
    <w:rsid w:val="006238C1"/>
    <w:rsid w:val="0062485B"/>
    <w:rsid w:val="006249CD"/>
    <w:rsid w:val="0062517D"/>
    <w:rsid w:val="006257AB"/>
    <w:rsid w:val="006257D3"/>
    <w:rsid w:val="00625C1F"/>
    <w:rsid w:val="00625E84"/>
    <w:rsid w:val="006263F8"/>
    <w:rsid w:val="006265F9"/>
    <w:rsid w:val="006272B3"/>
    <w:rsid w:val="00630578"/>
    <w:rsid w:val="00630CA9"/>
    <w:rsid w:val="00630D58"/>
    <w:rsid w:val="0063158B"/>
    <w:rsid w:val="0063190C"/>
    <w:rsid w:val="0063195D"/>
    <w:rsid w:val="00631BD5"/>
    <w:rsid w:val="00631FC0"/>
    <w:rsid w:val="006323A5"/>
    <w:rsid w:val="006329FE"/>
    <w:rsid w:val="00632BE1"/>
    <w:rsid w:val="00632EB0"/>
    <w:rsid w:val="006330DF"/>
    <w:rsid w:val="006331D7"/>
    <w:rsid w:val="00633D91"/>
    <w:rsid w:val="00634EDB"/>
    <w:rsid w:val="006353AD"/>
    <w:rsid w:val="0063543C"/>
    <w:rsid w:val="006354D6"/>
    <w:rsid w:val="006359CB"/>
    <w:rsid w:val="00635AED"/>
    <w:rsid w:val="00635E11"/>
    <w:rsid w:val="006362BC"/>
    <w:rsid w:val="00636A57"/>
    <w:rsid w:val="00637212"/>
    <w:rsid w:val="00637569"/>
    <w:rsid w:val="00637B92"/>
    <w:rsid w:val="00640B8C"/>
    <w:rsid w:val="0064107B"/>
    <w:rsid w:val="006411FA"/>
    <w:rsid w:val="006413D3"/>
    <w:rsid w:val="00641629"/>
    <w:rsid w:val="006423DD"/>
    <w:rsid w:val="00642493"/>
    <w:rsid w:val="006427D5"/>
    <w:rsid w:val="00642EC3"/>
    <w:rsid w:val="00642F76"/>
    <w:rsid w:val="006434C0"/>
    <w:rsid w:val="00644416"/>
    <w:rsid w:val="00644B5B"/>
    <w:rsid w:val="00646573"/>
    <w:rsid w:val="00646D48"/>
    <w:rsid w:val="006474D6"/>
    <w:rsid w:val="0064774E"/>
    <w:rsid w:val="00647F4B"/>
    <w:rsid w:val="00650094"/>
    <w:rsid w:val="006507B7"/>
    <w:rsid w:val="006508BD"/>
    <w:rsid w:val="006509E7"/>
    <w:rsid w:val="0065139E"/>
    <w:rsid w:val="00652783"/>
    <w:rsid w:val="00652997"/>
    <w:rsid w:val="00652BF1"/>
    <w:rsid w:val="006541A3"/>
    <w:rsid w:val="00654830"/>
    <w:rsid w:val="00654858"/>
    <w:rsid w:val="006550AD"/>
    <w:rsid w:val="006553F4"/>
    <w:rsid w:val="00655707"/>
    <w:rsid w:val="00656484"/>
    <w:rsid w:val="006564A0"/>
    <w:rsid w:val="00656856"/>
    <w:rsid w:val="006569C9"/>
    <w:rsid w:val="00656E93"/>
    <w:rsid w:val="00656F1F"/>
    <w:rsid w:val="00657571"/>
    <w:rsid w:val="00657614"/>
    <w:rsid w:val="00657A70"/>
    <w:rsid w:val="00657D50"/>
    <w:rsid w:val="0066085D"/>
    <w:rsid w:val="0066091E"/>
    <w:rsid w:val="00660930"/>
    <w:rsid w:val="00660C0A"/>
    <w:rsid w:val="00660E2C"/>
    <w:rsid w:val="00662082"/>
    <w:rsid w:val="00663333"/>
    <w:rsid w:val="0066368A"/>
    <w:rsid w:val="00663E23"/>
    <w:rsid w:val="00664A1D"/>
    <w:rsid w:val="00664C0B"/>
    <w:rsid w:val="00665E21"/>
    <w:rsid w:val="00666093"/>
    <w:rsid w:val="0066651A"/>
    <w:rsid w:val="00666EEF"/>
    <w:rsid w:val="006671BD"/>
    <w:rsid w:val="00667B4E"/>
    <w:rsid w:val="00670F9A"/>
    <w:rsid w:val="00670FA1"/>
    <w:rsid w:val="00671126"/>
    <w:rsid w:val="0067119D"/>
    <w:rsid w:val="00671344"/>
    <w:rsid w:val="00671BA2"/>
    <w:rsid w:val="00671D67"/>
    <w:rsid w:val="00671D9B"/>
    <w:rsid w:val="00671EA1"/>
    <w:rsid w:val="00671FD2"/>
    <w:rsid w:val="006720A7"/>
    <w:rsid w:val="0067262E"/>
    <w:rsid w:val="00672E51"/>
    <w:rsid w:val="006730D5"/>
    <w:rsid w:val="00673AA8"/>
    <w:rsid w:val="00673ABE"/>
    <w:rsid w:val="00673E9A"/>
    <w:rsid w:val="006748D9"/>
    <w:rsid w:val="00674DB9"/>
    <w:rsid w:val="00674E01"/>
    <w:rsid w:val="006753B5"/>
    <w:rsid w:val="0067549F"/>
    <w:rsid w:val="0067588E"/>
    <w:rsid w:val="00675DE8"/>
    <w:rsid w:val="0067662C"/>
    <w:rsid w:val="00676B98"/>
    <w:rsid w:val="00676E59"/>
    <w:rsid w:val="00676EE2"/>
    <w:rsid w:val="006773E9"/>
    <w:rsid w:val="006777DF"/>
    <w:rsid w:val="00677D58"/>
    <w:rsid w:val="0068057D"/>
    <w:rsid w:val="00680614"/>
    <w:rsid w:val="00680852"/>
    <w:rsid w:val="00681940"/>
    <w:rsid w:val="00681C59"/>
    <w:rsid w:val="00681EBC"/>
    <w:rsid w:val="00682E5F"/>
    <w:rsid w:val="00682E88"/>
    <w:rsid w:val="00683507"/>
    <w:rsid w:val="006837BD"/>
    <w:rsid w:val="00684313"/>
    <w:rsid w:val="00684AF0"/>
    <w:rsid w:val="0068524D"/>
    <w:rsid w:val="00686907"/>
    <w:rsid w:val="00686B4F"/>
    <w:rsid w:val="006872BA"/>
    <w:rsid w:val="0068737D"/>
    <w:rsid w:val="0068782D"/>
    <w:rsid w:val="006879A7"/>
    <w:rsid w:val="00687D89"/>
    <w:rsid w:val="00687E46"/>
    <w:rsid w:val="00687F75"/>
    <w:rsid w:val="0069017A"/>
    <w:rsid w:val="00690AA9"/>
    <w:rsid w:val="00690F46"/>
    <w:rsid w:val="00691451"/>
    <w:rsid w:val="00691979"/>
    <w:rsid w:val="00691F21"/>
    <w:rsid w:val="0069230E"/>
    <w:rsid w:val="00692D82"/>
    <w:rsid w:val="0069305D"/>
    <w:rsid w:val="00693A61"/>
    <w:rsid w:val="00693AD4"/>
    <w:rsid w:val="00693FB4"/>
    <w:rsid w:val="0069471C"/>
    <w:rsid w:val="0069512A"/>
    <w:rsid w:val="006959F1"/>
    <w:rsid w:val="00695C9A"/>
    <w:rsid w:val="00695DDC"/>
    <w:rsid w:val="0069630B"/>
    <w:rsid w:val="00696854"/>
    <w:rsid w:val="00696C0D"/>
    <w:rsid w:val="00696C18"/>
    <w:rsid w:val="00697EFC"/>
    <w:rsid w:val="006A04C7"/>
    <w:rsid w:val="006A04E9"/>
    <w:rsid w:val="006A12E2"/>
    <w:rsid w:val="006A156E"/>
    <w:rsid w:val="006A1882"/>
    <w:rsid w:val="006A1903"/>
    <w:rsid w:val="006A2010"/>
    <w:rsid w:val="006A256D"/>
    <w:rsid w:val="006A2EB0"/>
    <w:rsid w:val="006A3937"/>
    <w:rsid w:val="006A3C32"/>
    <w:rsid w:val="006A3E05"/>
    <w:rsid w:val="006A42E0"/>
    <w:rsid w:val="006A48A3"/>
    <w:rsid w:val="006A4D82"/>
    <w:rsid w:val="006A5124"/>
    <w:rsid w:val="006A57FF"/>
    <w:rsid w:val="006A6030"/>
    <w:rsid w:val="006A60E7"/>
    <w:rsid w:val="006A6BB4"/>
    <w:rsid w:val="006A6C49"/>
    <w:rsid w:val="006A70E3"/>
    <w:rsid w:val="006A76F8"/>
    <w:rsid w:val="006A7A8B"/>
    <w:rsid w:val="006B01D0"/>
    <w:rsid w:val="006B02FB"/>
    <w:rsid w:val="006B0C70"/>
    <w:rsid w:val="006B0E4B"/>
    <w:rsid w:val="006B1171"/>
    <w:rsid w:val="006B1A6C"/>
    <w:rsid w:val="006B1B45"/>
    <w:rsid w:val="006B1C1C"/>
    <w:rsid w:val="006B1EEA"/>
    <w:rsid w:val="006B267A"/>
    <w:rsid w:val="006B36A4"/>
    <w:rsid w:val="006B494C"/>
    <w:rsid w:val="006B494F"/>
    <w:rsid w:val="006B4CBC"/>
    <w:rsid w:val="006B62A9"/>
    <w:rsid w:val="006B637D"/>
    <w:rsid w:val="006B6786"/>
    <w:rsid w:val="006B6863"/>
    <w:rsid w:val="006B68BF"/>
    <w:rsid w:val="006B6B99"/>
    <w:rsid w:val="006B6EDF"/>
    <w:rsid w:val="006B7071"/>
    <w:rsid w:val="006C0443"/>
    <w:rsid w:val="006C0D1B"/>
    <w:rsid w:val="006C1158"/>
    <w:rsid w:val="006C1228"/>
    <w:rsid w:val="006C1513"/>
    <w:rsid w:val="006C2A5B"/>
    <w:rsid w:val="006C2DA4"/>
    <w:rsid w:val="006C30B3"/>
    <w:rsid w:val="006C3CA1"/>
    <w:rsid w:val="006C41E1"/>
    <w:rsid w:val="006C5945"/>
    <w:rsid w:val="006C6B1F"/>
    <w:rsid w:val="006C6D7B"/>
    <w:rsid w:val="006C6DDD"/>
    <w:rsid w:val="006C7C28"/>
    <w:rsid w:val="006D0CEF"/>
    <w:rsid w:val="006D0EB3"/>
    <w:rsid w:val="006D15BE"/>
    <w:rsid w:val="006D1722"/>
    <w:rsid w:val="006D1732"/>
    <w:rsid w:val="006D2154"/>
    <w:rsid w:val="006D2B61"/>
    <w:rsid w:val="006D2D00"/>
    <w:rsid w:val="006D2F4A"/>
    <w:rsid w:val="006D2F57"/>
    <w:rsid w:val="006D4F9D"/>
    <w:rsid w:val="006D50A1"/>
    <w:rsid w:val="006D5835"/>
    <w:rsid w:val="006D5896"/>
    <w:rsid w:val="006D58A7"/>
    <w:rsid w:val="006D5CC3"/>
    <w:rsid w:val="006D61BD"/>
    <w:rsid w:val="006D6864"/>
    <w:rsid w:val="006D706D"/>
    <w:rsid w:val="006D72AC"/>
    <w:rsid w:val="006D72E0"/>
    <w:rsid w:val="006D7396"/>
    <w:rsid w:val="006D74A5"/>
    <w:rsid w:val="006D76F3"/>
    <w:rsid w:val="006D78AA"/>
    <w:rsid w:val="006D791A"/>
    <w:rsid w:val="006D7A2F"/>
    <w:rsid w:val="006E17AF"/>
    <w:rsid w:val="006E1BC6"/>
    <w:rsid w:val="006E1DED"/>
    <w:rsid w:val="006E2489"/>
    <w:rsid w:val="006E2818"/>
    <w:rsid w:val="006E283F"/>
    <w:rsid w:val="006E2996"/>
    <w:rsid w:val="006E2B63"/>
    <w:rsid w:val="006E334E"/>
    <w:rsid w:val="006E389A"/>
    <w:rsid w:val="006E3938"/>
    <w:rsid w:val="006E47A2"/>
    <w:rsid w:val="006E4932"/>
    <w:rsid w:val="006E4A27"/>
    <w:rsid w:val="006E4C40"/>
    <w:rsid w:val="006E5142"/>
    <w:rsid w:val="006E5DBF"/>
    <w:rsid w:val="006E6614"/>
    <w:rsid w:val="006E6F7C"/>
    <w:rsid w:val="006E7B1B"/>
    <w:rsid w:val="006E7EE5"/>
    <w:rsid w:val="006F0465"/>
    <w:rsid w:val="006F0626"/>
    <w:rsid w:val="006F0CF3"/>
    <w:rsid w:val="006F10C2"/>
    <w:rsid w:val="006F2682"/>
    <w:rsid w:val="006F279B"/>
    <w:rsid w:val="006F3031"/>
    <w:rsid w:val="006F3AF0"/>
    <w:rsid w:val="006F45CF"/>
    <w:rsid w:val="006F4E91"/>
    <w:rsid w:val="006F5542"/>
    <w:rsid w:val="006F61D6"/>
    <w:rsid w:val="006F6500"/>
    <w:rsid w:val="006F6AF6"/>
    <w:rsid w:val="006F6D89"/>
    <w:rsid w:val="006F7E6F"/>
    <w:rsid w:val="007000EA"/>
    <w:rsid w:val="007001A0"/>
    <w:rsid w:val="007006E7"/>
    <w:rsid w:val="00700DB4"/>
    <w:rsid w:val="007013E0"/>
    <w:rsid w:val="00701510"/>
    <w:rsid w:val="00701527"/>
    <w:rsid w:val="00701637"/>
    <w:rsid w:val="00701DE0"/>
    <w:rsid w:val="00702116"/>
    <w:rsid w:val="007025D5"/>
    <w:rsid w:val="00702768"/>
    <w:rsid w:val="00702B35"/>
    <w:rsid w:val="00703316"/>
    <w:rsid w:val="00703397"/>
    <w:rsid w:val="00703530"/>
    <w:rsid w:val="00703A5A"/>
    <w:rsid w:val="0070416C"/>
    <w:rsid w:val="007048CE"/>
    <w:rsid w:val="00704982"/>
    <w:rsid w:val="00705771"/>
    <w:rsid w:val="00705ACB"/>
    <w:rsid w:val="00706551"/>
    <w:rsid w:val="00706597"/>
    <w:rsid w:val="007078FB"/>
    <w:rsid w:val="00707ACE"/>
    <w:rsid w:val="00707BFF"/>
    <w:rsid w:val="00707CB3"/>
    <w:rsid w:val="007102E4"/>
    <w:rsid w:val="00710B75"/>
    <w:rsid w:val="00711AD3"/>
    <w:rsid w:val="00711AEC"/>
    <w:rsid w:val="00712471"/>
    <w:rsid w:val="00712486"/>
    <w:rsid w:val="00712AC7"/>
    <w:rsid w:val="0071307F"/>
    <w:rsid w:val="007134A4"/>
    <w:rsid w:val="007134CC"/>
    <w:rsid w:val="007135D1"/>
    <w:rsid w:val="00713B67"/>
    <w:rsid w:val="00713E1E"/>
    <w:rsid w:val="007141EA"/>
    <w:rsid w:val="007143F7"/>
    <w:rsid w:val="0071465D"/>
    <w:rsid w:val="007150C7"/>
    <w:rsid w:val="00715761"/>
    <w:rsid w:val="00715788"/>
    <w:rsid w:val="00715BAD"/>
    <w:rsid w:val="007160DF"/>
    <w:rsid w:val="007166BE"/>
    <w:rsid w:val="00716BFA"/>
    <w:rsid w:val="00716E1D"/>
    <w:rsid w:val="00717282"/>
    <w:rsid w:val="00717E3F"/>
    <w:rsid w:val="0072019E"/>
    <w:rsid w:val="007203C8"/>
    <w:rsid w:val="00720844"/>
    <w:rsid w:val="0072098B"/>
    <w:rsid w:val="00720AD7"/>
    <w:rsid w:val="00720CD3"/>
    <w:rsid w:val="00720D17"/>
    <w:rsid w:val="00721A51"/>
    <w:rsid w:val="00721BE0"/>
    <w:rsid w:val="00722869"/>
    <w:rsid w:val="00722E3C"/>
    <w:rsid w:val="007233DE"/>
    <w:rsid w:val="0072351C"/>
    <w:rsid w:val="0072382A"/>
    <w:rsid w:val="00723AAE"/>
    <w:rsid w:val="00723AB2"/>
    <w:rsid w:val="007241ED"/>
    <w:rsid w:val="00725253"/>
    <w:rsid w:val="007260D8"/>
    <w:rsid w:val="007261FD"/>
    <w:rsid w:val="00726502"/>
    <w:rsid w:val="007267C6"/>
    <w:rsid w:val="00726903"/>
    <w:rsid w:val="00726DFC"/>
    <w:rsid w:val="00727775"/>
    <w:rsid w:val="00727EEA"/>
    <w:rsid w:val="00727F05"/>
    <w:rsid w:val="007300B4"/>
    <w:rsid w:val="00730C86"/>
    <w:rsid w:val="00731979"/>
    <w:rsid w:val="00731FDE"/>
    <w:rsid w:val="007320DC"/>
    <w:rsid w:val="0073214A"/>
    <w:rsid w:val="007321B2"/>
    <w:rsid w:val="007335D5"/>
    <w:rsid w:val="00734125"/>
    <w:rsid w:val="00734126"/>
    <w:rsid w:val="0073420B"/>
    <w:rsid w:val="007347B2"/>
    <w:rsid w:val="00734949"/>
    <w:rsid w:val="00734D26"/>
    <w:rsid w:val="00735C3E"/>
    <w:rsid w:val="007360A8"/>
    <w:rsid w:val="00736935"/>
    <w:rsid w:val="0074033F"/>
    <w:rsid w:val="007404F7"/>
    <w:rsid w:val="00740AA0"/>
    <w:rsid w:val="00740E59"/>
    <w:rsid w:val="00741034"/>
    <w:rsid w:val="00741326"/>
    <w:rsid w:val="00741864"/>
    <w:rsid w:val="00741B82"/>
    <w:rsid w:val="00741FC0"/>
    <w:rsid w:val="00742037"/>
    <w:rsid w:val="007422F4"/>
    <w:rsid w:val="007429B7"/>
    <w:rsid w:val="00742B86"/>
    <w:rsid w:val="00743262"/>
    <w:rsid w:val="00743AC5"/>
    <w:rsid w:val="00743D70"/>
    <w:rsid w:val="00743D80"/>
    <w:rsid w:val="00743E24"/>
    <w:rsid w:val="007445B9"/>
    <w:rsid w:val="00744A0A"/>
    <w:rsid w:val="0074592F"/>
    <w:rsid w:val="00746D12"/>
    <w:rsid w:val="00747384"/>
    <w:rsid w:val="0075042E"/>
    <w:rsid w:val="007505E4"/>
    <w:rsid w:val="00750BB5"/>
    <w:rsid w:val="00750E35"/>
    <w:rsid w:val="00751C55"/>
    <w:rsid w:val="0075206D"/>
    <w:rsid w:val="00752EB3"/>
    <w:rsid w:val="007534D0"/>
    <w:rsid w:val="007535EC"/>
    <w:rsid w:val="00753A86"/>
    <w:rsid w:val="00753A9F"/>
    <w:rsid w:val="00753CF6"/>
    <w:rsid w:val="00753DC4"/>
    <w:rsid w:val="00753E46"/>
    <w:rsid w:val="007541BD"/>
    <w:rsid w:val="00754704"/>
    <w:rsid w:val="00754D0A"/>
    <w:rsid w:val="00755259"/>
    <w:rsid w:val="00755906"/>
    <w:rsid w:val="00755F9D"/>
    <w:rsid w:val="00756216"/>
    <w:rsid w:val="00756274"/>
    <w:rsid w:val="007562BA"/>
    <w:rsid w:val="00756402"/>
    <w:rsid w:val="00756464"/>
    <w:rsid w:val="007566EA"/>
    <w:rsid w:val="00756A1A"/>
    <w:rsid w:val="00756CD0"/>
    <w:rsid w:val="00757999"/>
    <w:rsid w:val="00760BD9"/>
    <w:rsid w:val="00760D9D"/>
    <w:rsid w:val="00760F8C"/>
    <w:rsid w:val="00760F99"/>
    <w:rsid w:val="00761E4A"/>
    <w:rsid w:val="007627DA"/>
    <w:rsid w:val="007628C7"/>
    <w:rsid w:val="007631EF"/>
    <w:rsid w:val="00763226"/>
    <w:rsid w:val="00763870"/>
    <w:rsid w:val="007639D7"/>
    <w:rsid w:val="0076487A"/>
    <w:rsid w:val="00764923"/>
    <w:rsid w:val="00764E97"/>
    <w:rsid w:val="00765887"/>
    <w:rsid w:val="007659DC"/>
    <w:rsid w:val="00765C2F"/>
    <w:rsid w:val="00765FD9"/>
    <w:rsid w:val="0076609F"/>
    <w:rsid w:val="007662BF"/>
    <w:rsid w:val="0076668A"/>
    <w:rsid w:val="00766E78"/>
    <w:rsid w:val="00766F56"/>
    <w:rsid w:val="00767A75"/>
    <w:rsid w:val="00770AB6"/>
    <w:rsid w:val="00770BEE"/>
    <w:rsid w:val="00770E36"/>
    <w:rsid w:val="00770F07"/>
    <w:rsid w:val="00771377"/>
    <w:rsid w:val="00771E8F"/>
    <w:rsid w:val="007721CE"/>
    <w:rsid w:val="0077223B"/>
    <w:rsid w:val="0077294E"/>
    <w:rsid w:val="00773892"/>
    <w:rsid w:val="00773D9C"/>
    <w:rsid w:val="0077415A"/>
    <w:rsid w:val="007743E7"/>
    <w:rsid w:val="007744F5"/>
    <w:rsid w:val="00774581"/>
    <w:rsid w:val="00775259"/>
    <w:rsid w:val="00776A4F"/>
    <w:rsid w:val="00776F0E"/>
    <w:rsid w:val="00776FCE"/>
    <w:rsid w:val="0077724E"/>
    <w:rsid w:val="007773C5"/>
    <w:rsid w:val="00781493"/>
    <w:rsid w:val="007817AF"/>
    <w:rsid w:val="00781A58"/>
    <w:rsid w:val="00781B94"/>
    <w:rsid w:val="0078283F"/>
    <w:rsid w:val="00782952"/>
    <w:rsid w:val="007829E2"/>
    <w:rsid w:val="00782E0F"/>
    <w:rsid w:val="007832BE"/>
    <w:rsid w:val="00784126"/>
    <w:rsid w:val="0078425C"/>
    <w:rsid w:val="007843F4"/>
    <w:rsid w:val="007858A9"/>
    <w:rsid w:val="00785A0C"/>
    <w:rsid w:val="00785BAD"/>
    <w:rsid w:val="007863FA"/>
    <w:rsid w:val="007867D0"/>
    <w:rsid w:val="0078685D"/>
    <w:rsid w:val="00786894"/>
    <w:rsid w:val="007868AD"/>
    <w:rsid w:val="007868FC"/>
    <w:rsid w:val="007869B6"/>
    <w:rsid w:val="00786D76"/>
    <w:rsid w:val="007872E8"/>
    <w:rsid w:val="007916DC"/>
    <w:rsid w:val="00792532"/>
    <w:rsid w:val="00792BAD"/>
    <w:rsid w:val="00792CBC"/>
    <w:rsid w:val="0079312D"/>
    <w:rsid w:val="0079323F"/>
    <w:rsid w:val="00793620"/>
    <w:rsid w:val="007939AB"/>
    <w:rsid w:val="00793E9F"/>
    <w:rsid w:val="00793F7F"/>
    <w:rsid w:val="0079442E"/>
    <w:rsid w:val="007947E3"/>
    <w:rsid w:val="00795914"/>
    <w:rsid w:val="00795E99"/>
    <w:rsid w:val="00796196"/>
    <w:rsid w:val="00796B7D"/>
    <w:rsid w:val="00796D36"/>
    <w:rsid w:val="00797012"/>
    <w:rsid w:val="007971E0"/>
    <w:rsid w:val="00797A33"/>
    <w:rsid w:val="00797F02"/>
    <w:rsid w:val="007A063B"/>
    <w:rsid w:val="007A072F"/>
    <w:rsid w:val="007A0AEF"/>
    <w:rsid w:val="007A1585"/>
    <w:rsid w:val="007A19A2"/>
    <w:rsid w:val="007A1BFD"/>
    <w:rsid w:val="007A1D0D"/>
    <w:rsid w:val="007A1DA1"/>
    <w:rsid w:val="007A2553"/>
    <w:rsid w:val="007A2B1F"/>
    <w:rsid w:val="007A3122"/>
    <w:rsid w:val="007A3301"/>
    <w:rsid w:val="007A3707"/>
    <w:rsid w:val="007A37BD"/>
    <w:rsid w:val="007A3A7E"/>
    <w:rsid w:val="007A4AE1"/>
    <w:rsid w:val="007A53D1"/>
    <w:rsid w:val="007A5E05"/>
    <w:rsid w:val="007A6B98"/>
    <w:rsid w:val="007A6C70"/>
    <w:rsid w:val="007A7665"/>
    <w:rsid w:val="007A77EA"/>
    <w:rsid w:val="007A7AC1"/>
    <w:rsid w:val="007A7AC2"/>
    <w:rsid w:val="007B048E"/>
    <w:rsid w:val="007B04DD"/>
    <w:rsid w:val="007B0AF3"/>
    <w:rsid w:val="007B0DBA"/>
    <w:rsid w:val="007B1411"/>
    <w:rsid w:val="007B1768"/>
    <w:rsid w:val="007B1957"/>
    <w:rsid w:val="007B1D0A"/>
    <w:rsid w:val="007B1D13"/>
    <w:rsid w:val="007B23A0"/>
    <w:rsid w:val="007B2544"/>
    <w:rsid w:val="007B3ACA"/>
    <w:rsid w:val="007B3FF7"/>
    <w:rsid w:val="007B42EC"/>
    <w:rsid w:val="007B4D53"/>
    <w:rsid w:val="007B5DAF"/>
    <w:rsid w:val="007B69F4"/>
    <w:rsid w:val="007B7085"/>
    <w:rsid w:val="007B719C"/>
    <w:rsid w:val="007B7C8A"/>
    <w:rsid w:val="007B7C8D"/>
    <w:rsid w:val="007C0313"/>
    <w:rsid w:val="007C0362"/>
    <w:rsid w:val="007C0712"/>
    <w:rsid w:val="007C074D"/>
    <w:rsid w:val="007C0A34"/>
    <w:rsid w:val="007C0ADC"/>
    <w:rsid w:val="007C0B46"/>
    <w:rsid w:val="007C0D7B"/>
    <w:rsid w:val="007C0EFF"/>
    <w:rsid w:val="007C1250"/>
    <w:rsid w:val="007C1392"/>
    <w:rsid w:val="007C18CE"/>
    <w:rsid w:val="007C1966"/>
    <w:rsid w:val="007C2029"/>
    <w:rsid w:val="007C2382"/>
    <w:rsid w:val="007C35CD"/>
    <w:rsid w:val="007C38FA"/>
    <w:rsid w:val="007C3EFB"/>
    <w:rsid w:val="007C3FCE"/>
    <w:rsid w:val="007C4A2B"/>
    <w:rsid w:val="007C4F29"/>
    <w:rsid w:val="007C58B7"/>
    <w:rsid w:val="007C5A2A"/>
    <w:rsid w:val="007C5D58"/>
    <w:rsid w:val="007C5F50"/>
    <w:rsid w:val="007C6AA1"/>
    <w:rsid w:val="007C7B4F"/>
    <w:rsid w:val="007C7B51"/>
    <w:rsid w:val="007C7B9C"/>
    <w:rsid w:val="007C7D2D"/>
    <w:rsid w:val="007C7E52"/>
    <w:rsid w:val="007D0136"/>
    <w:rsid w:val="007D0409"/>
    <w:rsid w:val="007D0ACC"/>
    <w:rsid w:val="007D125F"/>
    <w:rsid w:val="007D1266"/>
    <w:rsid w:val="007D13E1"/>
    <w:rsid w:val="007D14E3"/>
    <w:rsid w:val="007D2EFF"/>
    <w:rsid w:val="007D3ADB"/>
    <w:rsid w:val="007D463B"/>
    <w:rsid w:val="007D4AF6"/>
    <w:rsid w:val="007D5191"/>
    <w:rsid w:val="007D53D5"/>
    <w:rsid w:val="007D541A"/>
    <w:rsid w:val="007D563B"/>
    <w:rsid w:val="007D590D"/>
    <w:rsid w:val="007D5987"/>
    <w:rsid w:val="007D6FBD"/>
    <w:rsid w:val="007D72F8"/>
    <w:rsid w:val="007D77C2"/>
    <w:rsid w:val="007D7F74"/>
    <w:rsid w:val="007E06F1"/>
    <w:rsid w:val="007E0C0D"/>
    <w:rsid w:val="007E0C35"/>
    <w:rsid w:val="007E0E87"/>
    <w:rsid w:val="007E0F61"/>
    <w:rsid w:val="007E13A3"/>
    <w:rsid w:val="007E15AA"/>
    <w:rsid w:val="007E1777"/>
    <w:rsid w:val="007E1FB9"/>
    <w:rsid w:val="007E255F"/>
    <w:rsid w:val="007E2BE1"/>
    <w:rsid w:val="007E2D4E"/>
    <w:rsid w:val="007E3181"/>
    <w:rsid w:val="007E4231"/>
    <w:rsid w:val="007E469C"/>
    <w:rsid w:val="007E4DDF"/>
    <w:rsid w:val="007E5096"/>
    <w:rsid w:val="007E5A9D"/>
    <w:rsid w:val="007E5E6B"/>
    <w:rsid w:val="007E608E"/>
    <w:rsid w:val="007E609E"/>
    <w:rsid w:val="007E6215"/>
    <w:rsid w:val="007E646F"/>
    <w:rsid w:val="007E650E"/>
    <w:rsid w:val="007E680B"/>
    <w:rsid w:val="007E6811"/>
    <w:rsid w:val="007E6875"/>
    <w:rsid w:val="007E6E2C"/>
    <w:rsid w:val="007E7198"/>
    <w:rsid w:val="007E7601"/>
    <w:rsid w:val="007F04ED"/>
    <w:rsid w:val="007F0A1B"/>
    <w:rsid w:val="007F0B54"/>
    <w:rsid w:val="007F0BEF"/>
    <w:rsid w:val="007F0F54"/>
    <w:rsid w:val="007F262D"/>
    <w:rsid w:val="007F3150"/>
    <w:rsid w:val="007F34AE"/>
    <w:rsid w:val="007F37BA"/>
    <w:rsid w:val="007F3F54"/>
    <w:rsid w:val="007F410E"/>
    <w:rsid w:val="007F4353"/>
    <w:rsid w:val="007F4ED3"/>
    <w:rsid w:val="007F6705"/>
    <w:rsid w:val="007F69F3"/>
    <w:rsid w:val="007F6B49"/>
    <w:rsid w:val="007F73EB"/>
    <w:rsid w:val="007F74D8"/>
    <w:rsid w:val="007F7660"/>
    <w:rsid w:val="007F7AD3"/>
    <w:rsid w:val="007F7D74"/>
    <w:rsid w:val="007F7EE2"/>
    <w:rsid w:val="00800359"/>
    <w:rsid w:val="00800559"/>
    <w:rsid w:val="00800EEF"/>
    <w:rsid w:val="008010C3"/>
    <w:rsid w:val="008012AF"/>
    <w:rsid w:val="00801E80"/>
    <w:rsid w:val="0080257E"/>
    <w:rsid w:val="0080271B"/>
    <w:rsid w:val="0080287C"/>
    <w:rsid w:val="00802C5B"/>
    <w:rsid w:val="0080324C"/>
    <w:rsid w:val="008035D3"/>
    <w:rsid w:val="00803888"/>
    <w:rsid w:val="00803A97"/>
    <w:rsid w:val="00803A9F"/>
    <w:rsid w:val="00803CE3"/>
    <w:rsid w:val="00803DF5"/>
    <w:rsid w:val="00803EE0"/>
    <w:rsid w:val="0080445E"/>
    <w:rsid w:val="008044B3"/>
    <w:rsid w:val="00804640"/>
    <w:rsid w:val="0080466D"/>
    <w:rsid w:val="00804698"/>
    <w:rsid w:val="00804702"/>
    <w:rsid w:val="0080472F"/>
    <w:rsid w:val="00804B11"/>
    <w:rsid w:val="00805009"/>
    <w:rsid w:val="00805BDF"/>
    <w:rsid w:val="00805E7B"/>
    <w:rsid w:val="00806DF8"/>
    <w:rsid w:val="00806F6F"/>
    <w:rsid w:val="00807A6E"/>
    <w:rsid w:val="00807D74"/>
    <w:rsid w:val="00810194"/>
    <w:rsid w:val="0081094C"/>
    <w:rsid w:val="00810EF8"/>
    <w:rsid w:val="00810F12"/>
    <w:rsid w:val="00810F85"/>
    <w:rsid w:val="00810F86"/>
    <w:rsid w:val="00810FB3"/>
    <w:rsid w:val="00811764"/>
    <w:rsid w:val="0081176F"/>
    <w:rsid w:val="00811A29"/>
    <w:rsid w:val="00811D4D"/>
    <w:rsid w:val="00812098"/>
    <w:rsid w:val="00812226"/>
    <w:rsid w:val="008122AA"/>
    <w:rsid w:val="00812521"/>
    <w:rsid w:val="0081255D"/>
    <w:rsid w:val="00812D0A"/>
    <w:rsid w:val="008134AB"/>
    <w:rsid w:val="00813B02"/>
    <w:rsid w:val="00813C00"/>
    <w:rsid w:val="0081430F"/>
    <w:rsid w:val="00814349"/>
    <w:rsid w:val="0081480B"/>
    <w:rsid w:val="008149FF"/>
    <w:rsid w:val="00814C77"/>
    <w:rsid w:val="00814D10"/>
    <w:rsid w:val="008151BF"/>
    <w:rsid w:val="00815AE9"/>
    <w:rsid w:val="00815F87"/>
    <w:rsid w:val="008160CC"/>
    <w:rsid w:val="00816476"/>
    <w:rsid w:val="00816AB7"/>
    <w:rsid w:val="00817B54"/>
    <w:rsid w:val="0082091C"/>
    <w:rsid w:val="008210F0"/>
    <w:rsid w:val="00823002"/>
    <w:rsid w:val="00823A6B"/>
    <w:rsid w:val="00825622"/>
    <w:rsid w:val="00825A28"/>
    <w:rsid w:val="00825CA8"/>
    <w:rsid w:val="00825CEC"/>
    <w:rsid w:val="00825D0B"/>
    <w:rsid w:val="00825FCD"/>
    <w:rsid w:val="00826EAB"/>
    <w:rsid w:val="00826EE4"/>
    <w:rsid w:val="00826F18"/>
    <w:rsid w:val="00826FCE"/>
    <w:rsid w:val="008273EF"/>
    <w:rsid w:val="008273FC"/>
    <w:rsid w:val="0082761F"/>
    <w:rsid w:val="0082762B"/>
    <w:rsid w:val="0082773F"/>
    <w:rsid w:val="00827AB8"/>
    <w:rsid w:val="008303F1"/>
    <w:rsid w:val="008304EC"/>
    <w:rsid w:val="008307AD"/>
    <w:rsid w:val="0083081D"/>
    <w:rsid w:val="00830D05"/>
    <w:rsid w:val="0083211A"/>
    <w:rsid w:val="008324C1"/>
    <w:rsid w:val="008329A0"/>
    <w:rsid w:val="00832C5A"/>
    <w:rsid w:val="00832CEF"/>
    <w:rsid w:val="00833060"/>
    <w:rsid w:val="008337D9"/>
    <w:rsid w:val="00833C56"/>
    <w:rsid w:val="00834207"/>
    <w:rsid w:val="008347A2"/>
    <w:rsid w:val="00835814"/>
    <w:rsid w:val="00835AA5"/>
    <w:rsid w:val="0083612C"/>
    <w:rsid w:val="008365F4"/>
    <w:rsid w:val="00836DF7"/>
    <w:rsid w:val="00836E69"/>
    <w:rsid w:val="008379C4"/>
    <w:rsid w:val="00841038"/>
    <w:rsid w:val="00841576"/>
    <w:rsid w:val="00841B34"/>
    <w:rsid w:val="008425F7"/>
    <w:rsid w:val="00842918"/>
    <w:rsid w:val="00842924"/>
    <w:rsid w:val="00843206"/>
    <w:rsid w:val="00843678"/>
    <w:rsid w:val="008438A8"/>
    <w:rsid w:val="008438FC"/>
    <w:rsid w:val="00843BE4"/>
    <w:rsid w:val="00843D70"/>
    <w:rsid w:val="0084429B"/>
    <w:rsid w:val="008442E1"/>
    <w:rsid w:val="0084524C"/>
    <w:rsid w:val="00845583"/>
    <w:rsid w:val="00845CF1"/>
    <w:rsid w:val="00846766"/>
    <w:rsid w:val="00846F0A"/>
    <w:rsid w:val="00847302"/>
    <w:rsid w:val="00847607"/>
    <w:rsid w:val="008476A9"/>
    <w:rsid w:val="00850798"/>
    <w:rsid w:val="008508B0"/>
    <w:rsid w:val="00850A09"/>
    <w:rsid w:val="00851064"/>
    <w:rsid w:val="00851A16"/>
    <w:rsid w:val="00851EF4"/>
    <w:rsid w:val="00851F8C"/>
    <w:rsid w:val="00852027"/>
    <w:rsid w:val="00852092"/>
    <w:rsid w:val="00852285"/>
    <w:rsid w:val="00852EA9"/>
    <w:rsid w:val="00853999"/>
    <w:rsid w:val="00853CC2"/>
    <w:rsid w:val="00853EDA"/>
    <w:rsid w:val="008540E4"/>
    <w:rsid w:val="00854407"/>
    <w:rsid w:val="008546B5"/>
    <w:rsid w:val="008551BD"/>
    <w:rsid w:val="008565BE"/>
    <w:rsid w:val="00856AE5"/>
    <w:rsid w:val="00856E57"/>
    <w:rsid w:val="00856EA5"/>
    <w:rsid w:val="00857EFE"/>
    <w:rsid w:val="0086055A"/>
    <w:rsid w:val="00860AED"/>
    <w:rsid w:val="00860BC5"/>
    <w:rsid w:val="00862C82"/>
    <w:rsid w:val="00862F3D"/>
    <w:rsid w:val="00862FE4"/>
    <w:rsid w:val="008631D6"/>
    <w:rsid w:val="008633D2"/>
    <w:rsid w:val="008636BF"/>
    <w:rsid w:val="00863715"/>
    <w:rsid w:val="00863A68"/>
    <w:rsid w:val="00863CB8"/>
    <w:rsid w:val="00863EF5"/>
    <w:rsid w:val="008643BC"/>
    <w:rsid w:val="008645BD"/>
    <w:rsid w:val="00864AC9"/>
    <w:rsid w:val="00864DE6"/>
    <w:rsid w:val="008651A1"/>
    <w:rsid w:val="0086555D"/>
    <w:rsid w:val="00865AED"/>
    <w:rsid w:val="00865D2F"/>
    <w:rsid w:val="00865FFE"/>
    <w:rsid w:val="008660D0"/>
    <w:rsid w:val="0086648E"/>
    <w:rsid w:val="008666AA"/>
    <w:rsid w:val="00866CE2"/>
    <w:rsid w:val="00867783"/>
    <w:rsid w:val="00867BF0"/>
    <w:rsid w:val="00867C21"/>
    <w:rsid w:val="00867FB5"/>
    <w:rsid w:val="00870003"/>
    <w:rsid w:val="0087030D"/>
    <w:rsid w:val="00870A9C"/>
    <w:rsid w:val="0087120B"/>
    <w:rsid w:val="008717B3"/>
    <w:rsid w:val="00872477"/>
    <w:rsid w:val="00872DFE"/>
    <w:rsid w:val="00872E41"/>
    <w:rsid w:val="008736AC"/>
    <w:rsid w:val="00873A5C"/>
    <w:rsid w:val="00874B69"/>
    <w:rsid w:val="00875DB8"/>
    <w:rsid w:val="00877213"/>
    <w:rsid w:val="008777BE"/>
    <w:rsid w:val="00877B83"/>
    <w:rsid w:val="0088007C"/>
    <w:rsid w:val="008804FF"/>
    <w:rsid w:val="008809F7"/>
    <w:rsid w:val="00880AF4"/>
    <w:rsid w:val="008814DB"/>
    <w:rsid w:val="00881826"/>
    <w:rsid w:val="008818D4"/>
    <w:rsid w:val="008818DE"/>
    <w:rsid w:val="00881BC3"/>
    <w:rsid w:val="008822E8"/>
    <w:rsid w:val="0088255B"/>
    <w:rsid w:val="00882B6C"/>
    <w:rsid w:val="008836A2"/>
    <w:rsid w:val="00883874"/>
    <w:rsid w:val="00883A64"/>
    <w:rsid w:val="00883DB7"/>
    <w:rsid w:val="00883E2F"/>
    <w:rsid w:val="00884796"/>
    <w:rsid w:val="008849A6"/>
    <w:rsid w:val="00885404"/>
    <w:rsid w:val="0088541E"/>
    <w:rsid w:val="00885DB8"/>
    <w:rsid w:val="00886257"/>
    <w:rsid w:val="008862AA"/>
    <w:rsid w:val="00886304"/>
    <w:rsid w:val="008863A4"/>
    <w:rsid w:val="00886CA6"/>
    <w:rsid w:val="00886EC6"/>
    <w:rsid w:val="00887041"/>
    <w:rsid w:val="00887633"/>
    <w:rsid w:val="00887FF9"/>
    <w:rsid w:val="008902EB"/>
    <w:rsid w:val="00890477"/>
    <w:rsid w:val="008907AF"/>
    <w:rsid w:val="00890CCE"/>
    <w:rsid w:val="00890D3A"/>
    <w:rsid w:val="00890E04"/>
    <w:rsid w:val="00890F40"/>
    <w:rsid w:val="00890FD1"/>
    <w:rsid w:val="00891210"/>
    <w:rsid w:val="00891424"/>
    <w:rsid w:val="008914DA"/>
    <w:rsid w:val="008922C4"/>
    <w:rsid w:val="00892827"/>
    <w:rsid w:val="00892E41"/>
    <w:rsid w:val="008932F4"/>
    <w:rsid w:val="00893327"/>
    <w:rsid w:val="00893977"/>
    <w:rsid w:val="00893A61"/>
    <w:rsid w:val="00893ED6"/>
    <w:rsid w:val="008947A0"/>
    <w:rsid w:val="00894DA1"/>
    <w:rsid w:val="00895B00"/>
    <w:rsid w:val="00896728"/>
    <w:rsid w:val="008977E9"/>
    <w:rsid w:val="00897B3A"/>
    <w:rsid w:val="008A014F"/>
    <w:rsid w:val="008A135E"/>
    <w:rsid w:val="008A1440"/>
    <w:rsid w:val="008A238E"/>
    <w:rsid w:val="008A2AEA"/>
    <w:rsid w:val="008A3ABF"/>
    <w:rsid w:val="008A43BF"/>
    <w:rsid w:val="008A4419"/>
    <w:rsid w:val="008A4649"/>
    <w:rsid w:val="008A48DC"/>
    <w:rsid w:val="008A49F5"/>
    <w:rsid w:val="008A4B15"/>
    <w:rsid w:val="008A4B4C"/>
    <w:rsid w:val="008A560C"/>
    <w:rsid w:val="008A5FB8"/>
    <w:rsid w:val="008A7100"/>
    <w:rsid w:val="008A7840"/>
    <w:rsid w:val="008A7EE7"/>
    <w:rsid w:val="008B0152"/>
    <w:rsid w:val="008B055C"/>
    <w:rsid w:val="008B0585"/>
    <w:rsid w:val="008B0DE7"/>
    <w:rsid w:val="008B1097"/>
    <w:rsid w:val="008B17B5"/>
    <w:rsid w:val="008B18EE"/>
    <w:rsid w:val="008B1CA7"/>
    <w:rsid w:val="008B1CE2"/>
    <w:rsid w:val="008B22EA"/>
    <w:rsid w:val="008B25EE"/>
    <w:rsid w:val="008B29ED"/>
    <w:rsid w:val="008B2DD1"/>
    <w:rsid w:val="008B5217"/>
    <w:rsid w:val="008B5938"/>
    <w:rsid w:val="008B594E"/>
    <w:rsid w:val="008B62D3"/>
    <w:rsid w:val="008B62F5"/>
    <w:rsid w:val="008B65E3"/>
    <w:rsid w:val="008B6CE5"/>
    <w:rsid w:val="008B796E"/>
    <w:rsid w:val="008C0020"/>
    <w:rsid w:val="008C043A"/>
    <w:rsid w:val="008C0693"/>
    <w:rsid w:val="008C1109"/>
    <w:rsid w:val="008C206A"/>
    <w:rsid w:val="008C20F9"/>
    <w:rsid w:val="008C4096"/>
    <w:rsid w:val="008C4297"/>
    <w:rsid w:val="008C436C"/>
    <w:rsid w:val="008C43E6"/>
    <w:rsid w:val="008C4C7C"/>
    <w:rsid w:val="008C5467"/>
    <w:rsid w:val="008C5863"/>
    <w:rsid w:val="008C5AE5"/>
    <w:rsid w:val="008C6056"/>
    <w:rsid w:val="008C644E"/>
    <w:rsid w:val="008C68F7"/>
    <w:rsid w:val="008C7293"/>
    <w:rsid w:val="008C7C30"/>
    <w:rsid w:val="008D0081"/>
    <w:rsid w:val="008D026C"/>
    <w:rsid w:val="008D1739"/>
    <w:rsid w:val="008D176B"/>
    <w:rsid w:val="008D1D8B"/>
    <w:rsid w:val="008D1F92"/>
    <w:rsid w:val="008D2346"/>
    <w:rsid w:val="008D2801"/>
    <w:rsid w:val="008D2964"/>
    <w:rsid w:val="008D31B1"/>
    <w:rsid w:val="008D326E"/>
    <w:rsid w:val="008D3988"/>
    <w:rsid w:val="008D4704"/>
    <w:rsid w:val="008D51ED"/>
    <w:rsid w:val="008D5346"/>
    <w:rsid w:val="008D568D"/>
    <w:rsid w:val="008D575C"/>
    <w:rsid w:val="008D620C"/>
    <w:rsid w:val="008D6FB1"/>
    <w:rsid w:val="008D7C68"/>
    <w:rsid w:val="008E0027"/>
    <w:rsid w:val="008E0267"/>
    <w:rsid w:val="008E0A4C"/>
    <w:rsid w:val="008E1030"/>
    <w:rsid w:val="008E1FEA"/>
    <w:rsid w:val="008E232F"/>
    <w:rsid w:val="008E28EE"/>
    <w:rsid w:val="008E2D98"/>
    <w:rsid w:val="008E2FB7"/>
    <w:rsid w:val="008E3670"/>
    <w:rsid w:val="008E3FA6"/>
    <w:rsid w:val="008E455B"/>
    <w:rsid w:val="008E496C"/>
    <w:rsid w:val="008E4BBA"/>
    <w:rsid w:val="008E5E47"/>
    <w:rsid w:val="008E69D3"/>
    <w:rsid w:val="008E6B06"/>
    <w:rsid w:val="008E70E8"/>
    <w:rsid w:val="008E788F"/>
    <w:rsid w:val="008F0476"/>
    <w:rsid w:val="008F047E"/>
    <w:rsid w:val="008F09F4"/>
    <w:rsid w:val="008F0EF0"/>
    <w:rsid w:val="008F1289"/>
    <w:rsid w:val="008F12B1"/>
    <w:rsid w:val="008F145A"/>
    <w:rsid w:val="008F164D"/>
    <w:rsid w:val="008F1DB9"/>
    <w:rsid w:val="008F2B32"/>
    <w:rsid w:val="008F33DF"/>
    <w:rsid w:val="008F37BA"/>
    <w:rsid w:val="008F3BD2"/>
    <w:rsid w:val="008F4504"/>
    <w:rsid w:val="008F520C"/>
    <w:rsid w:val="008F5300"/>
    <w:rsid w:val="008F563C"/>
    <w:rsid w:val="008F5C1E"/>
    <w:rsid w:val="008F5E69"/>
    <w:rsid w:val="008F60E1"/>
    <w:rsid w:val="008F62A8"/>
    <w:rsid w:val="008F63D2"/>
    <w:rsid w:val="008F65C9"/>
    <w:rsid w:val="008F6D93"/>
    <w:rsid w:val="008F70F0"/>
    <w:rsid w:val="0090033D"/>
    <w:rsid w:val="00900FA4"/>
    <w:rsid w:val="00901AB6"/>
    <w:rsid w:val="0090202C"/>
    <w:rsid w:val="009021AE"/>
    <w:rsid w:val="00902254"/>
    <w:rsid w:val="00902A75"/>
    <w:rsid w:val="00902ABF"/>
    <w:rsid w:val="00903F38"/>
    <w:rsid w:val="00904528"/>
    <w:rsid w:val="00904A3F"/>
    <w:rsid w:val="00904B90"/>
    <w:rsid w:val="00904CEA"/>
    <w:rsid w:val="00904D27"/>
    <w:rsid w:val="009052BE"/>
    <w:rsid w:val="009054A2"/>
    <w:rsid w:val="00905854"/>
    <w:rsid w:val="009062C7"/>
    <w:rsid w:val="009064AD"/>
    <w:rsid w:val="00906DDA"/>
    <w:rsid w:val="00906F95"/>
    <w:rsid w:val="009075AB"/>
    <w:rsid w:val="00907993"/>
    <w:rsid w:val="00907E58"/>
    <w:rsid w:val="0091002E"/>
    <w:rsid w:val="009102BD"/>
    <w:rsid w:val="0091031D"/>
    <w:rsid w:val="009116BB"/>
    <w:rsid w:val="00911BDB"/>
    <w:rsid w:val="00911C25"/>
    <w:rsid w:val="00912796"/>
    <w:rsid w:val="00912881"/>
    <w:rsid w:val="00912E1B"/>
    <w:rsid w:val="00913278"/>
    <w:rsid w:val="00913AD6"/>
    <w:rsid w:val="00914C24"/>
    <w:rsid w:val="009153D3"/>
    <w:rsid w:val="00915CBC"/>
    <w:rsid w:val="00916198"/>
    <w:rsid w:val="009166DC"/>
    <w:rsid w:val="00916870"/>
    <w:rsid w:val="00916889"/>
    <w:rsid w:val="00917459"/>
    <w:rsid w:val="009200FA"/>
    <w:rsid w:val="00920122"/>
    <w:rsid w:val="009206C8"/>
    <w:rsid w:val="00921869"/>
    <w:rsid w:val="00922EF5"/>
    <w:rsid w:val="00923A5B"/>
    <w:rsid w:val="00923C7B"/>
    <w:rsid w:val="00924564"/>
    <w:rsid w:val="00924966"/>
    <w:rsid w:val="00924A9D"/>
    <w:rsid w:val="009256CE"/>
    <w:rsid w:val="00925914"/>
    <w:rsid w:val="00925EB3"/>
    <w:rsid w:val="009263F8"/>
    <w:rsid w:val="00926B1A"/>
    <w:rsid w:val="009300C0"/>
    <w:rsid w:val="009301EE"/>
    <w:rsid w:val="009302CC"/>
    <w:rsid w:val="00930759"/>
    <w:rsid w:val="00930CCE"/>
    <w:rsid w:val="00931AE5"/>
    <w:rsid w:val="009324CE"/>
    <w:rsid w:val="00932574"/>
    <w:rsid w:val="009332C6"/>
    <w:rsid w:val="009332D8"/>
    <w:rsid w:val="00933643"/>
    <w:rsid w:val="00933D28"/>
    <w:rsid w:val="009346EB"/>
    <w:rsid w:val="00934D1A"/>
    <w:rsid w:val="00934ECA"/>
    <w:rsid w:val="00934FD5"/>
    <w:rsid w:val="00935560"/>
    <w:rsid w:val="0093580F"/>
    <w:rsid w:val="00935C09"/>
    <w:rsid w:val="00935F60"/>
    <w:rsid w:val="00936502"/>
    <w:rsid w:val="009366B5"/>
    <w:rsid w:val="0093678A"/>
    <w:rsid w:val="00936801"/>
    <w:rsid w:val="00937167"/>
    <w:rsid w:val="00937B1D"/>
    <w:rsid w:val="00937D35"/>
    <w:rsid w:val="0094042F"/>
    <w:rsid w:val="00941A0C"/>
    <w:rsid w:val="00941C26"/>
    <w:rsid w:val="00941EF2"/>
    <w:rsid w:val="00941F21"/>
    <w:rsid w:val="00942921"/>
    <w:rsid w:val="009429C9"/>
    <w:rsid w:val="00942CAB"/>
    <w:rsid w:val="00943029"/>
    <w:rsid w:val="0094359E"/>
    <w:rsid w:val="0094362B"/>
    <w:rsid w:val="00943853"/>
    <w:rsid w:val="009442C1"/>
    <w:rsid w:val="00944E69"/>
    <w:rsid w:val="00944FDB"/>
    <w:rsid w:val="009454E5"/>
    <w:rsid w:val="009457B6"/>
    <w:rsid w:val="00945E9C"/>
    <w:rsid w:val="00946598"/>
    <w:rsid w:val="00947181"/>
    <w:rsid w:val="00947796"/>
    <w:rsid w:val="0094782B"/>
    <w:rsid w:val="00947DCE"/>
    <w:rsid w:val="00950CD1"/>
    <w:rsid w:val="00952220"/>
    <w:rsid w:val="0095236D"/>
    <w:rsid w:val="009524BD"/>
    <w:rsid w:val="00952567"/>
    <w:rsid w:val="0095314C"/>
    <w:rsid w:val="00953E38"/>
    <w:rsid w:val="009547B8"/>
    <w:rsid w:val="00954C8C"/>
    <w:rsid w:val="009552B9"/>
    <w:rsid w:val="00955DDE"/>
    <w:rsid w:val="00955E85"/>
    <w:rsid w:val="0095612D"/>
    <w:rsid w:val="009565DE"/>
    <w:rsid w:val="00956C54"/>
    <w:rsid w:val="00956DBF"/>
    <w:rsid w:val="009578EE"/>
    <w:rsid w:val="00960210"/>
    <w:rsid w:val="00961211"/>
    <w:rsid w:val="009616EA"/>
    <w:rsid w:val="00961855"/>
    <w:rsid w:val="00961CBC"/>
    <w:rsid w:val="0096262A"/>
    <w:rsid w:val="00962CB3"/>
    <w:rsid w:val="0096352A"/>
    <w:rsid w:val="00963A0F"/>
    <w:rsid w:val="00963E77"/>
    <w:rsid w:val="00963F5B"/>
    <w:rsid w:val="0096440C"/>
    <w:rsid w:val="00964609"/>
    <w:rsid w:val="00964F4A"/>
    <w:rsid w:val="009651AF"/>
    <w:rsid w:val="009656B2"/>
    <w:rsid w:val="00965840"/>
    <w:rsid w:val="00966AE5"/>
    <w:rsid w:val="00966C68"/>
    <w:rsid w:val="0096715A"/>
    <w:rsid w:val="00967689"/>
    <w:rsid w:val="00967848"/>
    <w:rsid w:val="00967AAC"/>
    <w:rsid w:val="00967EDE"/>
    <w:rsid w:val="00970AAA"/>
    <w:rsid w:val="00970EAB"/>
    <w:rsid w:val="00970EBA"/>
    <w:rsid w:val="00970EF6"/>
    <w:rsid w:val="00971185"/>
    <w:rsid w:val="0097186C"/>
    <w:rsid w:val="009726CF"/>
    <w:rsid w:val="00972940"/>
    <w:rsid w:val="00974022"/>
    <w:rsid w:val="00974182"/>
    <w:rsid w:val="00974479"/>
    <w:rsid w:val="00974682"/>
    <w:rsid w:val="00974B1A"/>
    <w:rsid w:val="00975320"/>
    <w:rsid w:val="009756B0"/>
    <w:rsid w:val="00976280"/>
    <w:rsid w:val="009763D3"/>
    <w:rsid w:val="00977188"/>
    <w:rsid w:val="00977308"/>
    <w:rsid w:val="0097735E"/>
    <w:rsid w:val="00977565"/>
    <w:rsid w:val="00977628"/>
    <w:rsid w:val="009776EB"/>
    <w:rsid w:val="00977C20"/>
    <w:rsid w:val="00980053"/>
    <w:rsid w:val="0098176F"/>
    <w:rsid w:val="00981887"/>
    <w:rsid w:val="009818DD"/>
    <w:rsid w:val="00981945"/>
    <w:rsid w:val="00982722"/>
    <w:rsid w:val="00982980"/>
    <w:rsid w:val="00982E75"/>
    <w:rsid w:val="00983057"/>
    <w:rsid w:val="00983116"/>
    <w:rsid w:val="0098440C"/>
    <w:rsid w:val="009844F7"/>
    <w:rsid w:val="00984675"/>
    <w:rsid w:val="00984A26"/>
    <w:rsid w:val="00984CE8"/>
    <w:rsid w:val="0098544F"/>
    <w:rsid w:val="009854DB"/>
    <w:rsid w:val="00985517"/>
    <w:rsid w:val="00987C10"/>
    <w:rsid w:val="00990128"/>
    <w:rsid w:val="00990363"/>
    <w:rsid w:val="00991174"/>
    <w:rsid w:val="00991502"/>
    <w:rsid w:val="009915AD"/>
    <w:rsid w:val="00991C5E"/>
    <w:rsid w:val="00991D76"/>
    <w:rsid w:val="009927D4"/>
    <w:rsid w:val="0099331D"/>
    <w:rsid w:val="009941E8"/>
    <w:rsid w:val="0099426B"/>
    <w:rsid w:val="0099428A"/>
    <w:rsid w:val="009943DF"/>
    <w:rsid w:val="0099448A"/>
    <w:rsid w:val="009945C5"/>
    <w:rsid w:val="0099579A"/>
    <w:rsid w:val="00995E5E"/>
    <w:rsid w:val="009962ED"/>
    <w:rsid w:val="00996A6C"/>
    <w:rsid w:val="00996D81"/>
    <w:rsid w:val="00996F02"/>
    <w:rsid w:val="0099761F"/>
    <w:rsid w:val="00997E15"/>
    <w:rsid w:val="009A0105"/>
    <w:rsid w:val="009A03CC"/>
    <w:rsid w:val="009A0A79"/>
    <w:rsid w:val="009A0AB9"/>
    <w:rsid w:val="009A0E76"/>
    <w:rsid w:val="009A0F2D"/>
    <w:rsid w:val="009A1D65"/>
    <w:rsid w:val="009A1FE3"/>
    <w:rsid w:val="009A26CB"/>
    <w:rsid w:val="009A27CF"/>
    <w:rsid w:val="009A2844"/>
    <w:rsid w:val="009A34BD"/>
    <w:rsid w:val="009A3A11"/>
    <w:rsid w:val="009A43FA"/>
    <w:rsid w:val="009A5D91"/>
    <w:rsid w:val="009A5DCF"/>
    <w:rsid w:val="009A5DFA"/>
    <w:rsid w:val="009A6076"/>
    <w:rsid w:val="009A7276"/>
    <w:rsid w:val="009A7768"/>
    <w:rsid w:val="009B192A"/>
    <w:rsid w:val="009B1AE2"/>
    <w:rsid w:val="009B22EA"/>
    <w:rsid w:val="009B2731"/>
    <w:rsid w:val="009B2BAD"/>
    <w:rsid w:val="009B3FB9"/>
    <w:rsid w:val="009B4F51"/>
    <w:rsid w:val="009B5639"/>
    <w:rsid w:val="009B6467"/>
    <w:rsid w:val="009B6C53"/>
    <w:rsid w:val="009B6E20"/>
    <w:rsid w:val="009B6ED0"/>
    <w:rsid w:val="009B7487"/>
    <w:rsid w:val="009B75B6"/>
    <w:rsid w:val="009C03B7"/>
    <w:rsid w:val="009C082C"/>
    <w:rsid w:val="009C0AB2"/>
    <w:rsid w:val="009C1223"/>
    <w:rsid w:val="009C1544"/>
    <w:rsid w:val="009C1DB4"/>
    <w:rsid w:val="009C1F57"/>
    <w:rsid w:val="009C2D89"/>
    <w:rsid w:val="009C31A8"/>
    <w:rsid w:val="009C385B"/>
    <w:rsid w:val="009C3F15"/>
    <w:rsid w:val="009C4457"/>
    <w:rsid w:val="009C4826"/>
    <w:rsid w:val="009C4932"/>
    <w:rsid w:val="009C68BD"/>
    <w:rsid w:val="009C7BF9"/>
    <w:rsid w:val="009C7CE2"/>
    <w:rsid w:val="009D0C36"/>
    <w:rsid w:val="009D1960"/>
    <w:rsid w:val="009D2046"/>
    <w:rsid w:val="009D2B4A"/>
    <w:rsid w:val="009D2D57"/>
    <w:rsid w:val="009D3082"/>
    <w:rsid w:val="009D321C"/>
    <w:rsid w:val="009D3422"/>
    <w:rsid w:val="009D3F87"/>
    <w:rsid w:val="009D4368"/>
    <w:rsid w:val="009D45C8"/>
    <w:rsid w:val="009D464D"/>
    <w:rsid w:val="009D4A9C"/>
    <w:rsid w:val="009D53E1"/>
    <w:rsid w:val="009D5515"/>
    <w:rsid w:val="009D5EC3"/>
    <w:rsid w:val="009D6124"/>
    <w:rsid w:val="009D6560"/>
    <w:rsid w:val="009D7C29"/>
    <w:rsid w:val="009E0074"/>
    <w:rsid w:val="009E01A4"/>
    <w:rsid w:val="009E0A34"/>
    <w:rsid w:val="009E0D12"/>
    <w:rsid w:val="009E195B"/>
    <w:rsid w:val="009E1988"/>
    <w:rsid w:val="009E1FEA"/>
    <w:rsid w:val="009E27B8"/>
    <w:rsid w:val="009E2CA2"/>
    <w:rsid w:val="009E32FF"/>
    <w:rsid w:val="009E34B6"/>
    <w:rsid w:val="009E3836"/>
    <w:rsid w:val="009E43CC"/>
    <w:rsid w:val="009E4733"/>
    <w:rsid w:val="009E4B96"/>
    <w:rsid w:val="009E54A8"/>
    <w:rsid w:val="009E5A56"/>
    <w:rsid w:val="009E5EB6"/>
    <w:rsid w:val="009E617F"/>
    <w:rsid w:val="009E62FE"/>
    <w:rsid w:val="009E68BC"/>
    <w:rsid w:val="009E6B39"/>
    <w:rsid w:val="009E7247"/>
    <w:rsid w:val="009F10BA"/>
    <w:rsid w:val="009F14ED"/>
    <w:rsid w:val="009F15F3"/>
    <w:rsid w:val="009F1883"/>
    <w:rsid w:val="009F197B"/>
    <w:rsid w:val="009F1D8C"/>
    <w:rsid w:val="009F1E37"/>
    <w:rsid w:val="009F2311"/>
    <w:rsid w:val="009F2BFB"/>
    <w:rsid w:val="009F620E"/>
    <w:rsid w:val="009F6985"/>
    <w:rsid w:val="009F6B3F"/>
    <w:rsid w:val="009F711E"/>
    <w:rsid w:val="009F74C6"/>
    <w:rsid w:val="009F7672"/>
    <w:rsid w:val="009F773D"/>
    <w:rsid w:val="009F7C39"/>
    <w:rsid w:val="00A00AEB"/>
    <w:rsid w:val="00A01233"/>
    <w:rsid w:val="00A01733"/>
    <w:rsid w:val="00A0189F"/>
    <w:rsid w:val="00A01A10"/>
    <w:rsid w:val="00A01C9D"/>
    <w:rsid w:val="00A01EBF"/>
    <w:rsid w:val="00A02779"/>
    <w:rsid w:val="00A028ED"/>
    <w:rsid w:val="00A02A62"/>
    <w:rsid w:val="00A02F63"/>
    <w:rsid w:val="00A02F93"/>
    <w:rsid w:val="00A03042"/>
    <w:rsid w:val="00A040CC"/>
    <w:rsid w:val="00A04EA6"/>
    <w:rsid w:val="00A04ED0"/>
    <w:rsid w:val="00A05BFC"/>
    <w:rsid w:val="00A05F8F"/>
    <w:rsid w:val="00A065F6"/>
    <w:rsid w:val="00A06632"/>
    <w:rsid w:val="00A06F53"/>
    <w:rsid w:val="00A06F86"/>
    <w:rsid w:val="00A074DD"/>
    <w:rsid w:val="00A07AA1"/>
    <w:rsid w:val="00A10BDC"/>
    <w:rsid w:val="00A111EE"/>
    <w:rsid w:val="00A129BC"/>
    <w:rsid w:val="00A12EF7"/>
    <w:rsid w:val="00A139F0"/>
    <w:rsid w:val="00A13C03"/>
    <w:rsid w:val="00A14433"/>
    <w:rsid w:val="00A14630"/>
    <w:rsid w:val="00A151FB"/>
    <w:rsid w:val="00A154D5"/>
    <w:rsid w:val="00A15F6F"/>
    <w:rsid w:val="00A16432"/>
    <w:rsid w:val="00A1664E"/>
    <w:rsid w:val="00A16C12"/>
    <w:rsid w:val="00A16FF4"/>
    <w:rsid w:val="00A178C0"/>
    <w:rsid w:val="00A20113"/>
    <w:rsid w:val="00A201E9"/>
    <w:rsid w:val="00A207F0"/>
    <w:rsid w:val="00A208B1"/>
    <w:rsid w:val="00A21DA8"/>
    <w:rsid w:val="00A22EE2"/>
    <w:rsid w:val="00A23026"/>
    <w:rsid w:val="00A230CA"/>
    <w:rsid w:val="00A23421"/>
    <w:rsid w:val="00A235D0"/>
    <w:rsid w:val="00A23A9D"/>
    <w:rsid w:val="00A23B11"/>
    <w:rsid w:val="00A23F63"/>
    <w:rsid w:val="00A24828"/>
    <w:rsid w:val="00A261BE"/>
    <w:rsid w:val="00A26396"/>
    <w:rsid w:val="00A26B62"/>
    <w:rsid w:val="00A27D26"/>
    <w:rsid w:val="00A301B2"/>
    <w:rsid w:val="00A30750"/>
    <w:rsid w:val="00A30A57"/>
    <w:rsid w:val="00A31357"/>
    <w:rsid w:val="00A316B8"/>
    <w:rsid w:val="00A31E23"/>
    <w:rsid w:val="00A32DF3"/>
    <w:rsid w:val="00A332EF"/>
    <w:rsid w:val="00A344D8"/>
    <w:rsid w:val="00A34914"/>
    <w:rsid w:val="00A3637A"/>
    <w:rsid w:val="00A36488"/>
    <w:rsid w:val="00A36C3D"/>
    <w:rsid w:val="00A370CB"/>
    <w:rsid w:val="00A3713C"/>
    <w:rsid w:val="00A377FF"/>
    <w:rsid w:val="00A37B71"/>
    <w:rsid w:val="00A37D90"/>
    <w:rsid w:val="00A37E07"/>
    <w:rsid w:val="00A37E57"/>
    <w:rsid w:val="00A4064C"/>
    <w:rsid w:val="00A40DE3"/>
    <w:rsid w:val="00A41B0A"/>
    <w:rsid w:val="00A42266"/>
    <w:rsid w:val="00A42F52"/>
    <w:rsid w:val="00A437B9"/>
    <w:rsid w:val="00A439C3"/>
    <w:rsid w:val="00A43F29"/>
    <w:rsid w:val="00A44937"/>
    <w:rsid w:val="00A44F23"/>
    <w:rsid w:val="00A450B4"/>
    <w:rsid w:val="00A456B8"/>
    <w:rsid w:val="00A45A16"/>
    <w:rsid w:val="00A45D28"/>
    <w:rsid w:val="00A4601E"/>
    <w:rsid w:val="00A46660"/>
    <w:rsid w:val="00A46AA6"/>
    <w:rsid w:val="00A46CFE"/>
    <w:rsid w:val="00A47839"/>
    <w:rsid w:val="00A47D7A"/>
    <w:rsid w:val="00A5108E"/>
    <w:rsid w:val="00A51266"/>
    <w:rsid w:val="00A5137E"/>
    <w:rsid w:val="00A51EB6"/>
    <w:rsid w:val="00A5247D"/>
    <w:rsid w:val="00A528B8"/>
    <w:rsid w:val="00A53108"/>
    <w:rsid w:val="00A536A4"/>
    <w:rsid w:val="00A53CC9"/>
    <w:rsid w:val="00A53E34"/>
    <w:rsid w:val="00A53E4C"/>
    <w:rsid w:val="00A53FFE"/>
    <w:rsid w:val="00A549F2"/>
    <w:rsid w:val="00A54BA8"/>
    <w:rsid w:val="00A55054"/>
    <w:rsid w:val="00A552C3"/>
    <w:rsid w:val="00A552D8"/>
    <w:rsid w:val="00A56017"/>
    <w:rsid w:val="00A561A4"/>
    <w:rsid w:val="00A565FB"/>
    <w:rsid w:val="00A56691"/>
    <w:rsid w:val="00A57253"/>
    <w:rsid w:val="00A57263"/>
    <w:rsid w:val="00A575C2"/>
    <w:rsid w:val="00A605D1"/>
    <w:rsid w:val="00A607BF"/>
    <w:rsid w:val="00A60AB6"/>
    <w:rsid w:val="00A60CC1"/>
    <w:rsid w:val="00A615B6"/>
    <w:rsid w:val="00A61CA2"/>
    <w:rsid w:val="00A61FD8"/>
    <w:rsid w:val="00A61FEB"/>
    <w:rsid w:val="00A62199"/>
    <w:rsid w:val="00A62457"/>
    <w:rsid w:val="00A6266B"/>
    <w:rsid w:val="00A63866"/>
    <w:rsid w:val="00A63B52"/>
    <w:rsid w:val="00A63B64"/>
    <w:rsid w:val="00A64812"/>
    <w:rsid w:val="00A658F0"/>
    <w:rsid w:val="00A65B3A"/>
    <w:rsid w:val="00A661C6"/>
    <w:rsid w:val="00A66416"/>
    <w:rsid w:val="00A66AF2"/>
    <w:rsid w:val="00A707A4"/>
    <w:rsid w:val="00A7081E"/>
    <w:rsid w:val="00A712C4"/>
    <w:rsid w:val="00A71D80"/>
    <w:rsid w:val="00A72446"/>
    <w:rsid w:val="00A72B8B"/>
    <w:rsid w:val="00A73A7E"/>
    <w:rsid w:val="00A73B09"/>
    <w:rsid w:val="00A73B13"/>
    <w:rsid w:val="00A7506E"/>
    <w:rsid w:val="00A751CE"/>
    <w:rsid w:val="00A75827"/>
    <w:rsid w:val="00A7594C"/>
    <w:rsid w:val="00A75BE3"/>
    <w:rsid w:val="00A75C5E"/>
    <w:rsid w:val="00A75E30"/>
    <w:rsid w:val="00A76E57"/>
    <w:rsid w:val="00A77B7C"/>
    <w:rsid w:val="00A8056E"/>
    <w:rsid w:val="00A805CA"/>
    <w:rsid w:val="00A80882"/>
    <w:rsid w:val="00A80E3D"/>
    <w:rsid w:val="00A81579"/>
    <w:rsid w:val="00A81AFF"/>
    <w:rsid w:val="00A82415"/>
    <w:rsid w:val="00A824CC"/>
    <w:rsid w:val="00A825D3"/>
    <w:rsid w:val="00A8289C"/>
    <w:rsid w:val="00A82ABC"/>
    <w:rsid w:val="00A83543"/>
    <w:rsid w:val="00A84446"/>
    <w:rsid w:val="00A847E4"/>
    <w:rsid w:val="00A84B80"/>
    <w:rsid w:val="00A851AE"/>
    <w:rsid w:val="00A8524D"/>
    <w:rsid w:val="00A85387"/>
    <w:rsid w:val="00A85572"/>
    <w:rsid w:val="00A864F2"/>
    <w:rsid w:val="00A8693D"/>
    <w:rsid w:val="00A86945"/>
    <w:rsid w:val="00A8725D"/>
    <w:rsid w:val="00A87AEC"/>
    <w:rsid w:val="00A9015C"/>
    <w:rsid w:val="00A90470"/>
    <w:rsid w:val="00A90A32"/>
    <w:rsid w:val="00A90B88"/>
    <w:rsid w:val="00A90BF9"/>
    <w:rsid w:val="00A9180A"/>
    <w:rsid w:val="00A91AB6"/>
    <w:rsid w:val="00A92141"/>
    <w:rsid w:val="00A922B5"/>
    <w:rsid w:val="00A9242A"/>
    <w:rsid w:val="00A92D8E"/>
    <w:rsid w:val="00A92D9D"/>
    <w:rsid w:val="00A93F61"/>
    <w:rsid w:val="00A93F62"/>
    <w:rsid w:val="00A941D4"/>
    <w:rsid w:val="00A94507"/>
    <w:rsid w:val="00A94EA9"/>
    <w:rsid w:val="00A94F04"/>
    <w:rsid w:val="00A95BF0"/>
    <w:rsid w:val="00A95E10"/>
    <w:rsid w:val="00A96DFC"/>
    <w:rsid w:val="00A979F0"/>
    <w:rsid w:val="00AA019D"/>
    <w:rsid w:val="00AA0E0A"/>
    <w:rsid w:val="00AA126C"/>
    <w:rsid w:val="00AA1414"/>
    <w:rsid w:val="00AA21A1"/>
    <w:rsid w:val="00AA2C3F"/>
    <w:rsid w:val="00AA3298"/>
    <w:rsid w:val="00AA33A1"/>
    <w:rsid w:val="00AA365D"/>
    <w:rsid w:val="00AA3668"/>
    <w:rsid w:val="00AA36FE"/>
    <w:rsid w:val="00AA3850"/>
    <w:rsid w:val="00AA3884"/>
    <w:rsid w:val="00AA3AD8"/>
    <w:rsid w:val="00AA3D25"/>
    <w:rsid w:val="00AA3F3C"/>
    <w:rsid w:val="00AA4282"/>
    <w:rsid w:val="00AA45D6"/>
    <w:rsid w:val="00AA4B28"/>
    <w:rsid w:val="00AA4ED3"/>
    <w:rsid w:val="00AA5967"/>
    <w:rsid w:val="00AA5989"/>
    <w:rsid w:val="00AA6054"/>
    <w:rsid w:val="00AA605C"/>
    <w:rsid w:val="00AA637B"/>
    <w:rsid w:val="00AA67D8"/>
    <w:rsid w:val="00AA6FBD"/>
    <w:rsid w:val="00AA75A8"/>
    <w:rsid w:val="00AA76B0"/>
    <w:rsid w:val="00AA770A"/>
    <w:rsid w:val="00AA7839"/>
    <w:rsid w:val="00AB06EF"/>
    <w:rsid w:val="00AB07DF"/>
    <w:rsid w:val="00AB0D85"/>
    <w:rsid w:val="00AB0F99"/>
    <w:rsid w:val="00AB1478"/>
    <w:rsid w:val="00AB1A10"/>
    <w:rsid w:val="00AB1E3B"/>
    <w:rsid w:val="00AB29C0"/>
    <w:rsid w:val="00AB3001"/>
    <w:rsid w:val="00AB304D"/>
    <w:rsid w:val="00AB3406"/>
    <w:rsid w:val="00AB358C"/>
    <w:rsid w:val="00AB38C6"/>
    <w:rsid w:val="00AB39DA"/>
    <w:rsid w:val="00AB3CCF"/>
    <w:rsid w:val="00AB3CFC"/>
    <w:rsid w:val="00AB3DCF"/>
    <w:rsid w:val="00AB5299"/>
    <w:rsid w:val="00AB56F3"/>
    <w:rsid w:val="00AB5C1E"/>
    <w:rsid w:val="00AB5F2A"/>
    <w:rsid w:val="00AB644C"/>
    <w:rsid w:val="00AB68C2"/>
    <w:rsid w:val="00AB6A36"/>
    <w:rsid w:val="00AB76B8"/>
    <w:rsid w:val="00AB7BDC"/>
    <w:rsid w:val="00AB7C19"/>
    <w:rsid w:val="00AB7DB5"/>
    <w:rsid w:val="00AC0057"/>
    <w:rsid w:val="00AC00AE"/>
    <w:rsid w:val="00AC09FE"/>
    <w:rsid w:val="00AC0DCF"/>
    <w:rsid w:val="00AC1F2A"/>
    <w:rsid w:val="00AC1F89"/>
    <w:rsid w:val="00AC2123"/>
    <w:rsid w:val="00AC2550"/>
    <w:rsid w:val="00AC2EE9"/>
    <w:rsid w:val="00AC33B3"/>
    <w:rsid w:val="00AC3AB9"/>
    <w:rsid w:val="00AC3CA3"/>
    <w:rsid w:val="00AC418E"/>
    <w:rsid w:val="00AC454E"/>
    <w:rsid w:val="00AC45A4"/>
    <w:rsid w:val="00AC562A"/>
    <w:rsid w:val="00AC565B"/>
    <w:rsid w:val="00AC594C"/>
    <w:rsid w:val="00AC5F67"/>
    <w:rsid w:val="00AC612F"/>
    <w:rsid w:val="00AC624D"/>
    <w:rsid w:val="00AC62FB"/>
    <w:rsid w:val="00AC682D"/>
    <w:rsid w:val="00AC69D4"/>
    <w:rsid w:val="00AC73EB"/>
    <w:rsid w:val="00AD03C0"/>
    <w:rsid w:val="00AD0AF2"/>
    <w:rsid w:val="00AD0D47"/>
    <w:rsid w:val="00AD1144"/>
    <w:rsid w:val="00AD122F"/>
    <w:rsid w:val="00AD1246"/>
    <w:rsid w:val="00AD1947"/>
    <w:rsid w:val="00AD1C7B"/>
    <w:rsid w:val="00AD2DD5"/>
    <w:rsid w:val="00AD2F90"/>
    <w:rsid w:val="00AD3100"/>
    <w:rsid w:val="00AD3D12"/>
    <w:rsid w:val="00AD4630"/>
    <w:rsid w:val="00AD4F9D"/>
    <w:rsid w:val="00AD5376"/>
    <w:rsid w:val="00AD62B0"/>
    <w:rsid w:val="00AD6479"/>
    <w:rsid w:val="00AD6A24"/>
    <w:rsid w:val="00AD6C16"/>
    <w:rsid w:val="00AD6C67"/>
    <w:rsid w:val="00AD71D6"/>
    <w:rsid w:val="00AD777E"/>
    <w:rsid w:val="00AD7814"/>
    <w:rsid w:val="00AE0013"/>
    <w:rsid w:val="00AE00A5"/>
    <w:rsid w:val="00AE0589"/>
    <w:rsid w:val="00AE1006"/>
    <w:rsid w:val="00AE1357"/>
    <w:rsid w:val="00AE1760"/>
    <w:rsid w:val="00AE19B1"/>
    <w:rsid w:val="00AE1BE4"/>
    <w:rsid w:val="00AE1EF1"/>
    <w:rsid w:val="00AE236A"/>
    <w:rsid w:val="00AE269F"/>
    <w:rsid w:val="00AE27BD"/>
    <w:rsid w:val="00AE2B64"/>
    <w:rsid w:val="00AE35D1"/>
    <w:rsid w:val="00AE3F16"/>
    <w:rsid w:val="00AE4365"/>
    <w:rsid w:val="00AE46E7"/>
    <w:rsid w:val="00AE472C"/>
    <w:rsid w:val="00AE4845"/>
    <w:rsid w:val="00AE6168"/>
    <w:rsid w:val="00AE6312"/>
    <w:rsid w:val="00AE6971"/>
    <w:rsid w:val="00AE718C"/>
    <w:rsid w:val="00AE746D"/>
    <w:rsid w:val="00AE7FD1"/>
    <w:rsid w:val="00AF0000"/>
    <w:rsid w:val="00AF0312"/>
    <w:rsid w:val="00AF08BD"/>
    <w:rsid w:val="00AF0CBF"/>
    <w:rsid w:val="00AF0CE0"/>
    <w:rsid w:val="00AF10EA"/>
    <w:rsid w:val="00AF13AB"/>
    <w:rsid w:val="00AF1B07"/>
    <w:rsid w:val="00AF1C08"/>
    <w:rsid w:val="00AF1DB9"/>
    <w:rsid w:val="00AF2412"/>
    <w:rsid w:val="00AF2AED"/>
    <w:rsid w:val="00AF2B08"/>
    <w:rsid w:val="00AF2C2B"/>
    <w:rsid w:val="00AF2F1E"/>
    <w:rsid w:val="00AF333F"/>
    <w:rsid w:val="00AF36CC"/>
    <w:rsid w:val="00AF4592"/>
    <w:rsid w:val="00AF521D"/>
    <w:rsid w:val="00AF54A2"/>
    <w:rsid w:val="00AF6F5A"/>
    <w:rsid w:val="00AF71D4"/>
    <w:rsid w:val="00AF7B38"/>
    <w:rsid w:val="00AF7BD2"/>
    <w:rsid w:val="00B00879"/>
    <w:rsid w:val="00B01179"/>
    <w:rsid w:val="00B01191"/>
    <w:rsid w:val="00B01505"/>
    <w:rsid w:val="00B02770"/>
    <w:rsid w:val="00B02A92"/>
    <w:rsid w:val="00B02E6B"/>
    <w:rsid w:val="00B033DE"/>
    <w:rsid w:val="00B03B68"/>
    <w:rsid w:val="00B04508"/>
    <w:rsid w:val="00B058E9"/>
    <w:rsid w:val="00B063C9"/>
    <w:rsid w:val="00B0642B"/>
    <w:rsid w:val="00B06698"/>
    <w:rsid w:val="00B07268"/>
    <w:rsid w:val="00B0785A"/>
    <w:rsid w:val="00B0798F"/>
    <w:rsid w:val="00B104F1"/>
    <w:rsid w:val="00B106E6"/>
    <w:rsid w:val="00B107E1"/>
    <w:rsid w:val="00B10966"/>
    <w:rsid w:val="00B10A1C"/>
    <w:rsid w:val="00B11945"/>
    <w:rsid w:val="00B12714"/>
    <w:rsid w:val="00B12AFD"/>
    <w:rsid w:val="00B1300B"/>
    <w:rsid w:val="00B1305D"/>
    <w:rsid w:val="00B130E6"/>
    <w:rsid w:val="00B1331C"/>
    <w:rsid w:val="00B13B07"/>
    <w:rsid w:val="00B13DD4"/>
    <w:rsid w:val="00B14ACA"/>
    <w:rsid w:val="00B14E22"/>
    <w:rsid w:val="00B15181"/>
    <w:rsid w:val="00B1566F"/>
    <w:rsid w:val="00B15760"/>
    <w:rsid w:val="00B1598B"/>
    <w:rsid w:val="00B17327"/>
    <w:rsid w:val="00B1769A"/>
    <w:rsid w:val="00B1786D"/>
    <w:rsid w:val="00B17BED"/>
    <w:rsid w:val="00B17E20"/>
    <w:rsid w:val="00B201A1"/>
    <w:rsid w:val="00B204E0"/>
    <w:rsid w:val="00B207E2"/>
    <w:rsid w:val="00B20E99"/>
    <w:rsid w:val="00B20F4A"/>
    <w:rsid w:val="00B21223"/>
    <w:rsid w:val="00B21735"/>
    <w:rsid w:val="00B22BA9"/>
    <w:rsid w:val="00B23A6A"/>
    <w:rsid w:val="00B23ACA"/>
    <w:rsid w:val="00B251CD"/>
    <w:rsid w:val="00B25579"/>
    <w:rsid w:val="00B25681"/>
    <w:rsid w:val="00B264E8"/>
    <w:rsid w:val="00B266C3"/>
    <w:rsid w:val="00B26A83"/>
    <w:rsid w:val="00B26CAC"/>
    <w:rsid w:val="00B26CDD"/>
    <w:rsid w:val="00B26F32"/>
    <w:rsid w:val="00B26F86"/>
    <w:rsid w:val="00B27AD1"/>
    <w:rsid w:val="00B27C0D"/>
    <w:rsid w:val="00B30171"/>
    <w:rsid w:val="00B311CE"/>
    <w:rsid w:val="00B316F0"/>
    <w:rsid w:val="00B31BD0"/>
    <w:rsid w:val="00B31DA1"/>
    <w:rsid w:val="00B32342"/>
    <w:rsid w:val="00B3277A"/>
    <w:rsid w:val="00B32ADB"/>
    <w:rsid w:val="00B32EC8"/>
    <w:rsid w:val="00B33083"/>
    <w:rsid w:val="00B330C5"/>
    <w:rsid w:val="00B33618"/>
    <w:rsid w:val="00B33F40"/>
    <w:rsid w:val="00B341A9"/>
    <w:rsid w:val="00B342F6"/>
    <w:rsid w:val="00B34524"/>
    <w:rsid w:val="00B3489B"/>
    <w:rsid w:val="00B35014"/>
    <w:rsid w:val="00B35B71"/>
    <w:rsid w:val="00B366E9"/>
    <w:rsid w:val="00B37163"/>
    <w:rsid w:val="00B372EA"/>
    <w:rsid w:val="00B376C7"/>
    <w:rsid w:val="00B378AE"/>
    <w:rsid w:val="00B4052F"/>
    <w:rsid w:val="00B40870"/>
    <w:rsid w:val="00B40CAF"/>
    <w:rsid w:val="00B40E52"/>
    <w:rsid w:val="00B4202D"/>
    <w:rsid w:val="00B42204"/>
    <w:rsid w:val="00B42375"/>
    <w:rsid w:val="00B4245B"/>
    <w:rsid w:val="00B42468"/>
    <w:rsid w:val="00B42642"/>
    <w:rsid w:val="00B42B16"/>
    <w:rsid w:val="00B42B67"/>
    <w:rsid w:val="00B42ED4"/>
    <w:rsid w:val="00B43091"/>
    <w:rsid w:val="00B43601"/>
    <w:rsid w:val="00B4361A"/>
    <w:rsid w:val="00B442E2"/>
    <w:rsid w:val="00B44372"/>
    <w:rsid w:val="00B445AD"/>
    <w:rsid w:val="00B44609"/>
    <w:rsid w:val="00B44D00"/>
    <w:rsid w:val="00B459C1"/>
    <w:rsid w:val="00B45AA2"/>
    <w:rsid w:val="00B45E75"/>
    <w:rsid w:val="00B4610B"/>
    <w:rsid w:val="00B464C5"/>
    <w:rsid w:val="00B47A46"/>
    <w:rsid w:val="00B47AC3"/>
    <w:rsid w:val="00B47C52"/>
    <w:rsid w:val="00B503F7"/>
    <w:rsid w:val="00B505DC"/>
    <w:rsid w:val="00B506D9"/>
    <w:rsid w:val="00B508A0"/>
    <w:rsid w:val="00B50FB1"/>
    <w:rsid w:val="00B51859"/>
    <w:rsid w:val="00B518C4"/>
    <w:rsid w:val="00B523D4"/>
    <w:rsid w:val="00B53B0E"/>
    <w:rsid w:val="00B53CF4"/>
    <w:rsid w:val="00B53DDE"/>
    <w:rsid w:val="00B53E75"/>
    <w:rsid w:val="00B53EE7"/>
    <w:rsid w:val="00B54369"/>
    <w:rsid w:val="00B551ED"/>
    <w:rsid w:val="00B55205"/>
    <w:rsid w:val="00B55AC9"/>
    <w:rsid w:val="00B564CA"/>
    <w:rsid w:val="00B565E8"/>
    <w:rsid w:val="00B5666E"/>
    <w:rsid w:val="00B57248"/>
    <w:rsid w:val="00B57396"/>
    <w:rsid w:val="00B57E0E"/>
    <w:rsid w:val="00B57F71"/>
    <w:rsid w:val="00B60AE2"/>
    <w:rsid w:val="00B60E43"/>
    <w:rsid w:val="00B60E8B"/>
    <w:rsid w:val="00B61893"/>
    <w:rsid w:val="00B619DB"/>
    <w:rsid w:val="00B61B57"/>
    <w:rsid w:val="00B620CB"/>
    <w:rsid w:val="00B621BC"/>
    <w:rsid w:val="00B63F75"/>
    <w:rsid w:val="00B64194"/>
    <w:rsid w:val="00B6446D"/>
    <w:rsid w:val="00B644B3"/>
    <w:rsid w:val="00B64F92"/>
    <w:rsid w:val="00B65B9C"/>
    <w:rsid w:val="00B66253"/>
    <w:rsid w:val="00B662AA"/>
    <w:rsid w:val="00B6637D"/>
    <w:rsid w:val="00B66A86"/>
    <w:rsid w:val="00B66EF4"/>
    <w:rsid w:val="00B67271"/>
    <w:rsid w:val="00B67B00"/>
    <w:rsid w:val="00B7070D"/>
    <w:rsid w:val="00B70BB3"/>
    <w:rsid w:val="00B7189B"/>
    <w:rsid w:val="00B7281F"/>
    <w:rsid w:val="00B72A10"/>
    <w:rsid w:val="00B72F7E"/>
    <w:rsid w:val="00B738DA"/>
    <w:rsid w:val="00B73AA4"/>
    <w:rsid w:val="00B73BA5"/>
    <w:rsid w:val="00B73EBC"/>
    <w:rsid w:val="00B742E1"/>
    <w:rsid w:val="00B74830"/>
    <w:rsid w:val="00B75DD3"/>
    <w:rsid w:val="00B762F1"/>
    <w:rsid w:val="00B76B8C"/>
    <w:rsid w:val="00B76C04"/>
    <w:rsid w:val="00B773B6"/>
    <w:rsid w:val="00B77861"/>
    <w:rsid w:val="00B80EDF"/>
    <w:rsid w:val="00B80F6D"/>
    <w:rsid w:val="00B81119"/>
    <w:rsid w:val="00B8141D"/>
    <w:rsid w:val="00B817FF"/>
    <w:rsid w:val="00B81C6D"/>
    <w:rsid w:val="00B822CD"/>
    <w:rsid w:val="00B822FF"/>
    <w:rsid w:val="00B82FE0"/>
    <w:rsid w:val="00B83120"/>
    <w:rsid w:val="00B832D9"/>
    <w:rsid w:val="00B83A13"/>
    <w:rsid w:val="00B83E70"/>
    <w:rsid w:val="00B84478"/>
    <w:rsid w:val="00B8448B"/>
    <w:rsid w:val="00B84CB0"/>
    <w:rsid w:val="00B85BF4"/>
    <w:rsid w:val="00B85F06"/>
    <w:rsid w:val="00B85F8F"/>
    <w:rsid w:val="00B8668B"/>
    <w:rsid w:val="00B86CEC"/>
    <w:rsid w:val="00B873FC"/>
    <w:rsid w:val="00B873FF"/>
    <w:rsid w:val="00B87903"/>
    <w:rsid w:val="00B90128"/>
    <w:rsid w:val="00B9097B"/>
    <w:rsid w:val="00B90BB2"/>
    <w:rsid w:val="00B91602"/>
    <w:rsid w:val="00B917BE"/>
    <w:rsid w:val="00B9185C"/>
    <w:rsid w:val="00B91A69"/>
    <w:rsid w:val="00B91E4D"/>
    <w:rsid w:val="00B92147"/>
    <w:rsid w:val="00B9287F"/>
    <w:rsid w:val="00B93192"/>
    <w:rsid w:val="00B9329F"/>
    <w:rsid w:val="00B9354E"/>
    <w:rsid w:val="00B93CF6"/>
    <w:rsid w:val="00B94456"/>
    <w:rsid w:val="00B94F6A"/>
    <w:rsid w:val="00B9594D"/>
    <w:rsid w:val="00B959AD"/>
    <w:rsid w:val="00B9648E"/>
    <w:rsid w:val="00B9680A"/>
    <w:rsid w:val="00B96BBC"/>
    <w:rsid w:val="00B974AF"/>
    <w:rsid w:val="00BA0204"/>
    <w:rsid w:val="00BA0E5F"/>
    <w:rsid w:val="00BA1108"/>
    <w:rsid w:val="00BA130D"/>
    <w:rsid w:val="00BA178E"/>
    <w:rsid w:val="00BA1A45"/>
    <w:rsid w:val="00BA1CB2"/>
    <w:rsid w:val="00BA1F83"/>
    <w:rsid w:val="00BA2A4C"/>
    <w:rsid w:val="00BA302A"/>
    <w:rsid w:val="00BA3210"/>
    <w:rsid w:val="00BA37FB"/>
    <w:rsid w:val="00BA488F"/>
    <w:rsid w:val="00BA4DA7"/>
    <w:rsid w:val="00BA5910"/>
    <w:rsid w:val="00BA6787"/>
    <w:rsid w:val="00BA6F67"/>
    <w:rsid w:val="00BA713F"/>
    <w:rsid w:val="00BA752F"/>
    <w:rsid w:val="00BA76AC"/>
    <w:rsid w:val="00BA78EF"/>
    <w:rsid w:val="00BB0046"/>
    <w:rsid w:val="00BB07D8"/>
    <w:rsid w:val="00BB080C"/>
    <w:rsid w:val="00BB0BCE"/>
    <w:rsid w:val="00BB1184"/>
    <w:rsid w:val="00BB15F3"/>
    <w:rsid w:val="00BB1ED7"/>
    <w:rsid w:val="00BB21A4"/>
    <w:rsid w:val="00BB2446"/>
    <w:rsid w:val="00BB2A33"/>
    <w:rsid w:val="00BB2CEB"/>
    <w:rsid w:val="00BB3302"/>
    <w:rsid w:val="00BB48F1"/>
    <w:rsid w:val="00BB5422"/>
    <w:rsid w:val="00BB56DE"/>
    <w:rsid w:val="00BB57BD"/>
    <w:rsid w:val="00BB5B57"/>
    <w:rsid w:val="00BB61DE"/>
    <w:rsid w:val="00BB620B"/>
    <w:rsid w:val="00BB6227"/>
    <w:rsid w:val="00BB69B4"/>
    <w:rsid w:val="00BB7091"/>
    <w:rsid w:val="00BB7628"/>
    <w:rsid w:val="00BB7E9D"/>
    <w:rsid w:val="00BC01B3"/>
    <w:rsid w:val="00BC0693"/>
    <w:rsid w:val="00BC069D"/>
    <w:rsid w:val="00BC14CC"/>
    <w:rsid w:val="00BC15CD"/>
    <w:rsid w:val="00BC178C"/>
    <w:rsid w:val="00BC19D5"/>
    <w:rsid w:val="00BC1C0B"/>
    <w:rsid w:val="00BC1F21"/>
    <w:rsid w:val="00BC2926"/>
    <w:rsid w:val="00BC2BAB"/>
    <w:rsid w:val="00BC2EF1"/>
    <w:rsid w:val="00BC4003"/>
    <w:rsid w:val="00BC4313"/>
    <w:rsid w:val="00BC43DA"/>
    <w:rsid w:val="00BC4479"/>
    <w:rsid w:val="00BC4C97"/>
    <w:rsid w:val="00BC5628"/>
    <w:rsid w:val="00BC57AB"/>
    <w:rsid w:val="00BC5C6F"/>
    <w:rsid w:val="00BC5EF0"/>
    <w:rsid w:val="00BC5F40"/>
    <w:rsid w:val="00BC6476"/>
    <w:rsid w:val="00BC67BC"/>
    <w:rsid w:val="00BC73AC"/>
    <w:rsid w:val="00BC7939"/>
    <w:rsid w:val="00BC7CCD"/>
    <w:rsid w:val="00BD022F"/>
    <w:rsid w:val="00BD05C3"/>
    <w:rsid w:val="00BD20EB"/>
    <w:rsid w:val="00BD295B"/>
    <w:rsid w:val="00BD2993"/>
    <w:rsid w:val="00BD38F4"/>
    <w:rsid w:val="00BD3E3C"/>
    <w:rsid w:val="00BD462A"/>
    <w:rsid w:val="00BD4B09"/>
    <w:rsid w:val="00BD4B71"/>
    <w:rsid w:val="00BD51E7"/>
    <w:rsid w:val="00BD54D2"/>
    <w:rsid w:val="00BD556A"/>
    <w:rsid w:val="00BD62EA"/>
    <w:rsid w:val="00BD64C8"/>
    <w:rsid w:val="00BD65A8"/>
    <w:rsid w:val="00BD65F2"/>
    <w:rsid w:val="00BD6CEA"/>
    <w:rsid w:val="00BD7758"/>
    <w:rsid w:val="00BE00B8"/>
    <w:rsid w:val="00BE05DF"/>
    <w:rsid w:val="00BE100B"/>
    <w:rsid w:val="00BE1403"/>
    <w:rsid w:val="00BE1759"/>
    <w:rsid w:val="00BE1842"/>
    <w:rsid w:val="00BE1A0D"/>
    <w:rsid w:val="00BE2148"/>
    <w:rsid w:val="00BE2243"/>
    <w:rsid w:val="00BE28FF"/>
    <w:rsid w:val="00BE2C1C"/>
    <w:rsid w:val="00BE3248"/>
    <w:rsid w:val="00BE3396"/>
    <w:rsid w:val="00BE4504"/>
    <w:rsid w:val="00BE4717"/>
    <w:rsid w:val="00BE4798"/>
    <w:rsid w:val="00BE4A5C"/>
    <w:rsid w:val="00BE4BF8"/>
    <w:rsid w:val="00BE5971"/>
    <w:rsid w:val="00BE5FBC"/>
    <w:rsid w:val="00BE60E1"/>
    <w:rsid w:val="00BE66F2"/>
    <w:rsid w:val="00BE6954"/>
    <w:rsid w:val="00BE6ABC"/>
    <w:rsid w:val="00BE75B6"/>
    <w:rsid w:val="00BF001D"/>
    <w:rsid w:val="00BF0465"/>
    <w:rsid w:val="00BF0BDC"/>
    <w:rsid w:val="00BF0BE2"/>
    <w:rsid w:val="00BF0D70"/>
    <w:rsid w:val="00BF1E87"/>
    <w:rsid w:val="00BF36FD"/>
    <w:rsid w:val="00BF3794"/>
    <w:rsid w:val="00BF37C7"/>
    <w:rsid w:val="00BF3A54"/>
    <w:rsid w:val="00BF40C6"/>
    <w:rsid w:val="00BF430D"/>
    <w:rsid w:val="00BF4407"/>
    <w:rsid w:val="00BF4AC6"/>
    <w:rsid w:val="00BF4E6E"/>
    <w:rsid w:val="00BF5096"/>
    <w:rsid w:val="00BF51EE"/>
    <w:rsid w:val="00BF57D0"/>
    <w:rsid w:val="00BF6767"/>
    <w:rsid w:val="00BF6DC0"/>
    <w:rsid w:val="00BF7097"/>
    <w:rsid w:val="00BF74D1"/>
    <w:rsid w:val="00BF7BF1"/>
    <w:rsid w:val="00BF7C80"/>
    <w:rsid w:val="00C0057A"/>
    <w:rsid w:val="00C0066C"/>
    <w:rsid w:val="00C00A02"/>
    <w:rsid w:val="00C00B36"/>
    <w:rsid w:val="00C00BC9"/>
    <w:rsid w:val="00C01033"/>
    <w:rsid w:val="00C0119F"/>
    <w:rsid w:val="00C01388"/>
    <w:rsid w:val="00C014E8"/>
    <w:rsid w:val="00C018DA"/>
    <w:rsid w:val="00C021FD"/>
    <w:rsid w:val="00C030E7"/>
    <w:rsid w:val="00C031D8"/>
    <w:rsid w:val="00C03403"/>
    <w:rsid w:val="00C035B8"/>
    <w:rsid w:val="00C03750"/>
    <w:rsid w:val="00C03AF9"/>
    <w:rsid w:val="00C03B58"/>
    <w:rsid w:val="00C048FF"/>
    <w:rsid w:val="00C049AC"/>
    <w:rsid w:val="00C04B35"/>
    <w:rsid w:val="00C06D6A"/>
    <w:rsid w:val="00C06E0E"/>
    <w:rsid w:val="00C1101A"/>
    <w:rsid w:val="00C112B7"/>
    <w:rsid w:val="00C119B2"/>
    <w:rsid w:val="00C11C7D"/>
    <w:rsid w:val="00C11D21"/>
    <w:rsid w:val="00C11E7D"/>
    <w:rsid w:val="00C12E7D"/>
    <w:rsid w:val="00C12EB0"/>
    <w:rsid w:val="00C13221"/>
    <w:rsid w:val="00C1347E"/>
    <w:rsid w:val="00C1348F"/>
    <w:rsid w:val="00C136C4"/>
    <w:rsid w:val="00C13A8C"/>
    <w:rsid w:val="00C14516"/>
    <w:rsid w:val="00C14864"/>
    <w:rsid w:val="00C14BD1"/>
    <w:rsid w:val="00C152CA"/>
    <w:rsid w:val="00C155F0"/>
    <w:rsid w:val="00C15832"/>
    <w:rsid w:val="00C15D36"/>
    <w:rsid w:val="00C15DE3"/>
    <w:rsid w:val="00C16BAF"/>
    <w:rsid w:val="00C16C31"/>
    <w:rsid w:val="00C17022"/>
    <w:rsid w:val="00C17385"/>
    <w:rsid w:val="00C1786B"/>
    <w:rsid w:val="00C21372"/>
    <w:rsid w:val="00C21536"/>
    <w:rsid w:val="00C222AD"/>
    <w:rsid w:val="00C22A1A"/>
    <w:rsid w:val="00C22ED8"/>
    <w:rsid w:val="00C22F1D"/>
    <w:rsid w:val="00C23001"/>
    <w:rsid w:val="00C23280"/>
    <w:rsid w:val="00C23523"/>
    <w:rsid w:val="00C23694"/>
    <w:rsid w:val="00C23837"/>
    <w:rsid w:val="00C23CAA"/>
    <w:rsid w:val="00C24473"/>
    <w:rsid w:val="00C249FA"/>
    <w:rsid w:val="00C24DE3"/>
    <w:rsid w:val="00C24DE7"/>
    <w:rsid w:val="00C24EB4"/>
    <w:rsid w:val="00C25866"/>
    <w:rsid w:val="00C25FB2"/>
    <w:rsid w:val="00C26726"/>
    <w:rsid w:val="00C277BD"/>
    <w:rsid w:val="00C27AAC"/>
    <w:rsid w:val="00C3004E"/>
    <w:rsid w:val="00C30419"/>
    <w:rsid w:val="00C30D7A"/>
    <w:rsid w:val="00C31026"/>
    <w:rsid w:val="00C3103F"/>
    <w:rsid w:val="00C3137A"/>
    <w:rsid w:val="00C31475"/>
    <w:rsid w:val="00C3156C"/>
    <w:rsid w:val="00C31B89"/>
    <w:rsid w:val="00C31D47"/>
    <w:rsid w:val="00C32495"/>
    <w:rsid w:val="00C32ECC"/>
    <w:rsid w:val="00C32F5F"/>
    <w:rsid w:val="00C3404F"/>
    <w:rsid w:val="00C34503"/>
    <w:rsid w:val="00C347E2"/>
    <w:rsid w:val="00C3561B"/>
    <w:rsid w:val="00C3626B"/>
    <w:rsid w:val="00C362D2"/>
    <w:rsid w:val="00C36B46"/>
    <w:rsid w:val="00C36E74"/>
    <w:rsid w:val="00C377C0"/>
    <w:rsid w:val="00C40D82"/>
    <w:rsid w:val="00C40F84"/>
    <w:rsid w:val="00C410F7"/>
    <w:rsid w:val="00C412CC"/>
    <w:rsid w:val="00C41D05"/>
    <w:rsid w:val="00C42332"/>
    <w:rsid w:val="00C42A66"/>
    <w:rsid w:val="00C42E26"/>
    <w:rsid w:val="00C43251"/>
    <w:rsid w:val="00C43616"/>
    <w:rsid w:val="00C4372A"/>
    <w:rsid w:val="00C43BE1"/>
    <w:rsid w:val="00C440E7"/>
    <w:rsid w:val="00C4426A"/>
    <w:rsid w:val="00C44A43"/>
    <w:rsid w:val="00C44A8C"/>
    <w:rsid w:val="00C4521E"/>
    <w:rsid w:val="00C45487"/>
    <w:rsid w:val="00C4548E"/>
    <w:rsid w:val="00C4563A"/>
    <w:rsid w:val="00C4577E"/>
    <w:rsid w:val="00C45809"/>
    <w:rsid w:val="00C45B31"/>
    <w:rsid w:val="00C45F56"/>
    <w:rsid w:val="00C4604F"/>
    <w:rsid w:val="00C46450"/>
    <w:rsid w:val="00C4678B"/>
    <w:rsid w:val="00C46EC0"/>
    <w:rsid w:val="00C47524"/>
    <w:rsid w:val="00C475AE"/>
    <w:rsid w:val="00C50297"/>
    <w:rsid w:val="00C51175"/>
    <w:rsid w:val="00C515E7"/>
    <w:rsid w:val="00C51D55"/>
    <w:rsid w:val="00C51F4B"/>
    <w:rsid w:val="00C51F5D"/>
    <w:rsid w:val="00C5231A"/>
    <w:rsid w:val="00C525C9"/>
    <w:rsid w:val="00C526B0"/>
    <w:rsid w:val="00C5277A"/>
    <w:rsid w:val="00C52AB4"/>
    <w:rsid w:val="00C530E5"/>
    <w:rsid w:val="00C536ED"/>
    <w:rsid w:val="00C53A68"/>
    <w:rsid w:val="00C53ECA"/>
    <w:rsid w:val="00C541EA"/>
    <w:rsid w:val="00C548C8"/>
    <w:rsid w:val="00C5496F"/>
    <w:rsid w:val="00C549FD"/>
    <w:rsid w:val="00C54AC4"/>
    <w:rsid w:val="00C5513A"/>
    <w:rsid w:val="00C5646B"/>
    <w:rsid w:val="00C565F7"/>
    <w:rsid w:val="00C566A1"/>
    <w:rsid w:val="00C56747"/>
    <w:rsid w:val="00C5674A"/>
    <w:rsid w:val="00C56CB2"/>
    <w:rsid w:val="00C574D2"/>
    <w:rsid w:val="00C57628"/>
    <w:rsid w:val="00C5776D"/>
    <w:rsid w:val="00C57D77"/>
    <w:rsid w:val="00C57D9A"/>
    <w:rsid w:val="00C603F4"/>
    <w:rsid w:val="00C60C08"/>
    <w:rsid w:val="00C62193"/>
    <w:rsid w:val="00C63D85"/>
    <w:rsid w:val="00C64643"/>
    <w:rsid w:val="00C64968"/>
    <w:rsid w:val="00C64D63"/>
    <w:rsid w:val="00C654BB"/>
    <w:rsid w:val="00C65574"/>
    <w:rsid w:val="00C65729"/>
    <w:rsid w:val="00C6578C"/>
    <w:rsid w:val="00C65E85"/>
    <w:rsid w:val="00C66BCF"/>
    <w:rsid w:val="00C676F7"/>
    <w:rsid w:val="00C704AB"/>
    <w:rsid w:val="00C70924"/>
    <w:rsid w:val="00C70CD9"/>
    <w:rsid w:val="00C70D29"/>
    <w:rsid w:val="00C71A02"/>
    <w:rsid w:val="00C71C97"/>
    <w:rsid w:val="00C71CEA"/>
    <w:rsid w:val="00C72666"/>
    <w:rsid w:val="00C72920"/>
    <w:rsid w:val="00C72983"/>
    <w:rsid w:val="00C737AD"/>
    <w:rsid w:val="00C73D49"/>
    <w:rsid w:val="00C74762"/>
    <w:rsid w:val="00C74CAB"/>
    <w:rsid w:val="00C7503C"/>
    <w:rsid w:val="00C751D1"/>
    <w:rsid w:val="00C75593"/>
    <w:rsid w:val="00C75BA2"/>
    <w:rsid w:val="00C764BD"/>
    <w:rsid w:val="00C766DD"/>
    <w:rsid w:val="00C76752"/>
    <w:rsid w:val="00C76AC9"/>
    <w:rsid w:val="00C77195"/>
    <w:rsid w:val="00C7720B"/>
    <w:rsid w:val="00C7760C"/>
    <w:rsid w:val="00C776AF"/>
    <w:rsid w:val="00C779A0"/>
    <w:rsid w:val="00C77C86"/>
    <w:rsid w:val="00C807C5"/>
    <w:rsid w:val="00C80F38"/>
    <w:rsid w:val="00C80F77"/>
    <w:rsid w:val="00C817DE"/>
    <w:rsid w:val="00C81A5D"/>
    <w:rsid w:val="00C81CB5"/>
    <w:rsid w:val="00C81EBB"/>
    <w:rsid w:val="00C824C2"/>
    <w:rsid w:val="00C82818"/>
    <w:rsid w:val="00C82938"/>
    <w:rsid w:val="00C82C55"/>
    <w:rsid w:val="00C8303C"/>
    <w:rsid w:val="00C834AF"/>
    <w:rsid w:val="00C838B5"/>
    <w:rsid w:val="00C83BE4"/>
    <w:rsid w:val="00C85776"/>
    <w:rsid w:val="00C85A9E"/>
    <w:rsid w:val="00C85ECC"/>
    <w:rsid w:val="00C868D0"/>
    <w:rsid w:val="00C86B0F"/>
    <w:rsid w:val="00C86E17"/>
    <w:rsid w:val="00C872F8"/>
    <w:rsid w:val="00C875D8"/>
    <w:rsid w:val="00C87B6C"/>
    <w:rsid w:val="00C90752"/>
    <w:rsid w:val="00C90943"/>
    <w:rsid w:val="00C9124A"/>
    <w:rsid w:val="00C91B30"/>
    <w:rsid w:val="00C91D1F"/>
    <w:rsid w:val="00C91FD2"/>
    <w:rsid w:val="00C92ACD"/>
    <w:rsid w:val="00C92FE9"/>
    <w:rsid w:val="00C93776"/>
    <w:rsid w:val="00C94545"/>
    <w:rsid w:val="00C94E40"/>
    <w:rsid w:val="00C94EB0"/>
    <w:rsid w:val="00C9548D"/>
    <w:rsid w:val="00C957E7"/>
    <w:rsid w:val="00C96906"/>
    <w:rsid w:val="00C96AAD"/>
    <w:rsid w:val="00C97D06"/>
    <w:rsid w:val="00C97F41"/>
    <w:rsid w:val="00CA025D"/>
    <w:rsid w:val="00CA068F"/>
    <w:rsid w:val="00CA0839"/>
    <w:rsid w:val="00CA0ED0"/>
    <w:rsid w:val="00CA1640"/>
    <w:rsid w:val="00CA191B"/>
    <w:rsid w:val="00CA1F9A"/>
    <w:rsid w:val="00CA2605"/>
    <w:rsid w:val="00CA28D3"/>
    <w:rsid w:val="00CA2985"/>
    <w:rsid w:val="00CA2DA6"/>
    <w:rsid w:val="00CA2ED3"/>
    <w:rsid w:val="00CA3099"/>
    <w:rsid w:val="00CA3637"/>
    <w:rsid w:val="00CA37CE"/>
    <w:rsid w:val="00CA3D71"/>
    <w:rsid w:val="00CA4B1E"/>
    <w:rsid w:val="00CA5AC6"/>
    <w:rsid w:val="00CA5FCA"/>
    <w:rsid w:val="00CA6E0C"/>
    <w:rsid w:val="00CB03C2"/>
    <w:rsid w:val="00CB0711"/>
    <w:rsid w:val="00CB0820"/>
    <w:rsid w:val="00CB08DF"/>
    <w:rsid w:val="00CB15EB"/>
    <w:rsid w:val="00CB2AC3"/>
    <w:rsid w:val="00CB2BC7"/>
    <w:rsid w:val="00CB2E0A"/>
    <w:rsid w:val="00CB2E38"/>
    <w:rsid w:val="00CB33A0"/>
    <w:rsid w:val="00CB33D0"/>
    <w:rsid w:val="00CB371F"/>
    <w:rsid w:val="00CB3817"/>
    <w:rsid w:val="00CB3963"/>
    <w:rsid w:val="00CB3EEF"/>
    <w:rsid w:val="00CB43B7"/>
    <w:rsid w:val="00CB4509"/>
    <w:rsid w:val="00CB4A42"/>
    <w:rsid w:val="00CB4B86"/>
    <w:rsid w:val="00CB5061"/>
    <w:rsid w:val="00CB5602"/>
    <w:rsid w:val="00CB5950"/>
    <w:rsid w:val="00CB5A39"/>
    <w:rsid w:val="00CB5DE4"/>
    <w:rsid w:val="00CB62A8"/>
    <w:rsid w:val="00CB642E"/>
    <w:rsid w:val="00CB65E4"/>
    <w:rsid w:val="00CB678B"/>
    <w:rsid w:val="00CB6D53"/>
    <w:rsid w:val="00CB6E8C"/>
    <w:rsid w:val="00CB7752"/>
    <w:rsid w:val="00CC089C"/>
    <w:rsid w:val="00CC0DDA"/>
    <w:rsid w:val="00CC1A5A"/>
    <w:rsid w:val="00CC1A5E"/>
    <w:rsid w:val="00CC1BF8"/>
    <w:rsid w:val="00CC4688"/>
    <w:rsid w:val="00CC4E96"/>
    <w:rsid w:val="00CC4FD9"/>
    <w:rsid w:val="00CC52AE"/>
    <w:rsid w:val="00CC5B9E"/>
    <w:rsid w:val="00CC5F4B"/>
    <w:rsid w:val="00CC626A"/>
    <w:rsid w:val="00CC6748"/>
    <w:rsid w:val="00CC6D99"/>
    <w:rsid w:val="00CC7126"/>
    <w:rsid w:val="00CC75C6"/>
    <w:rsid w:val="00CC785E"/>
    <w:rsid w:val="00CC7DB2"/>
    <w:rsid w:val="00CD00E8"/>
    <w:rsid w:val="00CD15C5"/>
    <w:rsid w:val="00CD165A"/>
    <w:rsid w:val="00CD1B18"/>
    <w:rsid w:val="00CD1ECD"/>
    <w:rsid w:val="00CD23B3"/>
    <w:rsid w:val="00CD2724"/>
    <w:rsid w:val="00CD284E"/>
    <w:rsid w:val="00CD2E3D"/>
    <w:rsid w:val="00CD2EC4"/>
    <w:rsid w:val="00CD314B"/>
    <w:rsid w:val="00CD348D"/>
    <w:rsid w:val="00CD370D"/>
    <w:rsid w:val="00CD3781"/>
    <w:rsid w:val="00CD3E45"/>
    <w:rsid w:val="00CD4029"/>
    <w:rsid w:val="00CD428D"/>
    <w:rsid w:val="00CD512D"/>
    <w:rsid w:val="00CD54FE"/>
    <w:rsid w:val="00CD65EA"/>
    <w:rsid w:val="00CD66BD"/>
    <w:rsid w:val="00CD69BA"/>
    <w:rsid w:val="00CD6BD3"/>
    <w:rsid w:val="00CD6F46"/>
    <w:rsid w:val="00CD7071"/>
    <w:rsid w:val="00CD72FD"/>
    <w:rsid w:val="00CD7401"/>
    <w:rsid w:val="00CD7469"/>
    <w:rsid w:val="00CD7F3A"/>
    <w:rsid w:val="00CE0F3F"/>
    <w:rsid w:val="00CE1497"/>
    <w:rsid w:val="00CE170B"/>
    <w:rsid w:val="00CE1C4A"/>
    <w:rsid w:val="00CE1D34"/>
    <w:rsid w:val="00CE1E01"/>
    <w:rsid w:val="00CE2422"/>
    <w:rsid w:val="00CE2717"/>
    <w:rsid w:val="00CE2D39"/>
    <w:rsid w:val="00CE2EF5"/>
    <w:rsid w:val="00CE3335"/>
    <w:rsid w:val="00CE37C7"/>
    <w:rsid w:val="00CE3BDF"/>
    <w:rsid w:val="00CE4D4A"/>
    <w:rsid w:val="00CE54D1"/>
    <w:rsid w:val="00CE559F"/>
    <w:rsid w:val="00CE5B35"/>
    <w:rsid w:val="00CE5C56"/>
    <w:rsid w:val="00CE5E71"/>
    <w:rsid w:val="00CE63B9"/>
    <w:rsid w:val="00CE672A"/>
    <w:rsid w:val="00CE693B"/>
    <w:rsid w:val="00CE6ACF"/>
    <w:rsid w:val="00CE6FCF"/>
    <w:rsid w:val="00CE7214"/>
    <w:rsid w:val="00CE7334"/>
    <w:rsid w:val="00CE7356"/>
    <w:rsid w:val="00CE751C"/>
    <w:rsid w:val="00CE7C2F"/>
    <w:rsid w:val="00CF11DB"/>
    <w:rsid w:val="00CF1A3F"/>
    <w:rsid w:val="00CF206A"/>
    <w:rsid w:val="00CF21B8"/>
    <w:rsid w:val="00CF2753"/>
    <w:rsid w:val="00CF2E27"/>
    <w:rsid w:val="00CF2EED"/>
    <w:rsid w:val="00CF2F0C"/>
    <w:rsid w:val="00CF38AE"/>
    <w:rsid w:val="00CF3D91"/>
    <w:rsid w:val="00CF43D7"/>
    <w:rsid w:val="00CF4413"/>
    <w:rsid w:val="00CF44E0"/>
    <w:rsid w:val="00CF488B"/>
    <w:rsid w:val="00CF4AB4"/>
    <w:rsid w:val="00CF5737"/>
    <w:rsid w:val="00CF5F05"/>
    <w:rsid w:val="00CF6747"/>
    <w:rsid w:val="00CF6B17"/>
    <w:rsid w:val="00CF6B8D"/>
    <w:rsid w:val="00CF6E98"/>
    <w:rsid w:val="00CF6FC5"/>
    <w:rsid w:val="00CF7003"/>
    <w:rsid w:val="00CF7216"/>
    <w:rsid w:val="00CF749B"/>
    <w:rsid w:val="00CF771D"/>
    <w:rsid w:val="00CF7BA4"/>
    <w:rsid w:val="00D00B48"/>
    <w:rsid w:val="00D00C3A"/>
    <w:rsid w:val="00D01250"/>
    <w:rsid w:val="00D01354"/>
    <w:rsid w:val="00D0206B"/>
    <w:rsid w:val="00D0232F"/>
    <w:rsid w:val="00D023D7"/>
    <w:rsid w:val="00D026C1"/>
    <w:rsid w:val="00D02B05"/>
    <w:rsid w:val="00D030B0"/>
    <w:rsid w:val="00D034EB"/>
    <w:rsid w:val="00D03A72"/>
    <w:rsid w:val="00D03B1D"/>
    <w:rsid w:val="00D041EF"/>
    <w:rsid w:val="00D044A9"/>
    <w:rsid w:val="00D04A42"/>
    <w:rsid w:val="00D04F84"/>
    <w:rsid w:val="00D05017"/>
    <w:rsid w:val="00D05298"/>
    <w:rsid w:val="00D0587C"/>
    <w:rsid w:val="00D060AE"/>
    <w:rsid w:val="00D061A5"/>
    <w:rsid w:val="00D064A6"/>
    <w:rsid w:val="00D0695F"/>
    <w:rsid w:val="00D07B35"/>
    <w:rsid w:val="00D10C02"/>
    <w:rsid w:val="00D1138B"/>
    <w:rsid w:val="00D116D5"/>
    <w:rsid w:val="00D117F4"/>
    <w:rsid w:val="00D11874"/>
    <w:rsid w:val="00D1199A"/>
    <w:rsid w:val="00D123A2"/>
    <w:rsid w:val="00D12726"/>
    <w:rsid w:val="00D12776"/>
    <w:rsid w:val="00D12986"/>
    <w:rsid w:val="00D12F0A"/>
    <w:rsid w:val="00D13188"/>
    <w:rsid w:val="00D136C9"/>
    <w:rsid w:val="00D137C5"/>
    <w:rsid w:val="00D1387E"/>
    <w:rsid w:val="00D13CBD"/>
    <w:rsid w:val="00D13EC8"/>
    <w:rsid w:val="00D14A82"/>
    <w:rsid w:val="00D14CB8"/>
    <w:rsid w:val="00D1543D"/>
    <w:rsid w:val="00D15A6E"/>
    <w:rsid w:val="00D1622F"/>
    <w:rsid w:val="00D1692F"/>
    <w:rsid w:val="00D170EA"/>
    <w:rsid w:val="00D20264"/>
    <w:rsid w:val="00D2061D"/>
    <w:rsid w:val="00D20B6A"/>
    <w:rsid w:val="00D2105E"/>
    <w:rsid w:val="00D21B97"/>
    <w:rsid w:val="00D2280D"/>
    <w:rsid w:val="00D22A26"/>
    <w:rsid w:val="00D22CAF"/>
    <w:rsid w:val="00D22D47"/>
    <w:rsid w:val="00D23042"/>
    <w:rsid w:val="00D23E1B"/>
    <w:rsid w:val="00D2422B"/>
    <w:rsid w:val="00D24328"/>
    <w:rsid w:val="00D2499B"/>
    <w:rsid w:val="00D24C6D"/>
    <w:rsid w:val="00D24F80"/>
    <w:rsid w:val="00D25659"/>
    <w:rsid w:val="00D25887"/>
    <w:rsid w:val="00D25C74"/>
    <w:rsid w:val="00D26663"/>
    <w:rsid w:val="00D269BB"/>
    <w:rsid w:val="00D269DD"/>
    <w:rsid w:val="00D26A76"/>
    <w:rsid w:val="00D27024"/>
    <w:rsid w:val="00D271A1"/>
    <w:rsid w:val="00D272A8"/>
    <w:rsid w:val="00D2739A"/>
    <w:rsid w:val="00D27618"/>
    <w:rsid w:val="00D278A0"/>
    <w:rsid w:val="00D27CC9"/>
    <w:rsid w:val="00D3004F"/>
    <w:rsid w:val="00D30134"/>
    <w:rsid w:val="00D30438"/>
    <w:rsid w:val="00D30659"/>
    <w:rsid w:val="00D31008"/>
    <w:rsid w:val="00D3145F"/>
    <w:rsid w:val="00D31AAA"/>
    <w:rsid w:val="00D31C1A"/>
    <w:rsid w:val="00D325CC"/>
    <w:rsid w:val="00D32811"/>
    <w:rsid w:val="00D32BE7"/>
    <w:rsid w:val="00D334F0"/>
    <w:rsid w:val="00D33522"/>
    <w:rsid w:val="00D33828"/>
    <w:rsid w:val="00D338C3"/>
    <w:rsid w:val="00D33DA4"/>
    <w:rsid w:val="00D34CCC"/>
    <w:rsid w:val="00D34E06"/>
    <w:rsid w:val="00D35266"/>
    <w:rsid w:val="00D365FE"/>
    <w:rsid w:val="00D36D45"/>
    <w:rsid w:val="00D37444"/>
    <w:rsid w:val="00D375EF"/>
    <w:rsid w:val="00D4031A"/>
    <w:rsid w:val="00D40728"/>
    <w:rsid w:val="00D4093D"/>
    <w:rsid w:val="00D42351"/>
    <w:rsid w:val="00D42944"/>
    <w:rsid w:val="00D42B93"/>
    <w:rsid w:val="00D432B7"/>
    <w:rsid w:val="00D432DF"/>
    <w:rsid w:val="00D432FE"/>
    <w:rsid w:val="00D4346A"/>
    <w:rsid w:val="00D43B18"/>
    <w:rsid w:val="00D43FF5"/>
    <w:rsid w:val="00D444E0"/>
    <w:rsid w:val="00D44980"/>
    <w:rsid w:val="00D454CB"/>
    <w:rsid w:val="00D4572E"/>
    <w:rsid w:val="00D45D42"/>
    <w:rsid w:val="00D46FBB"/>
    <w:rsid w:val="00D470BE"/>
    <w:rsid w:val="00D47CBC"/>
    <w:rsid w:val="00D50076"/>
    <w:rsid w:val="00D50167"/>
    <w:rsid w:val="00D50521"/>
    <w:rsid w:val="00D50957"/>
    <w:rsid w:val="00D50B0D"/>
    <w:rsid w:val="00D50DE2"/>
    <w:rsid w:val="00D511CB"/>
    <w:rsid w:val="00D51242"/>
    <w:rsid w:val="00D51919"/>
    <w:rsid w:val="00D51A5F"/>
    <w:rsid w:val="00D51D0F"/>
    <w:rsid w:val="00D521C7"/>
    <w:rsid w:val="00D52CCB"/>
    <w:rsid w:val="00D537B1"/>
    <w:rsid w:val="00D53CAB"/>
    <w:rsid w:val="00D53CAF"/>
    <w:rsid w:val="00D53E64"/>
    <w:rsid w:val="00D53FDD"/>
    <w:rsid w:val="00D54190"/>
    <w:rsid w:val="00D54291"/>
    <w:rsid w:val="00D544BA"/>
    <w:rsid w:val="00D5482F"/>
    <w:rsid w:val="00D560CD"/>
    <w:rsid w:val="00D562AF"/>
    <w:rsid w:val="00D56456"/>
    <w:rsid w:val="00D56AC4"/>
    <w:rsid w:val="00D56DDC"/>
    <w:rsid w:val="00D573A2"/>
    <w:rsid w:val="00D604E3"/>
    <w:rsid w:val="00D609C3"/>
    <w:rsid w:val="00D60A17"/>
    <w:rsid w:val="00D615F7"/>
    <w:rsid w:val="00D61AAC"/>
    <w:rsid w:val="00D6250A"/>
    <w:rsid w:val="00D625F8"/>
    <w:rsid w:val="00D62C36"/>
    <w:rsid w:val="00D62DD7"/>
    <w:rsid w:val="00D62E68"/>
    <w:rsid w:val="00D634E8"/>
    <w:rsid w:val="00D63847"/>
    <w:rsid w:val="00D63ED9"/>
    <w:rsid w:val="00D641AC"/>
    <w:rsid w:val="00D644D6"/>
    <w:rsid w:val="00D64E59"/>
    <w:rsid w:val="00D65055"/>
    <w:rsid w:val="00D657B9"/>
    <w:rsid w:val="00D65D33"/>
    <w:rsid w:val="00D700DD"/>
    <w:rsid w:val="00D701CF"/>
    <w:rsid w:val="00D70348"/>
    <w:rsid w:val="00D707F6"/>
    <w:rsid w:val="00D710AE"/>
    <w:rsid w:val="00D71C9B"/>
    <w:rsid w:val="00D71D89"/>
    <w:rsid w:val="00D71E00"/>
    <w:rsid w:val="00D72C0C"/>
    <w:rsid w:val="00D73AFE"/>
    <w:rsid w:val="00D7404A"/>
    <w:rsid w:val="00D74298"/>
    <w:rsid w:val="00D742A2"/>
    <w:rsid w:val="00D74588"/>
    <w:rsid w:val="00D746E8"/>
    <w:rsid w:val="00D7497A"/>
    <w:rsid w:val="00D74DE0"/>
    <w:rsid w:val="00D7512A"/>
    <w:rsid w:val="00D75BB7"/>
    <w:rsid w:val="00D77761"/>
    <w:rsid w:val="00D779E4"/>
    <w:rsid w:val="00D80B6A"/>
    <w:rsid w:val="00D8151C"/>
    <w:rsid w:val="00D81596"/>
    <w:rsid w:val="00D81C51"/>
    <w:rsid w:val="00D81F84"/>
    <w:rsid w:val="00D82082"/>
    <w:rsid w:val="00D82341"/>
    <w:rsid w:val="00D8270D"/>
    <w:rsid w:val="00D82EAF"/>
    <w:rsid w:val="00D82F30"/>
    <w:rsid w:val="00D83D1D"/>
    <w:rsid w:val="00D84429"/>
    <w:rsid w:val="00D8586C"/>
    <w:rsid w:val="00D858CD"/>
    <w:rsid w:val="00D85CB5"/>
    <w:rsid w:val="00D865DC"/>
    <w:rsid w:val="00D86615"/>
    <w:rsid w:val="00D86804"/>
    <w:rsid w:val="00D86970"/>
    <w:rsid w:val="00D86FC9"/>
    <w:rsid w:val="00D87568"/>
    <w:rsid w:val="00D876C5"/>
    <w:rsid w:val="00D8789E"/>
    <w:rsid w:val="00D9003B"/>
    <w:rsid w:val="00D90535"/>
    <w:rsid w:val="00D909EA"/>
    <w:rsid w:val="00D90ED9"/>
    <w:rsid w:val="00D90EFE"/>
    <w:rsid w:val="00D91303"/>
    <w:rsid w:val="00D9130C"/>
    <w:rsid w:val="00D9148E"/>
    <w:rsid w:val="00D91D28"/>
    <w:rsid w:val="00D920CB"/>
    <w:rsid w:val="00D92229"/>
    <w:rsid w:val="00D92622"/>
    <w:rsid w:val="00D92FCD"/>
    <w:rsid w:val="00D93BAE"/>
    <w:rsid w:val="00D93C4E"/>
    <w:rsid w:val="00D93DC0"/>
    <w:rsid w:val="00D947A6"/>
    <w:rsid w:val="00D94C0F"/>
    <w:rsid w:val="00D961C6"/>
    <w:rsid w:val="00D963BF"/>
    <w:rsid w:val="00D97685"/>
    <w:rsid w:val="00D97A45"/>
    <w:rsid w:val="00D97E38"/>
    <w:rsid w:val="00D97F83"/>
    <w:rsid w:val="00DA07CF"/>
    <w:rsid w:val="00DA0BEC"/>
    <w:rsid w:val="00DA0C9A"/>
    <w:rsid w:val="00DA0DAE"/>
    <w:rsid w:val="00DA1829"/>
    <w:rsid w:val="00DA1B0C"/>
    <w:rsid w:val="00DA1B6C"/>
    <w:rsid w:val="00DA26FE"/>
    <w:rsid w:val="00DA316B"/>
    <w:rsid w:val="00DA3223"/>
    <w:rsid w:val="00DA362F"/>
    <w:rsid w:val="00DA3BFC"/>
    <w:rsid w:val="00DA453F"/>
    <w:rsid w:val="00DA4585"/>
    <w:rsid w:val="00DA487C"/>
    <w:rsid w:val="00DA4B95"/>
    <w:rsid w:val="00DA4D25"/>
    <w:rsid w:val="00DA50BD"/>
    <w:rsid w:val="00DA5722"/>
    <w:rsid w:val="00DA5734"/>
    <w:rsid w:val="00DA6169"/>
    <w:rsid w:val="00DA65DB"/>
    <w:rsid w:val="00DA6973"/>
    <w:rsid w:val="00DA6B9F"/>
    <w:rsid w:val="00DA6DF0"/>
    <w:rsid w:val="00DA7280"/>
    <w:rsid w:val="00DA7411"/>
    <w:rsid w:val="00DA7A16"/>
    <w:rsid w:val="00DB03AC"/>
    <w:rsid w:val="00DB0721"/>
    <w:rsid w:val="00DB0BEF"/>
    <w:rsid w:val="00DB0BF3"/>
    <w:rsid w:val="00DB0D20"/>
    <w:rsid w:val="00DB0DF3"/>
    <w:rsid w:val="00DB111E"/>
    <w:rsid w:val="00DB11DF"/>
    <w:rsid w:val="00DB1343"/>
    <w:rsid w:val="00DB1599"/>
    <w:rsid w:val="00DB1CDA"/>
    <w:rsid w:val="00DB20CC"/>
    <w:rsid w:val="00DB2189"/>
    <w:rsid w:val="00DB2550"/>
    <w:rsid w:val="00DB26B7"/>
    <w:rsid w:val="00DB27BB"/>
    <w:rsid w:val="00DB2B44"/>
    <w:rsid w:val="00DB2F23"/>
    <w:rsid w:val="00DB4426"/>
    <w:rsid w:val="00DB4494"/>
    <w:rsid w:val="00DB4D11"/>
    <w:rsid w:val="00DB4E3C"/>
    <w:rsid w:val="00DB5B02"/>
    <w:rsid w:val="00DB60E5"/>
    <w:rsid w:val="00DB614C"/>
    <w:rsid w:val="00DB615A"/>
    <w:rsid w:val="00DB661B"/>
    <w:rsid w:val="00DB6A22"/>
    <w:rsid w:val="00DB6F04"/>
    <w:rsid w:val="00DB73E7"/>
    <w:rsid w:val="00DB7603"/>
    <w:rsid w:val="00DB7750"/>
    <w:rsid w:val="00DC060A"/>
    <w:rsid w:val="00DC0966"/>
    <w:rsid w:val="00DC1638"/>
    <w:rsid w:val="00DC16E9"/>
    <w:rsid w:val="00DC18D1"/>
    <w:rsid w:val="00DC1A16"/>
    <w:rsid w:val="00DC20B3"/>
    <w:rsid w:val="00DC2287"/>
    <w:rsid w:val="00DC25E8"/>
    <w:rsid w:val="00DC391F"/>
    <w:rsid w:val="00DC4CA9"/>
    <w:rsid w:val="00DC692D"/>
    <w:rsid w:val="00DC6A90"/>
    <w:rsid w:val="00DC6CF0"/>
    <w:rsid w:val="00DC6CFF"/>
    <w:rsid w:val="00DC705A"/>
    <w:rsid w:val="00DC70C2"/>
    <w:rsid w:val="00DC7503"/>
    <w:rsid w:val="00DC7B3A"/>
    <w:rsid w:val="00DC7DC4"/>
    <w:rsid w:val="00DC7EE5"/>
    <w:rsid w:val="00DD0069"/>
    <w:rsid w:val="00DD015E"/>
    <w:rsid w:val="00DD06C4"/>
    <w:rsid w:val="00DD07F0"/>
    <w:rsid w:val="00DD0F88"/>
    <w:rsid w:val="00DD143B"/>
    <w:rsid w:val="00DD1F3C"/>
    <w:rsid w:val="00DD2565"/>
    <w:rsid w:val="00DD3A22"/>
    <w:rsid w:val="00DD3C3B"/>
    <w:rsid w:val="00DD3D39"/>
    <w:rsid w:val="00DD48A1"/>
    <w:rsid w:val="00DD4FFD"/>
    <w:rsid w:val="00DD513B"/>
    <w:rsid w:val="00DD5220"/>
    <w:rsid w:val="00DD5338"/>
    <w:rsid w:val="00DD6B15"/>
    <w:rsid w:val="00DD6B9A"/>
    <w:rsid w:val="00DD73E5"/>
    <w:rsid w:val="00DD7DA9"/>
    <w:rsid w:val="00DE040D"/>
    <w:rsid w:val="00DE0BA4"/>
    <w:rsid w:val="00DE150D"/>
    <w:rsid w:val="00DE1BD0"/>
    <w:rsid w:val="00DE24E3"/>
    <w:rsid w:val="00DE2FF7"/>
    <w:rsid w:val="00DE3318"/>
    <w:rsid w:val="00DE359A"/>
    <w:rsid w:val="00DE3B10"/>
    <w:rsid w:val="00DE421B"/>
    <w:rsid w:val="00DE4667"/>
    <w:rsid w:val="00DE48DA"/>
    <w:rsid w:val="00DE4C4C"/>
    <w:rsid w:val="00DE4DDB"/>
    <w:rsid w:val="00DE5616"/>
    <w:rsid w:val="00DE598C"/>
    <w:rsid w:val="00DE5B36"/>
    <w:rsid w:val="00DE5EC5"/>
    <w:rsid w:val="00DE6018"/>
    <w:rsid w:val="00DE6768"/>
    <w:rsid w:val="00DE6F00"/>
    <w:rsid w:val="00DE793F"/>
    <w:rsid w:val="00DE7FE0"/>
    <w:rsid w:val="00DF1218"/>
    <w:rsid w:val="00DF1645"/>
    <w:rsid w:val="00DF26C9"/>
    <w:rsid w:val="00DF2982"/>
    <w:rsid w:val="00DF2E65"/>
    <w:rsid w:val="00DF327B"/>
    <w:rsid w:val="00DF39B3"/>
    <w:rsid w:val="00DF3B12"/>
    <w:rsid w:val="00DF405F"/>
    <w:rsid w:val="00DF4C69"/>
    <w:rsid w:val="00DF4DDF"/>
    <w:rsid w:val="00DF54B4"/>
    <w:rsid w:val="00DF56A5"/>
    <w:rsid w:val="00DF57BC"/>
    <w:rsid w:val="00DF5B82"/>
    <w:rsid w:val="00DF6670"/>
    <w:rsid w:val="00DF6736"/>
    <w:rsid w:val="00DF6839"/>
    <w:rsid w:val="00DF6E03"/>
    <w:rsid w:val="00DF7F20"/>
    <w:rsid w:val="00E00CBB"/>
    <w:rsid w:val="00E018F5"/>
    <w:rsid w:val="00E01969"/>
    <w:rsid w:val="00E019F8"/>
    <w:rsid w:val="00E01A66"/>
    <w:rsid w:val="00E01CB0"/>
    <w:rsid w:val="00E02CD7"/>
    <w:rsid w:val="00E02ECD"/>
    <w:rsid w:val="00E03223"/>
    <w:rsid w:val="00E03279"/>
    <w:rsid w:val="00E033A7"/>
    <w:rsid w:val="00E03EDA"/>
    <w:rsid w:val="00E0475C"/>
    <w:rsid w:val="00E04F42"/>
    <w:rsid w:val="00E0546C"/>
    <w:rsid w:val="00E058AF"/>
    <w:rsid w:val="00E06B86"/>
    <w:rsid w:val="00E06F80"/>
    <w:rsid w:val="00E07994"/>
    <w:rsid w:val="00E07C28"/>
    <w:rsid w:val="00E07D56"/>
    <w:rsid w:val="00E10605"/>
    <w:rsid w:val="00E10631"/>
    <w:rsid w:val="00E107E5"/>
    <w:rsid w:val="00E11199"/>
    <w:rsid w:val="00E12171"/>
    <w:rsid w:val="00E127E0"/>
    <w:rsid w:val="00E1280E"/>
    <w:rsid w:val="00E12FB2"/>
    <w:rsid w:val="00E131CD"/>
    <w:rsid w:val="00E14FA1"/>
    <w:rsid w:val="00E15181"/>
    <w:rsid w:val="00E1593D"/>
    <w:rsid w:val="00E15A5E"/>
    <w:rsid w:val="00E15F11"/>
    <w:rsid w:val="00E174DB"/>
    <w:rsid w:val="00E17724"/>
    <w:rsid w:val="00E17C36"/>
    <w:rsid w:val="00E17F3A"/>
    <w:rsid w:val="00E20D93"/>
    <w:rsid w:val="00E21B6F"/>
    <w:rsid w:val="00E21EEA"/>
    <w:rsid w:val="00E21F8F"/>
    <w:rsid w:val="00E222B2"/>
    <w:rsid w:val="00E22811"/>
    <w:rsid w:val="00E22893"/>
    <w:rsid w:val="00E229ED"/>
    <w:rsid w:val="00E22F45"/>
    <w:rsid w:val="00E23328"/>
    <w:rsid w:val="00E237CC"/>
    <w:rsid w:val="00E23925"/>
    <w:rsid w:val="00E23975"/>
    <w:rsid w:val="00E23A5A"/>
    <w:rsid w:val="00E24EEC"/>
    <w:rsid w:val="00E250F3"/>
    <w:rsid w:val="00E2584D"/>
    <w:rsid w:val="00E2591A"/>
    <w:rsid w:val="00E25A08"/>
    <w:rsid w:val="00E25B3D"/>
    <w:rsid w:val="00E25C82"/>
    <w:rsid w:val="00E25E86"/>
    <w:rsid w:val="00E26346"/>
    <w:rsid w:val="00E26722"/>
    <w:rsid w:val="00E2676A"/>
    <w:rsid w:val="00E26947"/>
    <w:rsid w:val="00E26A78"/>
    <w:rsid w:val="00E26BCA"/>
    <w:rsid w:val="00E26D7F"/>
    <w:rsid w:val="00E2707D"/>
    <w:rsid w:val="00E274E0"/>
    <w:rsid w:val="00E274F7"/>
    <w:rsid w:val="00E27B22"/>
    <w:rsid w:val="00E302E1"/>
    <w:rsid w:val="00E308D6"/>
    <w:rsid w:val="00E30C71"/>
    <w:rsid w:val="00E313D1"/>
    <w:rsid w:val="00E31872"/>
    <w:rsid w:val="00E31FF7"/>
    <w:rsid w:val="00E32E11"/>
    <w:rsid w:val="00E338D2"/>
    <w:rsid w:val="00E33BCA"/>
    <w:rsid w:val="00E33DEB"/>
    <w:rsid w:val="00E33F4E"/>
    <w:rsid w:val="00E340A2"/>
    <w:rsid w:val="00E344B6"/>
    <w:rsid w:val="00E34C53"/>
    <w:rsid w:val="00E351D3"/>
    <w:rsid w:val="00E359BB"/>
    <w:rsid w:val="00E35DDA"/>
    <w:rsid w:val="00E36001"/>
    <w:rsid w:val="00E3629F"/>
    <w:rsid w:val="00E3637C"/>
    <w:rsid w:val="00E36588"/>
    <w:rsid w:val="00E369A3"/>
    <w:rsid w:val="00E36A22"/>
    <w:rsid w:val="00E3734A"/>
    <w:rsid w:val="00E37551"/>
    <w:rsid w:val="00E37BC3"/>
    <w:rsid w:val="00E37ED1"/>
    <w:rsid w:val="00E4068F"/>
    <w:rsid w:val="00E4093F"/>
    <w:rsid w:val="00E41045"/>
    <w:rsid w:val="00E415A5"/>
    <w:rsid w:val="00E41833"/>
    <w:rsid w:val="00E42E0E"/>
    <w:rsid w:val="00E4336E"/>
    <w:rsid w:val="00E4361E"/>
    <w:rsid w:val="00E43FAD"/>
    <w:rsid w:val="00E4524C"/>
    <w:rsid w:val="00E45A0F"/>
    <w:rsid w:val="00E45DF4"/>
    <w:rsid w:val="00E46488"/>
    <w:rsid w:val="00E46679"/>
    <w:rsid w:val="00E4685F"/>
    <w:rsid w:val="00E46E90"/>
    <w:rsid w:val="00E479AB"/>
    <w:rsid w:val="00E47DC1"/>
    <w:rsid w:val="00E47E71"/>
    <w:rsid w:val="00E47EF5"/>
    <w:rsid w:val="00E503A9"/>
    <w:rsid w:val="00E504D1"/>
    <w:rsid w:val="00E51105"/>
    <w:rsid w:val="00E51408"/>
    <w:rsid w:val="00E51451"/>
    <w:rsid w:val="00E51860"/>
    <w:rsid w:val="00E525BC"/>
    <w:rsid w:val="00E525F1"/>
    <w:rsid w:val="00E52FAE"/>
    <w:rsid w:val="00E53911"/>
    <w:rsid w:val="00E5397B"/>
    <w:rsid w:val="00E54032"/>
    <w:rsid w:val="00E550DF"/>
    <w:rsid w:val="00E5542E"/>
    <w:rsid w:val="00E55636"/>
    <w:rsid w:val="00E567F9"/>
    <w:rsid w:val="00E57E60"/>
    <w:rsid w:val="00E57EE7"/>
    <w:rsid w:val="00E57F2E"/>
    <w:rsid w:val="00E604D4"/>
    <w:rsid w:val="00E60E8E"/>
    <w:rsid w:val="00E6106A"/>
    <w:rsid w:val="00E616C4"/>
    <w:rsid w:val="00E6172F"/>
    <w:rsid w:val="00E6219C"/>
    <w:rsid w:val="00E62388"/>
    <w:rsid w:val="00E6333B"/>
    <w:rsid w:val="00E6350F"/>
    <w:rsid w:val="00E637E9"/>
    <w:rsid w:val="00E63DE2"/>
    <w:rsid w:val="00E63EBA"/>
    <w:rsid w:val="00E647F0"/>
    <w:rsid w:val="00E649C2"/>
    <w:rsid w:val="00E64C6D"/>
    <w:rsid w:val="00E64E81"/>
    <w:rsid w:val="00E653AA"/>
    <w:rsid w:val="00E65ED7"/>
    <w:rsid w:val="00E66523"/>
    <w:rsid w:val="00E66F51"/>
    <w:rsid w:val="00E67524"/>
    <w:rsid w:val="00E67630"/>
    <w:rsid w:val="00E701E2"/>
    <w:rsid w:val="00E706C5"/>
    <w:rsid w:val="00E721DA"/>
    <w:rsid w:val="00E721E5"/>
    <w:rsid w:val="00E725F4"/>
    <w:rsid w:val="00E72B7B"/>
    <w:rsid w:val="00E735E7"/>
    <w:rsid w:val="00E74D83"/>
    <w:rsid w:val="00E75399"/>
    <w:rsid w:val="00E753EF"/>
    <w:rsid w:val="00E75C8C"/>
    <w:rsid w:val="00E770F0"/>
    <w:rsid w:val="00E801D4"/>
    <w:rsid w:val="00E806FB"/>
    <w:rsid w:val="00E80CE1"/>
    <w:rsid w:val="00E80F54"/>
    <w:rsid w:val="00E81941"/>
    <w:rsid w:val="00E82B85"/>
    <w:rsid w:val="00E82E83"/>
    <w:rsid w:val="00E83715"/>
    <w:rsid w:val="00E83792"/>
    <w:rsid w:val="00E83A66"/>
    <w:rsid w:val="00E83B36"/>
    <w:rsid w:val="00E83EF4"/>
    <w:rsid w:val="00E84C29"/>
    <w:rsid w:val="00E84F21"/>
    <w:rsid w:val="00E84F8E"/>
    <w:rsid w:val="00E850FF"/>
    <w:rsid w:val="00E85466"/>
    <w:rsid w:val="00E8589C"/>
    <w:rsid w:val="00E85ACA"/>
    <w:rsid w:val="00E85C03"/>
    <w:rsid w:val="00E85D62"/>
    <w:rsid w:val="00E861A0"/>
    <w:rsid w:val="00E877BB"/>
    <w:rsid w:val="00E87F55"/>
    <w:rsid w:val="00E907DF"/>
    <w:rsid w:val="00E9082B"/>
    <w:rsid w:val="00E9082E"/>
    <w:rsid w:val="00E91165"/>
    <w:rsid w:val="00E91C47"/>
    <w:rsid w:val="00E92314"/>
    <w:rsid w:val="00E92737"/>
    <w:rsid w:val="00E93057"/>
    <w:rsid w:val="00E933AF"/>
    <w:rsid w:val="00E9350F"/>
    <w:rsid w:val="00E93B1A"/>
    <w:rsid w:val="00E93C09"/>
    <w:rsid w:val="00E93D34"/>
    <w:rsid w:val="00E962DD"/>
    <w:rsid w:val="00E96628"/>
    <w:rsid w:val="00E96748"/>
    <w:rsid w:val="00E96C77"/>
    <w:rsid w:val="00E97958"/>
    <w:rsid w:val="00EA103F"/>
    <w:rsid w:val="00EA1176"/>
    <w:rsid w:val="00EA1DF1"/>
    <w:rsid w:val="00EA23C4"/>
    <w:rsid w:val="00EA295D"/>
    <w:rsid w:val="00EA2CBE"/>
    <w:rsid w:val="00EA353D"/>
    <w:rsid w:val="00EA3977"/>
    <w:rsid w:val="00EA464D"/>
    <w:rsid w:val="00EA4DE9"/>
    <w:rsid w:val="00EA50A3"/>
    <w:rsid w:val="00EA5572"/>
    <w:rsid w:val="00EA5A36"/>
    <w:rsid w:val="00EA6407"/>
    <w:rsid w:val="00EA65E5"/>
    <w:rsid w:val="00EA6634"/>
    <w:rsid w:val="00EA69B7"/>
    <w:rsid w:val="00EA6C10"/>
    <w:rsid w:val="00EA757F"/>
    <w:rsid w:val="00EA7618"/>
    <w:rsid w:val="00EB0464"/>
    <w:rsid w:val="00EB0841"/>
    <w:rsid w:val="00EB1426"/>
    <w:rsid w:val="00EB14CA"/>
    <w:rsid w:val="00EB19F3"/>
    <w:rsid w:val="00EB1AB1"/>
    <w:rsid w:val="00EB1CF6"/>
    <w:rsid w:val="00EB23FD"/>
    <w:rsid w:val="00EB2513"/>
    <w:rsid w:val="00EB2BA8"/>
    <w:rsid w:val="00EB38CB"/>
    <w:rsid w:val="00EB3C81"/>
    <w:rsid w:val="00EB3C97"/>
    <w:rsid w:val="00EB3D2B"/>
    <w:rsid w:val="00EB3E75"/>
    <w:rsid w:val="00EB4127"/>
    <w:rsid w:val="00EB4305"/>
    <w:rsid w:val="00EB4645"/>
    <w:rsid w:val="00EB59A3"/>
    <w:rsid w:val="00EB5ABC"/>
    <w:rsid w:val="00EB617C"/>
    <w:rsid w:val="00EB626F"/>
    <w:rsid w:val="00EB6CB1"/>
    <w:rsid w:val="00EB7295"/>
    <w:rsid w:val="00EB73E6"/>
    <w:rsid w:val="00EB7604"/>
    <w:rsid w:val="00EB78F3"/>
    <w:rsid w:val="00EC01EF"/>
    <w:rsid w:val="00EC0FBF"/>
    <w:rsid w:val="00EC100D"/>
    <w:rsid w:val="00EC10A6"/>
    <w:rsid w:val="00EC10F7"/>
    <w:rsid w:val="00EC11A9"/>
    <w:rsid w:val="00EC128F"/>
    <w:rsid w:val="00EC1468"/>
    <w:rsid w:val="00EC1671"/>
    <w:rsid w:val="00EC171D"/>
    <w:rsid w:val="00EC1776"/>
    <w:rsid w:val="00EC1A0D"/>
    <w:rsid w:val="00EC1C57"/>
    <w:rsid w:val="00EC23EC"/>
    <w:rsid w:val="00EC281D"/>
    <w:rsid w:val="00EC2BA5"/>
    <w:rsid w:val="00EC2D0B"/>
    <w:rsid w:val="00EC3011"/>
    <w:rsid w:val="00EC33FF"/>
    <w:rsid w:val="00EC346F"/>
    <w:rsid w:val="00EC34DB"/>
    <w:rsid w:val="00EC43F0"/>
    <w:rsid w:val="00EC4BC1"/>
    <w:rsid w:val="00EC4C72"/>
    <w:rsid w:val="00EC62A4"/>
    <w:rsid w:val="00EC62CA"/>
    <w:rsid w:val="00EC692B"/>
    <w:rsid w:val="00EC6CCD"/>
    <w:rsid w:val="00EC714D"/>
    <w:rsid w:val="00EC79A2"/>
    <w:rsid w:val="00EC7B83"/>
    <w:rsid w:val="00EC7CB1"/>
    <w:rsid w:val="00EC7FDE"/>
    <w:rsid w:val="00ED03B3"/>
    <w:rsid w:val="00ED0811"/>
    <w:rsid w:val="00ED0DE0"/>
    <w:rsid w:val="00ED0EFA"/>
    <w:rsid w:val="00ED1D36"/>
    <w:rsid w:val="00ED24F8"/>
    <w:rsid w:val="00ED263E"/>
    <w:rsid w:val="00ED2682"/>
    <w:rsid w:val="00ED27E6"/>
    <w:rsid w:val="00ED282F"/>
    <w:rsid w:val="00ED29FF"/>
    <w:rsid w:val="00ED3EDF"/>
    <w:rsid w:val="00ED3FB2"/>
    <w:rsid w:val="00ED40D3"/>
    <w:rsid w:val="00ED4D5D"/>
    <w:rsid w:val="00ED54B0"/>
    <w:rsid w:val="00ED5D51"/>
    <w:rsid w:val="00ED5DFB"/>
    <w:rsid w:val="00ED60CB"/>
    <w:rsid w:val="00ED61FE"/>
    <w:rsid w:val="00ED6480"/>
    <w:rsid w:val="00ED64C8"/>
    <w:rsid w:val="00ED6F78"/>
    <w:rsid w:val="00ED7158"/>
    <w:rsid w:val="00ED7BE9"/>
    <w:rsid w:val="00EE099F"/>
    <w:rsid w:val="00EE0A16"/>
    <w:rsid w:val="00EE0C0A"/>
    <w:rsid w:val="00EE12AD"/>
    <w:rsid w:val="00EE1A55"/>
    <w:rsid w:val="00EE1D06"/>
    <w:rsid w:val="00EE32CE"/>
    <w:rsid w:val="00EE37B5"/>
    <w:rsid w:val="00EE3953"/>
    <w:rsid w:val="00EE3B46"/>
    <w:rsid w:val="00EE3D1B"/>
    <w:rsid w:val="00EE3DB7"/>
    <w:rsid w:val="00EE46B6"/>
    <w:rsid w:val="00EE47C9"/>
    <w:rsid w:val="00EE49C3"/>
    <w:rsid w:val="00EE50EB"/>
    <w:rsid w:val="00EE52CB"/>
    <w:rsid w:val="00EE5BD0"/>
    <w:rsid w:val="00EE6199"/>
    <w:rsid w:val="00EE6278"/>
    <w:rsid w:val="00EE62FC"/>
    <w:rsid w:val="00EE655C"/>
    <w:rsid w:val="00EE6640"/>
    <w:rsid w:val="00EE66ED"/>
    <w:rsid w:val="00EE716F"/>
    <w:rsid w:val="00EE774B"/>
    <w:rsid w:val="00EF0D8D"/>
    <w:rsid w:val="00EF12F1"/>
    <w:rsid w:val="00EF13AA"/>
    <w:rsid w:val="00EF1EFA"/>
    <w:rsid w:val="00EF2103"/>
    <w:rsid w:val="00EF2383"/>
    <w:rsid w:val="00EF3C1D"/>
    <w:rsid w:val="00EF3EE9"/>
    <w:rsid w:val="00EF45E1"/>
    <w:rsid w:val="00EF4FAB"/>
    <w:rsid w:val="00EF507F"/>
    <w:rsid w:val="00EF5A61"/>
    <w:rsid w:val="00EF604B"/>
    <w:rsid w:val="00EF6191"/>
    <w:rsid w:val="00EF7270"/>
    <w:rsid w:val="00EF7881"/>
    <w:rsid w:val="00EF7944"/>
    <w:rsid w:val="00EF79AA"/>
    <w:rsid w:val="00EF7A1C"/>
    <w:rsid w:val="00EF7BAB"/>
    <w:rsid w:val="00F0009F"/>
    <w:rsid w:val="00F01192"/>
    <w:rsid w:val="00F01429"/>
    <w:rsid w:val="00F026DD"/>
    <w:rsid w:val="00F02DE4"/>
    <w:rsid w:val="00F03829"/>
    <w:rsid w:val="00F039CC"/>
    <w:rsid w:val="00F044F8"/>
    <w:rsid w:val="00F04D47"/>
    <w:rsid w:val="00F05930"/>
    <w:rsid w:val="00F05AC5"/>
    <w:rsid w:val="00F05DE4"/>
    <w:rsid w:val="00F060D1"/>
    <w:rsid w:val="00F0679E"/>
    <w:rsid w:val="00F067C3"/>
    <w:rsid w:val="00F069B0"/>
    <w:rsid w:val="00F07055"/>
    <w:rsid w:val="00F0794B"/>
    <w:rsid w:val="00F10296"/>
    <w:rsid w:val="00F107DF"/>
    <w:rsid w:val="00F10947"/>
    <w:rsid w:val="00F109D7"/>
    <w:rsid w:val="00F10F26"/>
    <w:rsid w:val="00F111C9"/>
    <w:rsid w:val="00F11758"/>
    <w:rsid w:val="00F117F8"/>
    <w:rsid w:val="00F13272"/>
    <w:rsid w:val="00F13789"/>
    <w:rsid w:val="00F13A27"/>
    <w:rsid w:val="00F14057"/>
    <w:rsid w:val="00F142C4"/>
    <w:rsid w:val="00F14F02"/>
    <w:rsid w:val="00F150DF"/>
    <w:rsid w:val="00F15462"/>
    <w:rsid w:val="00F15F4E"/>
    <w:rsid w:val="00F16E0F"/>
    <w:rsid w:val="00F17048"/>
    <w:rsid w:val="00F174E6"/>
    <w:rsid w:val="00F17A88"/>
    <w:rsid w:val="00F17BB6"/>
    <w:rsid w:val="00F17CB1"/>
    <w:rsid w:val="00F17E1E"/>
    <w:rsid w:val="00F21476"/>
    <w:rsid w:val="00F22311"/>
    <w:rsid w:val="00F227FF"/>
    <w:rsid w:val="00F22B21"/>
    <w:rsid w:val="00F22BC5"/>
    <w:rsid w:val="00F22EB2"/>
    <w:rsid w:val="00F22FF1"/>
    <w:rsid w:val="00F23FF4"/>
    <w:rsid w:val="00F240FC"/>
    <w:rsid w:val="00F245C0"/>
    <w:rsid w:val="00F2493E"/>
    <w:rsid w:val="00F24A08"/>
    <w:rsid w:val="00F24E28"/>
    <w:rsid w:val="00F25106"/>
    <w:rsid w:val="00F252B1"/>
    <w:rsid w:val="00F25895"/>
    <w:rsid w:val="00F25980"/>
    <w:rsid w:val="00F25DB9"/>
    <w:rsid w:val="00F265E8"/>
    <w:rsid w:val="00F26AB7"/>
    <w:rsid w:val="00F27027"/>
    <w:rsid w:val="00F27711"/>
    <w:rsid w:val="00F300E3"/>
    <w:rsid w:val="00F3027D"/>
    <w:rsid w:val="00F304D8"/>
    <w:rsid w:val="00F30C1A"/>
    <w:rsid w:val="00F31354"/>
    <w:rsid w:val="00F31628"/>
    <w:rsid w:val="00F3261E"/>
    <w:rsid w:val="00F32FF0"/>
    <w:rsid w:val="00F334B9"/>
    <w:rsid w:val="00F33968"/>
    <w:rsid w:val="00F33B37"/>
    <w:rsid w:val="00F34425"/>
    <w:rsid w:val="00F34934"/>
    <w:rsid w:val="00F34C9A"/>
    <w:rsid w:val="00F3625E"/>
    <w:rsid w:val="00F36B34"/>
    <w:rsid w:val="00F3705E"/>
    <w:rsid w:val="00F37667"/>
    <w:rsid w:val="00F37820"/>
    <w:rsid w:val="00F4035E"/>
    <w:rsid w:val="00F403D9"/>
    <w:rsid w:val="00F40631"/>
    <w:rsid w:val="00F40E04"/>
    <w:rsid w:val="00F41BF5"/>
    <w:rsid w:val="00F41DAB"/>
    <w:rsid w:val="00F420E4"/>
    <w:rsid w:val="00F43021"/>
    <w:rsid w:val="00F430B2"/>
    <w:rsid w:val="00F43F59"/>
    <w:rsid w:val="00F4404B"/>
    <w:rsid w:val="00F444B8"/>
    <w:rsid w:val="00F44551"/>
    <w:rsid w:val="00F448B4"/>
    <w:rsid w:val="00F44C30"/>
    <w:rsid w:val="00F4519A"/>
    <w:rsid w:val="00F452AC"/>
    <w:rsid w:val="00F456FD"/>
    <w:rsid w:val="00F4713F"/>
    <w:rsid w:val="00F471A4"/>
    <w:rsid w:val="00F4751D"/>
    <w:rsid w:val="00F478CD"/>
    <w:rsid w:val="00F47C0C"/>
    <w:rsid w:val="00F47FC6"/>
    <w:rsid w:val="00F507FC"/>
    <w:rsid w:val="00F51822"/>
    <w:rsid w:val="00F51F58"/>
    <w:rsid w:val="00F521D7"/>
    <w:rsid w:val="00F52D22"/>
    <w:rsid w:val="00F53FE0"/>
    <w:rsid w:val="00F54323"/>
    <w:rsid w:val="00F54B1D"/>
    <w:rsid w:val="00F54CBB"/>
    <w:rsid w:val="00F54FEB"/>
    <w:rsid w:val="00F55A55"/>
    <w:rsid w:val="00F55F35"/>
    <w:rsid w:val="00F56724"/>
    <w:rsid w:val="00F56801"/>
    <w:rsid w:val="00F56D19"/>
    <w:rsid w:val="00F570DA"/>
    <w:rsid w:val="00F57168"/>
    <w:rsid w:val="00F5769E"/>
    <w:rsid w:val="00F605FB"/>
    <w:rsid w:val="00F60635"/>
    <w:rsid w:val="00F60B9A"/>
    <w:rsid w:val="00F6100E"/>
    <w:rsid w:val="00F61488"/>
    <w:rsid w:val="00F623D8"/>
    <w:rsid w:val="00F623DA"/>
    <w:rsid w:val="00F62693"/>
    <w:rsid w:val="00F62B4D"/>
    <w:rsid w:val="00F63924"/>
    <w:rsid w:val="00F63A0B"/>
    <w:rsid w:val="00F63EE7"/>
    <w:rsid w:val="00F64148"/>
    <w:rsid w:val="00F64291"/>
    <w:rsid w:val="00F64BCA"/>
    <w:rsid w:val="00F64CB1"/>
    <w:rsid w:val="00F654A0"/>
    <w:rsid w:val="00F65978"/>
    <w:rsid w:val="00F65ED6"/>
    <w:rsid w:val="00F6641B"/>
    <w:rsid w:val="00F6664B"/>
    <w:rsid w:val="00F66E9F"/>
    <w:rsid w:val="00F67D85"/>
    <w:rsid w:val="00F67DC3"/>
    <w:rsid w:val="00F702C3"/>
    <w:rsid w:val="00F70D9C"/>
    <w:rsid w:val="00F70F16"/>
    <w:rsid w:val="00F71052"/>
    <w:rsid w:val="00F714B2"/>
    <w:rsid w:val="00F726BC"/>
    <w:rsid w:val="00F72B34"/>
    <w:rsid w:val="00F73308"/>
    <w:rsid w:val="00F73794"/>
    <w:rsid w:val="00F73BD7"/>
    <w:rsid w:val="00F74AEF"/>
    <w:rsid w:val="00F74B42"/>
    <w:rsid w:val="00F74C61"/>
    <w:rsid w:val="00F754B6"/>
    <w:rsid w:val="00F756F8"/>
    <w:rsid w:val="00F75916"/>
    <w:rsid w:val="00F75D67"/>
    <w:rsid w:val="00F75DCF"/>
    <w:rsid w:val="00F763E1"/>
    <w:rsid w:val="00F76F17"/>
    <w:rsid w:val="00F7729A"/>
    <w:rsid w:val="00F773E8"/>
    <w:rsid w:val="00F7745D"/>
    <w:rsid w:val="00F77CF8"/>
    <w:rsid w:val="00F77E43"/>
    <w:rsid w:val="00F77F3D"/>
    <w:rsid w:val="00F805F9"/>
    <w:rsid w:val="00F8197E"/>
    <w:rsid w:val="00F81E57"/>
    <w:rsid w:val="00F81F08"/>
    <w:rsid w:val="00F81F72"/>
    <w:rsid w:val="00F82B5E"/>
    <w:rsid w:val="00F82CCA"/>
    <w:rsid w:val="00F82D01"/>
    <w:rsid w:val="00F82D3E"/>
    <w:rsid w:val="00F82EE8"/>
    <w:rsid w:val="00F83257"/>
    <w:rsid w:val="00F83C89"/>
    <w:rsid w:val="00F83CE4"/>
    <w:rsid w:val="00F841CB"/>
    <w:rsid w:val="00F8457B"/>
    <w:rsid w:val="00F846B8"/>
    <w:rsid w:val="00F84B9F"/>
    <w:rsid w:val="00F856EB"/>
    <w:rsid w:val="00F85D40"/>
    <w:rsid w:val="00F8622E"/>
    <w:rsid w:val="00F8666B"/>
    <w:rsid w:val="00F8729E"/>
    <w:rsid w:val="00F904E9"/>
    <w:rsid w:val="00F90B45"/>
    <w:rsid w:val="00F90CE4"/>
    <w:rsid w:val="00F911BF"/>
    <w:rsid w:val="00F91E11"/>
    <w:rsid w:val="00F91F36"/>
    <w:rsid w:val="00F926EB"/>
    <w:rsid w:val="00F92802"/>
    <w:rsid w:val="00F92903"/>
    <w:rsid w:val="00F92BCC"/>
    <w:rsid w:val="00F92EB0"/>
    <w:rsid w:val="00F9332C"/>
    <w:rsid w:val="00F93342"/>
    <w:rsid w:val="00F935A5"/>
    <w:rsid w:val="00F9388C"/>
    <w:rsid w:val="00F95116"/>
    <w:rsid w:val="00F95438"/>
    <w:rsid w:val="00F95D0F"/>
    <w:rsid w:val="00F96187"/>
    <w:rsid w:val="00F962BF"/>
    <w:rsid w:val="00F96F52"/>
    <w:rsid w:val="00F971FB"/>
    <w:rsid w:val="00F9776D"/>
    <w:rsid w:val="00FA0045"/>
    <w:rsid w:val="00FA00E0"/>
    <w:rsid w:val="00FA01A5"/>
    <w:rsid w:val="00FA0706"/>
    <w:rsid w:val="00FA0922"/>
    <w:rsid w:val="00FA0B32"/>
    <w:rsid w:val="00FA1497"/>
    <w:rsid w:val="00FA18C0"/>
    <w:rsid w:val="00FA2117"/>
    <w:rsid w:val="00FA2180"/>
    <w:rsid w:val="00FA2C97"/>
    <w:rsid w:val="00FA457B"/>
    <w:rsid w:val="00FA4771"/>
    <w:rsid w:val="00FA4939"/>
    <w:rsid w:val="00FA5410"/>
    <w:rsid w:val="00FA5751"/>
    <w:rsid w:val="00FA5FB6"/>
    <w:rsid w:val="00FA601D"/>
    <w:rsid w:val="00FA6026"/>
    <w:rsid w:val="00FA6305"/>
    <w:rsid w:val="00FA67B2"/>
    <w:rsid w:val="00FA685A"/>
    <w:rsid w:val="00FA6AF7"/>
    <w:rsid w:val="00FA734D"/>
    <w:rsid w:val="00FA7962"/>
    <w:rsid w:val="00FA79FB"/>
    <w:rsid w:val="00FA7D93"/>
    <w:rsid w:val="00FA7EF2"/>
    <w:rsid w:val="00FB029D"/>
    <w:rsid w:val="00FB0A02"/>
    <w:rsid w:val="00FB0BBB"/>
    <w:rsid w:val="00FB0DEC"/>
    <w:rsid w:val="00FB135A"/>
    <w:rsid w:val="00FB19C7"/>
    <w:rsid w:val="00FB19EA"/>
    <w:rsid w:val="00FB2CCD"/>
    <w:rsid w:val="00FB361D"/>
    <w:rsid w:val="00FB3B4E"/>
    <w:rsid w:val="00FB3EF4"/>
    <w:rsid w:val="00FB3F8E"/>
    <w:rsid w:val="00FB4500"/>
    <w:rsid w:val="00FB45F8"/>
    <w:rsid w:val="00FB5737"/>
    <w:rsid w:val="00FB5950"/>
    <w:rsid w:val="00FB61E9"/>
    <w:rsid w:val="00FB7839"/>
    <w:rsid w:val="00FB78CD"/>
    <w:rsid w:val="00FB78E7"/>
    <w:rsid w:val="00FB7EBC"/>
    <w:rsid w:val="00FC0A91"/>
    <w:rsid w:val="00FC0C41"/>
    <w:rsid w:val="00FC1132"/>
    <w:rsid w:val="00FC1454"/>
    <w:rsid w:val="00FC1DFE"/>
    <w:rsid w:val="00FC1E01"/>
    <w:rsid w:val="00FC2FBD"/>
    <w:rsid w:val="00FC3375"/>
    <w:rsid w:val="00FC36A9"/>
    <w:rsid w:val="00FC3B6F"/>
    <w:rsid w:val="00FC3F2B"/>
    <w:rsid w:val="00FC4027"/>
    <w:rsid w:val="00FC4274"/>
    <w:rsid w:val="00FC4921"/>
    <w:rsid w:val="00FC4B5B"/>
    <w:rsid w:val="00FC562F"/>
    <w:rsid w:val="00FC5A9E"/>
    <w:rsid w:val="00FC5B56"/>
    <w:rsid w:val="00FC6725"/>
    <w:rsid w:val="00FC70BC"/>
    <w:rsid w:val="00FC7B56"/>
    <w:rsid w:val="00FD0017"/>
    <w:rsid w:val="00FD0A91"/>
    <w:rsid w:val="00FD0D98"/>
    <w:rsid w:val="00FD2163"/>
    <w:rsid w:val="00FD246A"/>
    <w:rsid w:val="00FD2A97"/>
    <w:rsid w:val="00FD3182"/>
    <w:rsid w:val="00FD370E"/>
    <w:rsid w:val="00FD3CE3"/>
    <w:rsid w:val="00FD3E62"/>
    <w:rsid w:val="00FD4E6B"/>
    <w:rsid w:val="00FD54D1"/>
    <w:rsid w:val="00FD54E5"/>
    <w:rsid w:val="00FD566A"/>
    <w:rsid w:val="00FD568D"/>
    <w:rsid w:val="00FD5C4A"/>
    <w:rsid w:val="00FD6587"/>
    <w:rsid w:val="00FD67E8"/>
    <w:rsid w:val="00FD7356"/>
    <w:rsid w:val="00FD78B5"/>
    <w:rsid w:val="00FE0118"/>
    <w:rsid w:val="00FE01FA"/>
    <w:rsid w:val="00FE0B76"/>
    <w:rsid w:val="00FE0CBF"/>
    <w:rsid w:val="00FE0DBE"/>
    <w:rsid w:val="00FE0DFB"/>
    <w:rsid w:val="00FE0EED"/>
    <w:rsid w:val="00FE13FC"/>
    <w:rsid w:val="00FE1694"/>
    <w:rsid w:val="00FE1C75"/>
    <w:rsid w:val="00FE1DCA"/>
    <w:rsid w:val="00FE245C"/>
    <w:rsid w:val="00FE26A8"/>
    <w:rsid w:val="00FE271B"/>
    <w:rsid w:val="00FE2AE9"/>
    <w:rsid w:val="00FE398A"/>
    <w:rsid w:val="00FE4B51"/>
    <w:rsid w:val="00FE537B"/>
    <w:rsid w:val="00FE53A9"/>
    <w:rsid w:val="00FE5BA0"/>
    <w:rsid w:val="00FE5DF5"/>
    <w:rsid w:val="00FE5DFC"/>
    <w:rsid w:val="00FE6072"/>
    <w:rsid w:val="00FE66CC"/>
    <w:rsid w:val="00FE6DF9"/>
    <w:rsid w:val="00FE731A"/>
    <w:rsid w:val="00FE75B6"/>
    <w:rsid w:val="00FE774B"/>
    <w:rsid w:val="00FE7B7A"/>
    <w:rsid w:val="00FE7C93"/>
    <w:rsid w:val="00FF03AC"/>
    <w:rsid w:val="00FF084A"/>
    <w:rsid w:val="00FF0A9B"/>
    <w:rsid w:val="00FF0DE0"/>
    <w:rsid w:val="00FF114D"/>
    <w:rsid w:val="00FF1252"/>
    <w:rsid w:val="00FF2057"/>
    <w:rsid w:val="00FF273A"/>
    <w:rsid w:val="00FF2EAC"/>
    <w:rsid w:val="00FF3182"/>
    <w:rsid w:val="00FF41C2"/>
    <w:rsid w:val="00FF5BAC"/>
    <w:rsid w:val="00FF5E4E"/>
    <w:rsid w:val="00FF60D2"/>
    <w:rsid w:val="00FF640A"/>
    <w:rsid w:val="00FF6942"/>
    <w:rsid w:val="00FF6FF3"/>
    <w:rsid w:val="00FF78A3"/>
    <w:rsid w:val="00FF7C83"/>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6311"/>
    <w:rPr>
      <w:rFonts w:ascii="Arial" w:hAnsi="Arial" w:cs="Arial"/>
      <w:sz w:val="24"/>
      <w:szCs w:val="24"/>
      <w:lang w:eastAsia="es-ES"/>
    </w:rPr>
  </w:style>
  <w:style w:type="paragraph" w:styleId="Ttulo2">
    <w:name w:val="heading 2"/>
    <w:basedOn w:val="Normal"/>
    <w:next w:val="Normal"/>
    <w:link w:val="Ttulo2Car"/>
    <w:uiPriority w:val="9"/>
    <w:unhideWhenUsed/>
    <w:qFormat/>
    <w:rsid w:val="00BB620B"/>
    <w:pPr>
      <w:keepNext/>
      <w:keepLines/>
      <w:spacing w:before="40" w:line="256"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526311"/>
    <w:pPr>
      <w:jc w:val="both"/>
    </w:pPr>
    <w:rPr>
      <w:b/>
      <w:bCs/>
      <w:lang w:val="es-ES"/>
    </w:rPr>
  </w:style>
  <w:style w:type="paragraph" w:styleId="NormalWeb">
    <w:name w:val="Normal (Web)"/>
    <w:basedOn w:val="Normal"/>
    <w:uiPriority w:val="99"/>
    <w:rsid w:val="00526311"/>
    <w:pPr>
      <w:spacing w:before="100" w:beforeAutospacing="1" w:after="100" w:afterAutospacing="1"/>
    </w:pPr>
    <w:rPr>
      <w:rFonts w:ascii="Times New Roman" w:hAnsi="Times New Roman" w:cs="Times New Roman"/>
      <w:lang w:val="es-ES"/>
    </w:rPr>
  </w:style>
  <w:style w:type="character" w:styleId="Hipervnculo">
    <w:name w:val="Hyperlink"/>
    <w:basedOn w:val="Fuentedeprrafopredeter"/>
    <w:uiPriority w:val="99"/>
    <w:rsid w:val="002B030D"/>
    <w:rPr>
      <w:color w:val="0000FF"/>
      <w:u w:val="single"/>
    </w:rPr>
  </w:style>
  <w:style w:type="paragraph" w:styleId="Encabezado">
    <w:name w:val="header"/>
    <w:basedOn w:val="Normal"/>
    <w:link w:val="EncabezadoCar"/>
    <w:rsid w:val="00A37D90"/>
    <w:pPr>
      <w:tabs>
        <w:tab w:val="center" w:pos="4252"/>
        <w:tab w:val="right" w:pos="8504"/>
      </w:tabs>
    </w:pPr>
    <w:rPr>
      <w:rFonts w:ascii="Times New Roman" w:hAnsi="Times New Roman" w:cs="Times New Roman"/>
    </w:rPr>
  </w:style>
  <w:style w:type="character" w:styleId="Textoennegrita">
    <w:name w:val="Strong"/>
    <w:basedOn w:val="Fuentedeprrafopredeter"/>
    <w:uiPriority w:val="22"/>
    <w:qFormat/>
    <w:rsid w:val="003C1E01"/>
    <w:rPr>
      <w:b/>
      <w:bCs/>
    </w:rPr>
  </w:style>
  <w:style w:type="paragraph" w:styleId="Textodeglobo">
    <w:name w:val="Balloon Text"/>
    <w:basedOn w:val="Normal"/>
    <w:semiHidden/>
    <w:rsid w:val="00E933AF"/>
    <w:rPr>
      <w:rFonts w:ascii="Tahoma" w:hAnsi="Tahoma" w:cs="Tahoma"/>
      <w:sz w:val="16"/>
      <w:szCs w:val="16"/>
    </w:rPr>
  </w:style>
  <w:style w:type="paragraph" w:styleId="Textoindependienteprimerasangra">
    <w:name w:val="Body Text First Indent"/>
    <w:basedOn w:val="Textoindependiente"/>
    <w:link w:val="TextoindependienteprimerasangraCar"/>
    <w:rsid w:val="00942921"/>
    <w:pPr>
      <w:spacing w:after="120"/>
      <w:ind w:firstLine="210"/>
      <w:jc w:val="left"/>
    </w:pPr>
    <w:rPr>
      <w:b w:val="0"/>
      <w:bCs w:val="0"/>
      <w:lang w:val="es-MX"/>
    </w:rPr>
  </w:style>
  <w:style w:type="character" w:customStyle="1" w:styleId="TextoindependienteCar">
    <w:name w:val="Texto independiente Car"/>
    <w:basedOn w:val="Fuentedeprrafopredeter"/>
    <w:link w:val="Textoindependiente"/>
    <w:rsid w:val="00F039CC"/>
    <w:rPr>
      <w:rFonts w:ascii="Arial" w:hAnsi="Arial" w:cs="Arial"/>
      <w:b/>
      <w:bCs/>
      <w:sz w:val="24"/>
      <w:szCs w:val="24"/>
      <w:lang w:val="es-ES" w:eastAsia="es-ES"/>
    </w:rPr>
  </w:style>
  <w:style w:type="table" w:styleId="Tablaconcuadrcula">
    <w:name w:val="Table Grid"/>
    <w:basedOn w:val="Tablanormal"/>
    <w:uiPriority w:val="39"/>
    <w:rsid w:val="000B26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independienteprimerasangraCar">
    <w:name w:val="Texto independiente primera sangría Car"/>
    <w:basedOn w:val="TextoindependienteCar"/>
    <w:link w:val="Textoindependienteprimerasangra"/>
    <w:rsid w:val="008D1D8B"/>
  </w:style>
  <w:style w:type="character" w:customStyle="1" w:styleId="EncabezadoCar">
    <w:name w:val="Encabezado Car"/>
    <w:basedOn w:val="Fuentedeprrafopredeter"/>
    <w:link w:val="Encabezado"/>
    <w:rsid w:val="008D1D8B"/>
    <w:rPr>
      <w:sz w:val="24"/>
      <w:szCs w:val="24"/>
      <w:lang w:eastAsia="es-ES"/>
    </w:rPr>
  </w:style>
  <w:style w:type="paragraph" w:styleId="Piedepgina">
    <w:name w:val="footer"/>
    <w:basedOn w:val="Normal"/>
    <w:link w:val="PiedepginaCar"/>
    <w:uiPriority w:val="99"/>
    <w:rsid w:val="00642F76"/>
    <w:pPr>
      <w:tabs>
        <w:tab w:val="center" w:pos="4419"/>
        <w:tab w:val="right" w:pos="8838"/>
      </w:tabs>
    </w:pPr>
  </w:style>
  <w:style w:type="character" w:customStyle="1" w:styleId="PiedepginaCar">
    <w:name w:val="Pie de página Car"/>
    <w:basedOn w:val="Fuentedeprrafopredeter"/>
    <w:link w:val="Piedepgina"/>
    <w:uiPriority w:val="99"/>
    <w:rsid w:val="00642F76"/>
    <w:rPr>
      <w:rFonts w:ascii="Arial" w:hAnsi="Arial" w:cs="Arial"/>
      <w:sz w:val="24"/>
      <w:szCs w:val="24"/>
      <w:lang w:eastAsia="es-ES"/>
    </w:rPr>
  </w:style>
  <w:style w:type="paragraph" w:customStyle="1" w:styleId="Textoindependienteprimerasangra1">
    <w:name w:val="Texto independiente primera sangría1"/>
    <w:basedOn w:val="Textoindependiente"/>
    <w:rsid w:val="001B3665"/>
    <w:pPr>
      <w:widowControl w:val="0"/>
      <w:suppressAutoHyphens/>
      <w:spacing w:after="120"/>
      <w:ind w:firstLine="210"/>
      <w:jc w:val="left"/>
    </w:pPr>
    <w:rPr>
      <w:rFonts w:ascii="Times New Roman" w:eastAsia="SimSun" w:hAnsi="Times New Roman" w:cs="Mangal"/>
      <w:b w:val="0"/>
      <w:bCs w:val="0"/>
      <w:kern w:val="1"/>
      <w:lang w:val="es-MX" w:eastAsia="hi-IN" w:bidi="hi-IN"/>
    </w:rPr>
  </w:style>
  <w:style w:type="paragraph" w:customStyle="1" w:styleId="Estilo">
    <w:name w:val="Estilo"/>
    <w:rsid w:val="001B3665"/>
    <w:pPr>
      <w:widowControl w:val="0"/>
      <w:suppressAutoHyphens/>
      <w:autoSpaceDE w:val="0"/>
    </w:pPr>
    <w:rPr>
      <w:rFonts w:ascii="Arial" w:hAnsi="Arial" w:cs="Arial"/>
      <w:kern w:val="1"/>
      <w:sz w:val="24"/>
      <w:szCs w:val="24"/>
      <w:lang w:val="es-ES" w:eastAsia="ar-SA"/>
    </w:rPr>
  </w:style>
  <w:style w:type="paragraph" w:customStyle="1" w:styleId="Standard">
    <w:name w:val="Standard"/>
    <w:rsid w:val="00D02B05"/>
    <w:pPr>
      <w:suppressAutoHyphens/>
      <w:autoSpaceDN w:val="0"/>
      <w:textAlignment w:val="baseline"/>
    </w:pPr>
    <w:rPr>
      <w:rFonts w:ascii="Arial" w:hAnsi="Arial" w:cs="Arial"/>
      <w:kern w:val="3"/>
      <w:sz w:val="24"/>
      <w:szCs w:val="24"/>
      <w:lang w:eastAsia="es-ES"/>
    </w:rPr>
  </w:style>
  <w:style w:type="paragraph" w:customStyle="1" w:styleId="corte4fondo">
    <w:name w:val="corte4 fondo"/>
    <w:basedOn w:val="Normal"/>
    <w:link w:val="corte4fondoCar1"/>
    <w:qFormat/>
    <w:rsid w:val="00054E14"/>
    <w:pPr>
      <w:spacing w:line="360" w:lineRule="auto"/>
      <w:ind w:firstLine="709"/>
      <w:jc w:val="both"/>
    </w:pPr>
    <w:rPr>
      <w:rFonts w:cs="Times New Roman"/>
      <w:sz w:val="30"/>
      <w:szCs w:val="20"/>
      <w:lang w:eastAsia="es-MX"/>
    </w:rPr>
  </w:style>
  <w:style w:type="character" w:customStyle="1" w:styleId="corte4fondoCar1">
    <w:name w:val="corte4 fondo Car1"/>
    <w:link w:val="corte4fondo"/>
    <w:rsid w:val="00054E14"/>
    <w:rPr>
      <w:rFonts w:ascii="Arial" w:hAnsi="Arial"/>
      <w:sz w:val="30"/>
    </w:rPr>
  </w:style>
  <w:style w:type="paragraph" w:styleId="Sinespaciado">
    <w:name w:val="No Spacing"/>
    <w:uiPriority w:val="1"/>
    <w:qFormat/>
    <w:rsid w:val="00F623D8"/>
    <w:rPr>
      <w:rFonts w:ascii="Calibri" w:eastAsia="Calibri" w:hAnsi="Calibri"/>
      <w:sz w:val="22"/>
      <w:szCs w:val="22"/>
      <w:lang w:eastAsia="en-US"/>
    </w:rPr>
  </w:style>
  <w:style w:type="paragraph" w:styleId="Sangradetextonormal">
    <w:name w:val="Body Text Indent"/>
    <w:basedOn w:val="Normal"/>
    <w:link w:val="SangradetextonormalCar"/>
    <w:rsid w:val="00FD0D98"/>
    <w:pPr>
      <w:spacing w:after="120"/>
      <w:ind w:left="283"/>
    </w:pPr>
  </w:style>
  <w:style w:type="character" w:customStyle="1" w:styleId="SangradetextonormalCar">
    <w:name w:val="Sangría de texto normal Car"/>
    <w:basedOn w:val="Fuentedeprrafopredeter"/>
    <w:link w:val="Sangradetextonormal"/>
    <w:rsid w:val="00FD0D98"/>
    <w:rPr>
      <w:rFonts w:ascii="Arial" w:hAnsi="Arial" w:cs="Arial"/>
      <w:sz w:val="24"/>
      <w:szCs w:val="24"/>
      <w:lang w:eastAsia="es-ES"/>
    </w:rPr>
  </w:style>
  <w:style w:type="paragraph" w:customStyle="1" w:styleId="q">
    <w:name w:val="q"/>
    <w:basedOn w:val="Normal"/>
    <w:rsid w:val="005618A4"/>
    <w:pPr>
      <w:spacing w:before="100" w:beforeAutospacing="1" w:after="100" w:afterAutospacing="1"/>
    </w:pPr>
    <w:rPr>
      <w:rFonts w:ascii="Times New Roman" w:hAnsi="Times New Roman" w:cs="Times New Roman"/>
      <w:lang w:eastAsia="es-MX"/>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445EEE"/>
    <w:pPr>
      <w:spacing w:after="200" w:line="276" w:lineRule="auto"/>
      <w:ind w:left="720"/>
      <w:contextualSpacing/>
    </w:pPr>
    <w:rPr>
      <w:rFonts w:asciiTheme="minorHAnsi" w:eastAsiaTheme="minorHAnsi" w:hAnsiTheme="minorHAnsi" w:cstheme="minorBidi"/>
      <w:sz w:val="22"/>
      <w:szCs w:val="22"/>
      <w:lang w:eastAsia="en-US"/>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445EEE"/>
    <w:rPr>
      <w:rFonts w:asciiTheme="minorHAnsi" w:eastAsiaTheme="minorHAnsi" w:hAnsiTheme="minorHAnsi" w:cstheme="minorBidi"/>
      <w:sz w:val="20"/>
      <w:szCs w:val="20"/>
      <w:lang w:eastAsia="en-US"/>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445EEE"/>
    <w:rPr>
      <w:rFonts w:asciiTheme="minorHAnsi" w:eastAsiaTheme="minorHAnsi" w:hAnsiTheme="minorHAnsi" w:cstheme="minorBidi"/>
      <w:lang w:eastAsia="en-U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callout,Footnote anchor"/>
    <w:basedOn w:val="Fuentedeprrafopredeter"/>
    <w:unhideWhenUsed/>
    <w:qFormat/>
    <w:rsid w:val="00445EEE"/>
    <w:rPr>
      <w:vertAlign w:val="superscript"/>
    </w:rPr>
  </w:style>
  <w:style w:type="paragraph" w:customStyle="1" w:styleId="Normal1">
    <w:name w:val="Normal1"/>
    <w:rsid w:val="004E4073"/>
    <w:pPr>
      <w:widowControl w:val="0"/>
    </w:pPr>
    <w:rPr>
      <w:sz w:val="24"/>
      <w:szCs w:val="24"/>
      <w:lang w:eastAsia="es-ES"/>
    </w:rPr>
  </w:style>
  <w:style w:type="character" w:customStyle="1" w:styleId="Ttulo2Car">
    <w:name w:val="Título 2 Car"/>
    <w:basedOn w:val="Fuentedeprrafopredeter"/>
    <w:link w:val="Ttulo2"/>
    <w:uiPriority w:val="9"/>
    <w:rsid w:val="00BB620B"/>
    <w:rPr>
      <w:rFonts w:asciiTheme="majorHAnsi" w:eastAsiaTheme="majorEastAsia" w:hAnsiTheme="majorHAnsi" w:cstheme="majorBidi"/>
      <w:color w:val="365F91" w:themeColor="accent1" w:themeShade="BF"/>
      <w:sz w:val="26"/>
      <w:szCs w:val="26"/>
      <w:lang w:eastAsia="en-US"/>
    </w:rPr>
  </w:style>
  <w:style w:type="character" w:customStyle="1" w:styleId="TextonotapieCar1">
    <w:name w:val="Texto nota pie Car1"/>
    <w:uiPriority w:val="99"/>
    <w:semiHidden/>
    <w:rsid w:val="00C04B35"/>
    <w:rPr>
      <w:sz w:val="20"/>
      <w:szCs w:val="20"/>
    </w:rPr>
  </w:style>
  <w:style w:type="paragraph" w:styleId="Subttulo">
    <w:name w:val="Subtitle"/>
    <w:basedOn w:val="Normal"/>
    <w:next w:val="Normal"/>
    <w:link w:val="SubttuloCar"/>
    <w:qFormat/>
    <w:rsid w:val="00941EF2"/>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rsid w:val="00941EF2"/>
    <w:rPr>
      <w:rFonts w:asciiTheme="majorHAnsi" w:eastAsiaTheme="majorEastAsia" w:hAnsiTheme="majorHAnsi" w:cstheme="majorBidi"/>
      <w:i/>
      <w:iCs/>
      <w:color w:val="4F81BD" w:themeColor="accent1"/>
      <w:spacing w:val="15"/>
      <w:sz w:val="24"/>
      <w:szCs w:val="24"/>
      <w:lang w:eastAsia="es-ES"/>
    </w:rPr>
  </w:style>
  <w:style w:type="paragraph" w:customStyle="1" w:styleId="Heading">
    <w:name w:val="Heading"/>
    <w:basedOn w:val="Standard"/>
    <w:next w:val="Normal"/>
    <w:rsid w:val="005A5D82"/>
    <w:pPr>
      <w:keepNext/>
      <w:spacing w:before="240" w:after="120"/>
    </w:pPr>
    <w:rPr>
      <w:rFonts w:eastAsia="Microsoft YaHei" w:cs="Mangal"/>
      <w:sz w:val="28"/>
      <w:szCs w:val="28"/>
    </w:rPr>
  </w:style>
  <w:style w:type="character" w:customStyle="1" w:styleId="xs18">
    <w:name w:val="x_s18"/>
    <w:rsid w:val="00D53CAF"/>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rsid w:val="00241197"/>
    <w:rPr>
      <w:rFonts w:asciiTheme="minorHAnsi" w:eastAsiaTheme="minorHAnsi" w:hAnsiTheme="minorHAnsi" w:cstheme="minorBidi"/>
      <w:sz w:val="22"/>
      <w:szCs w:val="22"/>
      <w:lang w:eastAsia="en-US"/>
    </w:rPr>
  </w:style>
  <w:style w:type="character" w:customStyle="1" w:styleId="WinCalendarBLANKCELLSTYLE0">
    <w:name w:val="WinCalendar_BLANKCELL_STYLE0"/>
    <w:rsid w:val="00DE4667"/>
    <w:rPr>
      <w:rFonts w:ascii="Arial Narrow" w:hAnsi="Arial Narrow"/>
      <w:b w:val="0"/>
      <w:color w:val="000000"/>
      <w:sz w:val="16"/>
    </w:rPr>
  </w:style>
  <w:style w:type="paragraph" w:styleId="Textonotaalfinal">
    <w:name w:val="endnote text"/>
    <w:basedOn w:val="Normal"/>
    <w:link w:val="TextonotaalfinalCar"/>
    <w:uiPriority w:val="99"/>
    <w:unhideWhenUsed/>
    <w:rsid w:val="00DC16E9"/>
    <w:rPr>
      <w:sz w:val="20"/>
      <w:szCs w:val="20"/>
    </w:rPr>
  </w:style>
  <w:style w:type="character" w:customStyle="1" w:styleId="TextonotaalfinalCar">
    <w:name w:val="Texto nota al final Car"/>
    <w:basedOn w:val="Fuentedeprrafopredeter"/>
    <w:link w:val="Textonotaalfinal"/>
    <w:uiPriority w:val="99"/>
    <w:rsid w:val="00DC16E9"/>
    <w:rPr>
      <w:rFonts w:ascii="Arial" w:hAnsi="Arial" w:cs="Arial"/>
      <w:lang w:eastAsia="es-ES"/>
    </w:rPr>
  </w:style>
  <w:style w:type="character" w:styleId="Refdenotaalfinal">
    <w:name w:val="endnote reference"/>
    <w:basedOn w:val="Fuentedeprrafopredeter"/>
    <w:uiPriority w:val="99"/>
    <w:unhideWhenUsed/>
    <w:rsid w:val="00DC16E9"/>
    <w:rPr>
      <w:vertAlign w:val="superscript"/>
    </w:rPr>
  </w:style>
  <w:style w:type="paragraph" w:customStyle="1" w:styleId="mb-1">
    <w:name w:val="mb-1"/>
    <w:basedOn w:val="Normal"/>
    <w:rsid w:val="008D7C68"/>
    <w:pPr>
      <w:spacing w:before="100" w:beforeAutospacing="1" w:after="100" w:afterAutospacing="1"/>
    </w:pPr>
    <w:rPr>
      <w:rFonts w:ascii="Times New Roman" w:hAnsi="Times New Roman" w:cs="Times New Roman"/>
      <w:lang w:eastAsia="es-MX"/>
    </w:rPr>
  </w:style>
  <w:style w:type="paragraph" w:customStyle="1" w:styleId="xmsonormal">
    <w:name w:val="x_msonormal"/>
    <w:basedOn w:val="Normal"/>
    <w:rsid w:val="00B02770"/>
    <w:pPr>
      <w:spacing w:before="100" w:beforeAutospacing="1" w:after="100" w:afterAutospacing="1"/>
    </w:pPr>
    <w:rPr>
      <w:rFonts w:ascii="Times New Roman" w:hAnsi="Times New Roman" w:cs="Times New Roman"/>
      <w:lang w:eastAsia="es-MX"/>
    </w:rPr>
  </w:style>
  <w:style w:type="paragraph" w:customStyle="1" w:styleId="Default">
    <w:name w:val="Default"/>
    <w:rsid w:val="00E2676A"/>
    <w:pPr>
      <w:autoSpaceDE w:val="0"/>
      <w:autoSpaceDN w:val="0"/>
      <w:adjustRightInd w:val="0"/>
    </w:pPr>
    <w:rPr>
      <w:rFonts w:ascii="Arial" w:eastAsia="Calibri" w:hAnsi="Arial" w:cs="Arial"/>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229001215">
      <w:bodyDiv w:val="1"/>
      <w:marLeft w:val="0"/>
      <w:marRight w:val="0"/>
      <w:marTop w:val="0"/>
      <w:marBottom w:val="0"/>
      <w:divBdr>
        <w:top w:val="none" w:sz="0" w:space="0" w:color="auto"/>
        <w:left w:val="none" w:sz="0" w:space="0" w:color="auto"/>
        <w:bottom w:val="none" w:sz="0" w:space="0" w:color="auto"/>
        <w:right w:val="none" w:sz="0" w:space="0" w:color="auto"/>
      </w:divBdr>
    </w:div>
    <w:div w:id="362244056">
      <w:bodyDiv w:val="1"/>
      <w:marLeft w:val="0"/>
      <w:marRight w:val="0"/>
      <w:marTop w:val="0"/>
      <w:marBottom w:val="0"/>
      <w:divBdr>
        <w:top w:val="none" w:sz="0" w:space="0" w:color="auto"/>
        <w:left w:val="none" w:sz="0" w:space="0" w:color="auto"/>
        <w:bottom w:val="none" w:sz="0" w:space="0" w:color="auto"/>
        <w:right w:val="none" w:sz="0" w:space="0" w:color="auto"/>
      </w:divBdr>
    </w:div>
    <w:div w:id="422726841">
      <w:bodyDiv w:val="1"/>
      <w:marLeft w:val="0"/>
      <w:marRight w:val="0"/>
      <w:marTop w:val="0"/>
      <w:marBottom w:val="0"/>
      <w:divBdr>
        <w:top w:val="none" w:sz="0" w:space="0" w:color="auto"/>
        <w:left w:val="none" w:sz="0" w:space="0" w:color="auto"/>
        <w:bottom w:val="none" w:sz="0" w:space="0" w:color="auto"/>
        <w:right w:val="none" w:sz="0" w:space="0" w:color="auto"/>
      </w:divBdr>
    </w:div>
    <w:div w:id="426342464">
      <w:bodyDiv w:val="1"/>
      <w:marLeft w:val="0"/>
      <w:marRight w:val="0"/>
      <w:marTop w:val="0"/>
      <w:marBottom w:val="0"/>
      <w:divBdr>
        <w:top w:val="none" w:sz="0" w:space="0" w:color="auto"/>
        <w:left w:val="none" w:sz="0" w:space="0" w:color="auto"/>
        <w:bottom w:val="none" w:sz="0" w:space="0" w:color="auto"/>
        <w:right w:val="none" w:sz="0" w:space="0" w:color="auto"/>
      </w:divBdr>
    </w:div>
    <w:div w:id="754859140">
      <w:bodyDiv w:val="1"/>
      <w:marLeft w:val="0"/>
      <w:marRight w:val="0"/>
      <w:marTop w:val="0"/>
      <w:marBottom w:val="0"/>
      <w:divBdr>
        <w:top w:val="none" w:sz="0" w:space="0" w:color="auto"/>
        <w:left w:val="none" w:sz="0" w:space="0" w:color="auto"/>
        <w:bottom w:val="none" w:sz="0" w:space="0" w:color="auto"/>
        <w:right w:val="none" w:sz="0" w:space="0" w:color="auto"/>
      </w:divBdr>
    </w:div>
    <w:div w:id="760562518">
      <w:bodyDiv w:val="1"/>
      <w:marLeft w:val="0"/>
      <w:marRight w:val="0"/>
      <w:marTop w:val="0"/>
      <w:marBottom w:val="0"/>
      <w:divBdr>
        <w:top w:val="none" w:sz="0" w:space="0" w:color="auto"/>
        <w:left w:val="none" w:sz="0" w:space="0" w:color="auto"/>
        <w:bottom w:val="none" w:sz="0" w:space="0" w:color="auto"/>
        <w:right w:val="none" w:sz="0" w:space="0" w:color="auto"/>
      </w:divBdr>
    </w:div>
    <w:div w:id="854618101">
      <w:bodyDiv w:val="1"/>
      <w:marLeft w:val="0"/>
      <w:marRight w:val="0"/>
      <w:marTop w:val="0"/>
      <w:marBottom w:val="0"/>
      <w:divBdr>
        <w:top w:val="none" w:sz="0" w:space="0" w:color="auto"/>
        <w:left w:val="none" w:sz="0" w:space="0" w:color="auto"/>
        <w:bottom w:val="none" w:sz="0" w:space="0" w:color="auto"/>
        <w:right w:val="none" w:sz="0" w:space="0" w:color="auto"/>
      </w:divBdr>
    </w:div>
    <w:div w:id="932398613">
      <w:bodyDiv w:val="1"/>
      <w:marLeft w:val="0"/>
      <w:marRight w:val="0"/>
      <w:marTop w:val="0"/>
      <w:marBottom w:val="0"/>
      <w:divBdr>
        <w:top w:val="none" w:sz="0" w:space="0" w:color="auto"/>
        <w:left w:val="none" w:sz="0" w:space="0" w:color="auto"/>
        <w:bottom w:val="none" w:sz="0" w:space="0" w:color="auto"/>
        <w:right w:val="none" w:sz="0" w:space="0" w:color="auto"/>
      </w:divBdr>
    </w:div>
    <w:div w:id="1322008598">
      <w:bodyDiv w:val="1"/>
      <w:marLeft w:val="0"/>
      <w:marRight w:val="0"/>
      <w:marTop w:val="0"/>
      <w:marBottom w:val="0"/>
      <w:divBdr>
        <w:top w:val="none" w:sz="0" w:space="0" w:color="auto"/>
        <w:left w:val="none" w:sz="0" w:space="0" w:color="auto"/>
        <w:bottom w:val="none" w:sz="0" w:space="0" w:color="auto"/>
        <w:right w:val="none" w:sz="0" w:space="0" w:color="auto"/>
      </w:divBdr>
    </w:div>
    <w:div w:id="1603033610">
      <w:bodyDiv w:val="1"/>
      <w:marLeft w:val="0"/>
      <w:marRight w:val="0"/>
      <w:marTop w:val="0"/>
      <w:marBottom w:val="0"/>
      <w:divBdr>
        <w:top w:val="none" w:sz="0" w:space="0" w:color="auto"/>
        <w:left w:val="none" w:sz="0" w:space="0" w:color="auto"/>
        <w:bottom w:val="none" w:sz="0" w:space="0" w:color="auto"/>
        <w:right w:val="none" w:sz="0" w:space="0" w:color="auto"/>
      </w:divBdr>
    </w:div>
    <w:div w:id="1603797593">
      <w:bodyDiv w:val="1"/>
      <w:marLeft w:val="0"/>
      <w:marRight w:val="0"/>
      <w:marTop w:val="0"/>
      <w:marBottom w:val="0"/>
      <w:divBdr>
        <w:top w:val="none" w:sz="0" w:space="0" w:color="auto"/>
        <w:left w:val="none" w:sz="0" w:space="0" w:color="auto"/>
        <w:bottom w:val="none" w:sz="0" w:space="0" w:color="auto"/>
        <w:right w:val="none" w:sz="0" w:space="0" w:color="auto"/>
      </w:divBdr>
    </w:div>
    <w:div w:id="1834253994">
      <w:bodyDiv w:val="1"/>
      <w:marLeft w:val="0"/>
      <w:marRight w:val="0"/>
      <w:marTop w:val="0"/>
      <w:marBottom w:val="0"/>
      <w:divBdr>
        <w:top w:val="none" w:sz="0" w:space="0" w:color="auto"/>
        <w:left w:val="none" w:sz="0" w:space="0" w:color="auto"/>
        <w:bottom w:val="none" w:sz="0" w:space="0" w:color="auto"/>
        <w:right w:val="none" w:sz="0" w:space="0" w:color="auto"/>
      </w:divBdr>
    </w:div>
    <w:div w:id="1872063779">
      <w:bodyDiv w:val="1"/>
      <w:marLeft w:val="0"/>
      <w:marRight w:val="0"/>
      <w:marTop w:val="0"/>
      <w:marBottom w:val="0"/>
      <w:divBdr>
        <w:top w:val="none" w:sz="0" w:space="0" w:color="auto"/>
        <w:left w:val="none" w:sz="0" w:space="0" w:color="auto"/>
        <w:bottom w:val="none" w:sz="0" w:space="0" w:color="auto"/>
        <w:right w:val="none" w:sz="0" w:space="0" w:color="auto"/>
      </w:divBdr>
    </w:div>
    <w:div w:id="1937518130">
      <w:bodyDiv w:val="1"/>
      <w:marLeft w:val="0"/>
      <w:marRight w:val="0"/>
      <w:marTop w:val="0"/>
      <w:marBottom w:val="0"/>
      <w:divBdr>
        <w:top w:val="none" w:sz="0" w:space="0" w:color="auto"/>
        <w:left w:val="none" w:sz="0" w:space="0" w:color="auto"/>
        <w:bottom w:val="none" w:sz="0" w:space="0" w:color="auto"/>
        <w:right w:val="none" w:sz="0" w:space="0" w:color="auto"/>
      </w:divBdr>
    </w:div>
    <w:div w:id="1954701601">
      <w:bodyDiv w:val="1"/>
      <w:marLeft w:val="0"/>
      <w:marRight w:val="0"/>
      <w:marTop w:val="0"/>
      <w:marBottom w:val="0"/>
      <w:divBdr>
        <w:top w:val="none" w:sz="0" w:space="0" w:color="auto"/>
        <w:left w:val="none" w:sz="0" w:space="0" w:color="auto"/>
        <w:bottom w:val="none" w:sz="0" w:space="0" w:color="auto"/>
        <w:right w:val="none" w:sz="0" w:space="0" w:color="auto"/>
      </w:divBdr>
    </w:div>
    <w:div w:id="2091195079">
      <w:bodyDiv w:val="1"/>
      <w:marLeft w:val="0"/>
      <w:marRight w:val="0"/>
      <w:marTop w:val="0"/>
      <w:marBottom w:val="0"/>
      <w:divBdr>
        <w:top w:val="none" w:sz="0" w:space="0" w:color="auto"/>
        <w:left w:val="none" w:sz="0" w:space="0" w:color="auto"/>
        <w:bottom w:val="none" w:sz="0" w:space="0" w:color="auto"/>
        <w:right w:val="none" w:sz="0" w:space="0" w:color="auto"/>
      </w:divBdr>
    </w:div>
    <w:div w:id="212356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351AF-4F53-4B87-AB56-97EACE00E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2753</TotalTime>
  <Pages>8</Pages>
  <Words>2591</Words>
  <Characters>14252</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LISTA DE ACUERDOS DE LA COMISIÓN ESTATAL DE GARANTÍA DE ACCESO A LA INFORMACION PÚBLICA DE SAN LUIS POTOSI, SAN LUIS POTOSÍ; FIJADA EN LOS ESTRADOS DE LA MISMA, SIENDO LAS 08:00 OCHO HORAS DEL DIA VEINTICUATRO DEL MES DE AGOSTO DEL AÑO DOS MIL NUEVE</vt:lpstr>
    </vt:vector>
  </TitlesOfParts>
  <Company/>
  <LinksUpToDate>false</LinksUpToDate>
  <CharactersWithSpaces>16810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 DE ACUERDOS DE LA COMISIÓN ESTATAL DE GARANTÍA DE ACCESO A LA INFORMACION PÚBLICA DE SAN LUIS POTOSI, SAN LUIS POTOSÍ; FIJADA EN LOS ESTRADOS DE LA MISMA, SIENDO LAS 08:00 OCHO HORAS DEL DIA VEINTICUATRO DEL MES DE AGOSTO DEL AÑO DOS MIL NUEVE</dc:title>
  <dc:creator>ERIKA BERENICE RODRÍGUEZ LEIJA</dc:creator>
  <cp:lastModifiedBy>CEGAIP2</cp:lastModifiedBy>
  <cp:revision>157</cp:revision>
  <cp:lastPrinted>2026-09-09T14:48:00Z</cp:lastPrinted>
  <dcterms:created xsi:type="dcterms:W3CDTF">2024-09-17T14:37:00Z</dcterms:created>
  <dcterms:modified xsi:type="dcterms:W3CDTF">2026-09-09T14:52:00Z</dcterms:modified>
</cp:coreProperties>
</file>