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55FE" w14:textId="77777777" w:rsidR="00A712AB" w:rsidRDefault="0083430E">
      <w:pPr>
        <w:spacing w:before="49" w:line="126" w:lineRule="exact"/>
        <w:ind w:right="736"/>
        <w:jc w:val="right"/>
        <w:rPr>
          <w:rFonts w:ascii="Calibri" w:hAnsi="Calibri"/>
          <w:sz w:val="12"/>
        </w:rPr>
      </w:pPr>
      <w:r>
        <w:rPr>
          <w:rFonts w:ascii="Calibri" w:hAnsi="Calibri"/>
          <w:noProof/>
          <w:sz w:val="12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4ABFB520" wp14:editId="37946963">
                <wp:simplePos x="0" y="0"/>
                <wp:positionH relativeFrom="page">
                  <wp:posOffset>6914620</wp:posOffset>
                </wp:positionH>
                <wp:positionV relativeFrom="paragraph">
                  <wp:posOffset>55558</wp:posOffset>
                </wp:positionV>
                <wp:extent cx="235585" cy="30607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585" cy="306070"/>
                          <a:chOff x="0" y="0"/>
                          <a:chExt cx="235585" cy="30607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2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-3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07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07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797" y="211277"/>
                                </a:lnTo>
                                <a:lnTo>
                                  <a:pt x="103797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797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72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53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53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53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53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53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33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494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33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33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64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494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68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12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898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898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57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68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08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7988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44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08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53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53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64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18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69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53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28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2989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48" y="20320"/>
                                </a:lnTo>
                                <a:lnTo>
                                  <a:pt x="161048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48" y="22860"/>
                                </a:lnTo>
                                <a:lnTo>
                                  <a:pt x="161048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72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07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27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292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16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66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38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11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21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5994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68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86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09D8CE" id="Group 1" o:spid="_x0000_s1026" style="position:absolute;margin-left:544.45pt;margin-top:4.35pt;width:18.55pt;height:24.1pt;z-index:15729152;mso-wrap-distance-left:0;mso-wrap-distance-right:0;mso-position-horizontal-relative:page" coordsize="235585,30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HXysfUoAAC/O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+TuXr/6dPORKzr+1ld9Is2vDz+9AeKvjw//9fC3x/x9/PE/72//5zP/+ruv/336558q8G9vHz+m&#10;/4jPfPXbQfO/F5rf/fb06pb/4zDO8za/fnXLvxq7pVvtTm7fcXG/+69u3/3b6X/33c2b/JceqBVU&#10;Ht7fvuH/GwH50+8IqBmN/+rp58e713bIx9AZH28e/+fnhz9w1w83T+9/eP/h/dPfD77lVhNSn375&#10;2/vbRNn0D/UuBr+L//h489PdqyHdhUMk+ET73/3nP3x4//Dv7z98SBRPfzZEYfavmOWZb82M+Jf7&#10;258/3n16ypL1ePcBnO8/fX73/uHz61ePb+4+/nAHozz+x4/wyi1S/QS3PDy+//SUxejz0+Pd0+27&#10;9Pe/BY//i/AlRG/elH9xIF3xTJ/w2RjrK16Z+n2BCjDFvCLm+S9wnunnfu2NZwY4pj94ptz9zZuH&#10;x89Pf727//gq/QGMwQSC37y5+eU/PxtODmKUzGgc+IFV4nz00WenIf/0OypeJXL/9e7m4Q4U0rH1&#10;mke/5r+aAhrTdxpMkjj7pws0+gP/fZKaL4nzvEA1xLn9OROnJQiK68dMGoj0zv90+9sn/2MiYdKh&#10;Hw4d+gQ7QNbXr9ChP+S/Hv5O/106NP3x1a9VtN8VyU7/9uP9L3f/fX/APSX57pe9X44PWYdunNJp&#10;IFuhPnz6AnrqxvzZaz/uu0E7jP8+5JPnvjfYYdydRxzGfw32WSwc5vbD/ee7jFj6uOs/chj7DqHh&#10;toZl3bOOO/nKoZ/X9ffgjo7/Gur7vkwGvA/T+XdeQMRP/PYPXfsVk8+H9su0o9jPr3NAeLOY98u4&#10;dX77jo7/5g8dlm1E6o+zh747tCJEdCD/deCZ4zJw322HBrkMPC+zAc/7jOLJWPuJ/msnj/tsOM/L&#10;NvknOpD/GnC3Dpm7e+zcIBh26zoj3rwu+/nJ/byYJPTzPvTi5GnpCumWoi8dV//NOPcN8Dzth365&#10;SLoWeN2W7ZR0/bRPma+R+pXLPKNzv/RTlhm0/SKuu99m0yL9OvfzORpVCCLAlTfWfhoUi46DfeDa&#10;DdM56Vp+3mYY8IwaQyNYS4cyiQI3UujX/M1SPs+J4Q51BuKz894lpT0jiqb9tnncznH/Arie7bj7&#10;b2bVC4g40Ld/6DJ1hA2onKnjj0b0y9+52u3jvgghm+vJ18A2WLzYR67LZNpvmLsB9Z1Z69JXrsuw&#10;ZpX2Bbij47/5gr44e5rP1fAXwBURP/GbbxP1OmTNPUx7UojiQ3dsdebyadsHv31Hx3/tQ1vgCaN2&#10;Jp/rPo5GwmlbheSv2zZkqzBMmzz5+bt0XP3XcN6WJTtI0GOf/OIdyH8z8AXiOdC3X86QDO+hU6a1&#10;m111XuLCbRjGAj6M55ezDZ1z+LTOq5/tuPuvfSjmxrTVtCbf9Owmt36eyk0O/PEceMRA5k/cNHA3&#10;FmB17RseTtZT8Mi8uUL2D/Nf+8CG0lcBN9fiJ377ta8TrvlBkx72VjK5LdNqzm7y/x3c0fFf+1A4&#10;yvg7ADx1xBOGCP7G+U2OuFxx4Nl84qGfxnEVJ69oyYzGvOyCocYKvPT7udLZpgn/M5+MOyXQaKgx&#10;b8u5ycbtM1+bwEUCP3/hfnPfzlDbNrnWXubZP/OiHtlG902mBtzR8V9jqHUcshuN9G6bUJhLP7oe&#10;0cCVVVvt53+9/xoaOOUWHkaASarla59WqSjrtQcUZeW+aV1RVqe6DzK7rUFbCYYaUWOGs9ZQ0+Dx&#10;76RPbq5b2nRu+DlW8sv4Zlbdx915Dwd5cWV2iVX3cXHDRKIE1+SM3vtAJJtJ2A1bzqBdDOL2bsQo&#10;HqqhG5fpPBLZu47AxoD3zQXMqeK/mVX3fnBPp5smoa/3YbDIeuimRZjpL4h3FXCltOP67Te5jK5b&#10;Wx/t4k3OMKrzt7Lt+zy5+dC2fZ+m4kVJF6MFlqoBVvWYb1pHYZj2keDWP1B5Ol8AK+cFzefRh3ad&#10;93m08A0Hd93O/b69uZSrgKUHv887CahDYnB2diExz7PSi7EqicgBq5iwmTucetMil1i177rVJLgF&#10;d3T8N0t7C5wS86caCkT6Lbt+M66XBH4Oa//rv1mA+74fLOXadzCvs8pFsvAfeOayQ9UK7MlW4kMl&#10;mvPVMx7smeruv4AmWXUO3e3zark9rlZDT2Qmoph020rGy6CR+nNMLtDwJS+p+DKpVujO8cVLquhD&#10;l6n4go6Q/zrzLpsJBqElnvr5x3bL6M7BtdDoT3H2VmI/PCEFjdSh2tIl8ZV7cSP86/zXvrKHcBZB&#10;jSTd3elwKP916J6owc++CrrbIc85mxNlmWfa3qZj8AIyPaNiMvIkk0t4dJFd+mH3hE8L7wj5r7PL&#10;vvdm41J6+lyr9926uYtF5l6YT+5oAd3jSqkbqOQ+2RIrBRB/aehxWjzCxOsUmgvPEIOVMTlU5OmV&#10;NtCodKmLxt2DecgjajSo5YJ3CLo3zTV0iPV5aHwoXKNJt2MVzxk3Zfbt5rttV5WJBjoz2DkF69lt&#10;PsR5z3+dB0e8BbuddRApSihY73JZRY4SHiwKrl+Ty3+ON4UAzy6QlBDQOR2TuSoAjU/tHLvMUmU9&#10;L/VOuRdQK8vmDjk+A85RJsxltQKtTT8P+OTK+DenXwfd4PKCH3tcz3FTE7UQNxcnH0u4kjmSYpmI&#10;86nPj50na6ZFelH4Ze5H99QPBUdSDPdkTQC6eDr8V7Mq1HYk7e1KdY4Yf64YaF1IwInqa75fZUr6&#10;pCScJjOx+zlNUPc4cXabo8j491RHS32gufsXZC5shCnSmCRRpDCDPvAl6mP3AWfo+NgINOkgU6X0&#10;aOCYnKq7fisRfIu5k8Z/3YvaVmfFf6oGwHQJQ9dc6RCAbmiykRoUNHn+Np0W3654h3E0ZxQ3dytt&#10;Ghd10cD9Z9n4At4R8l+7pGEgN3iwC9piVrJBgOBRVwg6VY8TK/akGUSZiDwLqvwfgsYPlUIxUSzL&#10;mCy9qBSByeIdKS3FnXL+62ze4L0mm3cuQg30RjlcQbuq6Hdym8JDA8YUC3+a6BU8xWQgQ2rROSUl&#10;5f0NWC1TFNSTS6HSaeG/haumvZy9U446x2TYrQgF3rQOCehGHqiHijzBBelxfF9CPGeL53oqA4Xo&#10;J+JZSIPhUs181HvNi+rJgy9CF0ENqyCEoPvdIuh+nAnrBNkbaLpy1CU10Bt2QJ1dFMUIC8uzCzRM&#10;XgJcv1L/LaxYKEjJBLk+Z8Wx94TYtdD4O+LsyuZkv1WeYGig6QWWeD/LhU6LF2DzaS5V5SZ2uczm&#10;oyM0BOKoKqVAyziqkmYgl1oasfxj/dcZoLBiCJqL8ewJxl8JRbkkzk41n3Pmamh4HfQzNHmBK6VB&#10;zXJi61DE6PKNVuzpK5aEcSeE+JzQ6JwuZDbMP8e9FWarNc6baCvoq+efmECgkRrsLajoUo7+FGcS&#10;q53FQl2SjHPgGsL1M52x58AdXbCHr5L6twWdybA58NEDFT15p+dNoIHPll2msadFXQCTn8isxP3t&#10;Qtv3JS6gnqul1z3OcdhUV+5QhHeE68QHVp1Dm7q6lGHcjBrDXvt1XNP4r2ucZwXLgV5AcFe86cwh&#10;bd7usuRSzjCdFsjcpfCh5PlWJTRkOzyvGshPDrCHixjZNWXUivMzkJYrkY8T0n+d6uOCV3IEvrro&#10;TsmI2q9Dk4855+/m+qlREDGfyxmp16LProKmIV9gUoUnlRoVBWkQL5gEoBudtnQq//6FBiRLLWhC&#10;65Dz4NzLDFmjiudOa58UFuebD0AvIzVag9Z4N9C0sanbaaADfEJroXeryNYW8lIp2Ml4jxT2BL1x&#10;MCwjyeyQhF536op2NvMK4mzY1M+WXTZUjN2QoJM1BfvNQhiMjpadfrXsBdD6K6n8ucxH8E6WLNOE&#10;XitliIm8nKtIZSo+qQVG5AwmONcnpepOzB4422v6MWiv6AOtv7JL003GJ6oZiwwwbWwGHbj56sp0&#10;WoppKLHcEl3OUkNQ3JpddmRDFjWgUhIP2B0CEM+KBywgdWiXtB5xEJKWR4MPeufWi1M+6ZYUl2do&#10;eh4FV3ULwYtDpxKwOJuavEEjaEL7pO4Z45NI9a/eTgg6DdPkr9SYQGQbRRtoTFV491QHvO57/PGU&#10;Jqnt1+kdgK7anuyMzPxV/R2CLi26+RPO8WagotwlbRznN48P4ZFOhILV4wjcJalYLz/gkSmOTSG2&#10;306/SB3bnH0o0HOaUNF2mgTOpopQMNlV3RfvtXRkHGXaU0y+gJZ9DdiD0qlAECbiNMrsrpF7rKuQ&#10;efpSvU4Z4MHGRw7oKhp8iG2zFB+9Oec0aSIYMtvCug7Px0ceL7xEAEY7f0Z+3xngNgG6HIDRtWXO&#10;QYoeHd4R8l8PZEhvmpvSnu5Q/uvQ67O4ONQLfOy22ZAp44+pvTrf1OWP3WAyu9kG3hHy39+jnxwQ&#10;FREysG5ck8XknGta6GvOPoot51oRX8kvKYR3ge7hX5GIGmaG35yCGrrmN1MNXVhm7tDb5siWlLFH&#10;vxX/9dvpF4/umbFXKaOB6XdjcxIOi/rKqrkGIkKluYjpLUIZaMlU0A0mzzSIfP2VVAhMnANlbeyU&#10;9wdEMKkZYsb+peiX2u0QOrsmWQO3M6bZnUPjklfBHT6XnZrXifDJwhCDnY2TpewKWT+/y8M0nmNS&#10;9Qm7j2SZ6nlt5Tf+7epwHDdPH2BBiwN/UR0SlnqyjjlIxbgjGTIjTQh68Yw1TW6qUwEX0ZUn36Ba&#10;IGmTdZs14km52ndC+q8pCvKtrg5DZ0OUzC5XQhNqCdFvvxKSCFt74Tb9616AXZbUEJqlDtfYtfNl&#10;dplSS2iG1w054zjb7D1dH7I1iPjHp6PSwKwgZJMHjuiLmvOmT4HbPZfp6v0N9J2J3GHjtQ4LNk6d&#10;XXzciMatHvHQ3I8zgP86m5P/ML+f5mPVdTJOo7dMEh6qXO1YOQUtoArVDfRzeL8A465kE0xGabFz&#10;lX7CuLOn9glDCrwT0H+dkLQbup7DQAtjRC3Zhx0jumjBf3LtIt2nsfnOgH5uoJ/5yhcg++77X2iy&#10;QaaM1y+TfdvdBLTwTm7/dbJv626kodtT9eMzdOZ+aAR6K9nVGeMhrzS1px96LgLNEK9p0dT178zo&#10;X+e//pUNNCV8oS/IvJezKXErg1H1MzsQyqonx8B/CyZFm6PmyuiOQ/lvga6YzHDXuZ5r8V5TfHmq&#10;cTEUPqvJRiaxfINof/LqWAh6xZjku2SaXNG74XCSOOouG+hGHpxyLyFw02qs1SrpywK34/+bdgko&#10;9QaahLUSChZFOS7XQT+DybeTZqKpxeIi9lWWxuOLpJmIhC2H1sL7XfmvcXsL/Qz6X0OThnRcItCl&#10;2hgwRiSUfDCZKrNqgp46AhJjALhdyB0blDwTTn26tAf61/mv0yTVMvxsGSx8gYmG7itNtKFr7564&#10;VfhzLXTDKf51L8CKOOqeE2OswIl+mRURUgtIN8aQ3Yw6Qv7rZMfWmjHa2ITnpzuU/zr087g41At8&#10;LDPHLkfNsOLlj6VlzWWjgXeE/NfRb0+vo9AO5b/PQf9+FPJFP7Zt/Tv52NWbWSj+KgOMd+9RbKqf&#10;y5ullyuLX6BpcaoqiWSXcjNoVS1pVJpZhNlr1EZguHGsrleviwAtNGVwZZOqyxgo0TBE7u5ooAjQ&#10;ZA36bi8GxlnQf40VW2hd0EEBeHcjtWIV7BJv2YB42rGpnNdhn7ycHIImDW5cddS4zx21GhkRCShd&#10;hMvi6YJroVNV7xyTmlyI8GDNcwXGiJvQONDCy86rMhgckJ1qzgPJdhb0+F0G0ouNqxBI+zNF7g0n&#10;IeixFEN1kWCaWE1iXMUgiUi2U3Ryk9JqWZewl1DjqRP/iAFCbnSDfgvvCPmvW6H6sREPjaUH7qIz&#10;9i/ikYndau50U9BXrsKcOvfzdz6TAPgab8aDnSqUcoWqRfIL9DM+7gtcEut17VPbgP6yrUWFemBH&#10;DlBZz+qGQCSxJywtpvC9E6SlVSma8S23zFdCMxIjctft2SQ9hVZkCN4HBCJf2dJEn82S0Xh6htHh&#10;527TWfDb2WVOudnM621d7CK7kKXz7rAW3hHyX5fpnXUPdroe+WYEtgyT6hFOwmh3tgaMr2Lchayy&#10;yTQrLUTehQZ3r2+PNHxJfVFlGqdFQk+ezx8j0EWpk9pXi15a7RKBbr5SLjVp6B2hCTU6T9BqejNd&#10;UXLubDYROvQCzzrvvYBQjKtX6ELN9xRobPSUlRyynZ5CeGnYZvxIWPUZ79MIyQy01KFbyvgepqtb&#10;U6bx1PtrfBdqtGJ9FyvCSwRNskClF3GLcFgyJrrR/AtoOQbQpCI6CmhK99cYLkCT1g+leUJQ8Ato&#10;2WDJbmZXh8TwKj7EnfMmhEDs2XAVSSAGHE9vfn6ew19OhOhaMBGiND7h8mR0LtqVZWZ528EutInQ&#10;b3WOPqlr0xch6Odx+ad8LFNgpdR59rE+xE0fkCqkQkir0kEiDV0/tsXl5T4W/eaT3FPaQ6Bulhmc&#10;Mm6rh1xJn1o+mubFVVUOyMg4l/HIhqqmLDtjypnH0pZjISK8zmN2ms4hliGdcyTQVh/padNRPW60&#10;OvrWBJwBte+lgSaMUbFO85Ur2x6Ep8M2LusT5nmTtOT/VG2w7deKFz29KGoNIpssbLoCaKhyfnZD&#10;wY0tNCJ5Rkem9cQyzC1nF3mqBCuRjBHjn6Q8BCaVw9eJJoowdCsP/wyB45WYEl9eVC6kQK1jfevl&#10;Cq8qQPTnEwee336RHxJphCWnwLwSYj5RBI0iDxv9iorgBbhnNYBa9LGyF8iuntU2kq2qGLNWTzVD&#10;NgxOy4rKbbIFylrbWYSUnkE6pR+Bn8XOPc15uICn0I3w0KWnOtDq3XA2AzzqbBDPwhP4ypWJoBxo&#10;McW0l+YGFwf/tQCxMisjZJLe6CffZsF4oVqr1xiq9GSToHeFbqXM0f32mII2CyvgYCDSJF6+z8ti&#10;jNHPBSIMYW3JdoT81+lYoXGOpaolY2aGkMZyyS0kTxyamR/FiSTOc7wSMRFrz45kc/tYOSN0SmPa&#10;6FdXuaqFVS3Gt1tPzeKcy1uXMgBNFdy/UlOQ+KfSO715cirLTI85TQJ3ueATmn6j+bc0Hzp/+K/x&#10;ycJWOqMJna2qLoTUWGWNBPqk2rcbHRSCLnqZXr7iMzu+/uv8zbSZ0Tuwx6ZxDka9xya1e5mkBejd&#10;QEfkksyz8TfzYCrxzCMMlneM0bvSBKGTxhtda84vE/pK0pqbD0Dj4ec0H5Npo7SaDQ/OKEMlDTQb&#10;GN7swRBfSfetpdcplaXk86mkNdABPdjIZcRVxti7yxlwlbvV0mVozfSoyinevL/hfML7JOIhHybd&#10;8B9Mx6YN3OLsqwLxJlwLhO2soHGtmbLB4iuxNZayxdhLbZ8fx8suvqZgI8W4FCrB29julW4gITsN&#10;dGvpXaO9pCvBXr+iOQOeBCGyYq1KmLQWUQVhVXPytJQKBxutnApNgoqNPY5AV5tJ9kuGsayqz/qq&#10;JaBfkP+6yTwq9ImxVthQ8GzFeqXtRiir6oaHgGdbtB9Ag8SJuexEUyqdzs3ZYh8eBZOiUFzwraOW&#10;fq5LWNxgHeCRgJGFaXYpNP0Izf0PsmlEAMrYQoTOE9XkQ7VGbrCQbp3p5z8nHUtGzKQGgKsdo21O&#10;uWkVmPqZDIvmLa3zONQqTRyqoEBTvpUreQFDBtvs9LSGnEiouNCgkmlN0CpD3LQB1FySCDSRgrmX&#10;gRRrTZpEErJNiEuAowrVNQwloSCVJOlA20gSoclaA7lISmH2udDI7TRGD3WiNqRW6OcU8AtYyCPd&#10;mLi2fa/0soU8Mp8H+DPPkH5lD7Lv9/XZDuS/Hrc8i4gDffOHDvw/6xBKJSI5uE22h9pQFmeuVywE&#10;IX+zey4nAr2l2vehKpBVsSGOtFOFpmvy3FR+Ab2S0jtVnkCnSnnGhG2z51aKnFbq2jmgsxN55nsz&#10;/+wPQCU+F03Tl+7n5RiAxjavUqTHrf1TL7E6ScrdssPH+9YO7wj5b2bfL6D5myR0apU4CEkmXAR2&#10;nF2gKfipS2Jk1tNnV0KnJ7bP2QUL52lFnmIqjedOC/91mmC77SuJYeTZTMmb/YTNRHMyr/MUaBJj&#10;Yj8l9iHl9w96szFT2OYWmoBHfiUxl4XdPKUrXHvOTq9FZIHjrWNF76N6kAVuICoQt3P4mQc07ps6&#10;mwSK8yBLC0XVjgF8Xl3NeDPEI89eJ5uVo+dUtcpxtm8cSNu/1F0OPBtvXMU+8iLHznv+azzI1haf&#10;rGNngrodwn8fxKRmp6SYeXe7efQovePnt0Nx10J6rIWalGHT9WR1ODw/8o/q7KRE0s2HoCF49vjY&#10;AjUquQQVn3u6Enoihyrwxve1XrPI2ZTS/CsDeHdpRUemSaqvKEzq85eBmyeEzzLPFj/NVQB5q1Fq&#10;2xeY0GeY+RvQtHXg1MhWrgrJDpGxpdp0oohooEIH9AnJONPfEe1DOGhRh66Pp7jENjVRw1ZTOjb8&#10;n7UmXaaKggvxQ9ZsBJCS3sfIfT6bliZ59mDD18zbSP1NF4r3f6yEP/JsfwuLXMsudRW2yVw3ZlKk&#10;/m6gtU3DzbPNWGzJkBawgebB4yvwnidCBCENFW/a0aW2p1/IbDGpH80n5XYmhugkJuXm6YsI8AkT&#10;UwdX8dSf1PaVY5nokhSkRdckDddQnn20zRyYgIe2aW4BIV+aGRK6ym0am5nYRqGg2cmYaRKBPjKO&#10;B94Bz7TxfQKeKUuuPUgKQFPVQcVHMRk7mpUNGtde0ATPy1pcIxRkSsAGFsgXql3K9KCs/s5L4C4b&#10;jzrkI1/jfw+7v3xIPmWRepAXur2NQscNdPy4Rj78fMGDNQkQ4Kq8VT968y20vnkat6zjnyhW8glq&#10;FXUWlWKcMC8fBWSeshuim8/WMo9F8LRLQIpb6MRh57dDUtYGylJiQmk23ospfKK5iiSRTU3RbiPj&#10;yxaabI3CO72qlilI7BiH3mnnV0cDkpVmCNjfh+fFWEk+hsGymxQ4ucYMEeAJh+QgB++5S4tTLPxO&#10;FCOoUUNF9mZI34G1IfkDN3pY1cklZGV3mPQcSjRMm7p0HCpw6js5l4AalbPFRPEG2xDNTaPRWMkW&#10;wLYbh1YifbKrYAJyeYNFX5NRkE4AN5FdNJpR5aXgBefaBBv15AeW9AcpB4kz49jZhwoBE/ge/Ezq&#10;Q5+c+huTNmXIXbJoMYwsfZbUKCw6UpcVeeCagmEUVV53ORmtIW+wOKt4++KtCCI3j8UiN1iAF3Zm&#10;KUkpsWwImF1lx6UsSON5gZXYtAAHJIXBoMwbERlkqMaAaVdTH1jcfOJjSQ3mmbLPRL+fZNEKHFAy&#10;JYMW0UgVOKDrGADL0o0+ktJdgQP6eZzNo4mYifSCQ7ZW2gCxb91yZwFrVWtIEQNUPLwIMI8FZX6O&#10;WKurSFeBA5dSMluRGyxJs4DRZCLDsqWBD6SRzpJJAWBWHNrsbACNjs2gRmfWuJ03wJCSTCmHpPkD&#10;1OgwUQasZRCdbLY7oGSIcKyHlpyTWNtCNMbbawfOjBQr54TXlWzrUACY/AsaLlEjgDMBtqV2I8C8&#10;RGlaVONMfG+KMeL2XKf5i5kI2JSiGAMOFSUWGx6K0Jk236y+AsC1OhxAo77OcR0wHfbCtPEukGWC&#10;Ah5jA6w9xsqiJNoVGjz5at39AReCfK9V1wIn12JPCJiO0ENSAtSgj8Zx7lKH+nl+rjhUV3lfEb+u&#10;VOEiJzNnkwUWh1HFVjWqD1CjqtwIcGm7CIQeDfNrOjNSYjkRXq6TWnQmi3dc94zkihukrcGBeRdY&#10;ArtYBdx4Mib4XEk/M2ytQg9eLbaIPgQ8WTcj+5hF1yhG0x86CgAznGKZb6rRivmZFrUQL3LylPaL&#10;B6nBnukCLCtG/Zx29B4n69gq9XpnSQncYAOsA17KT1YaCXAd3ZHWFRIBZmTH+JlGFcGijC2aX8ei&#10;W8XPVT9HqFF4g8FfiUa9wauAAzcIZ4bFist20gVkkDYNS4Zo0jHq5MCaNzr2shrXaY3U4BwALv1l&#10;ATNRNX9Ai9YUdySBU2KrACORajeXOKDraEG0AIF1RSqGrelt9sdK9VX0BoMO8mSWfGUZpKFLGSDC&#10;JZNuHsdSQU1PyivnnyMnl/w9T5ioPFIN8dpGVe/28V/r+mHXhWVOaG+UH0j/eMY5ovlXtlId+vkq&#10;4ABvVI8xAjz7ovMIGoU3YnbQGtQiwENaEZesVYSf6WYx0mnmZ0WFpVkCaFDssom9gJlogHWWmOqs&#10;dQEvAb8OF8liK52vq129gapHBY5URLsVcTpuJVQXQ7tkExSDTrOZ6cYjFWhCbx93DFSgmSwoI7eB&#10;yiKbp6w/INDXUINkBkbVjpK2+TtwNgtSzA0jiaE7LEpnH6POutejgQ70kZRMJk6n7lHhduwuI90y&#10;ZA6MT2iQk0ljluYbD0Z6mSrekT4p3CDHJNCx1UAHesdKepeyr0wJ8Nqq0yTQudo0xEegS+6YToFA&#10;ss2HBJhVB/PzSL8GaCHoxUf46UKQ/YsdY1P5diK9kawyYL4x6ZNI5yp85yve9Bgln1ag4QHl5FeL&#10;k7qAlTtSNTK0kb0H1b9OnyvdMxyurNnSGJT0/Fg2l6U49Tqrm6/Jb+pWso8EInunMMsvFU1qGosc&#10;tYYuOc4IJtwIKufgkwDetY4YoUktfoagSwdCCO8l+Z8Z7wBNSiclX6AtSellYrmYnFNoKMg4k7xL&#10;csrGgxHoor8Jq+U8S2r4z9mTEHTJ38NSutuxoz8p0zsAXcPCCCaNNAS+Ej/D/Co2qkh6o+CZTz/4&#10;JAJdEhIxvD1mgfBJjM6zwCX9OjAGqYKn5i6ZAlbah45SS+0O7LqSCZ2dSb1MExSi0t+Msfryd/Yo&#10;qq9MQzvZV08Phqm8as01hKBZuG0yz2I+RcGapWRTo4ZOLaBGkwje3sVGNSJAE3ZrmOwc05infFLj&#10;Vaa15c03FAxB++jgoPfhsSKMDr043mUskc4H2SOOj+4PJ0Q4tlTXhgjHlrxp6HbKKoYIDzb+SYC/&#10;a/kigkk3pd1Wh64KfGWNtyMyn1ZbmTcTuJ3Uam1aM8An7JayBVARrmK7skua5ljeSF59nXAAOj0h&#10;atpH442R2i2pFpA08hWeug98ZVoKa60hobNZImqaLfKVFVrfpW2uCXIV8eduaaoAxwKdpqzz2VIP&#10;fgEtdWzaQlQeV5L6G+i03jNjEoEmmjJoHqg/t9ws7GShS4ZmKbywxbQgkyQ1aIyrOrus5xp4wlUt&#10;UkJn+tQlC+eF5U47TKxON+wsd1KYlK2dzGWoXkUaszeTtJQjFLFUWjVt0ShzGWpyjCeM0iOG6S4j&#10;0ISJpiEimNQd8iPPPKubn+ayKR9xFh4HbT5p4cjBgwEK0pPtGnkfVZo+rdvyVzsCT40B7a+NBJ4a&#10;Iz3oL5lcCa1lp3kGStvLtHDZslsR7cO2QVtIFPAKUhK0fKX0kVNxxtryA95MeozcI6+A/qa0wFbS&#10;g08C0IRmnpsJ2DQe4PTnfbRflZ7x8jlh7XEAzchyxjtwl806eOZglKRRm7HmbuaIJPTEA7Om7QMa&#10;mWjLHxkO8HfzJEGAJnR1F67SFrB5ICly9pbecsk2TcZp+GAVOoBJfekkcJfMc1r7XsBHJrVWnozR&#10;kdcXeGvL3chOAG9eH3N/MARNXdrorSlIX66/WxO4SxYSeQwYkEsWk/iMfUDmWx4MaDYGIlyKA9D1&#10;yY3AVzYWUMfFrb2MyHyDSUBDMOzoshN5bPOqhzzrW14R7VNtQwS6vvzFXnzlPTav7YSgy2s7AY8D&#10;T9N9+31SIzRIcXltJ+BrNnYn4FeR9Db/O+KzkbI1/g5Br3iyWeYDmNT1zxEfuS4bDfnfZVVhCLrs&#10;KkxPT8lI4Lq4oYGOxCS+NZEIRvqxdRcd3CW5CntAuJU9av2V7Ob1HHWAJvUliQi9qc57PB/gb4Zz&#10;fddIIBJYht09vAh02UI4BDh2hmXN1wycPeNsWv4kAl2fkQrQhI5Dt66B26lRXYRPWl0V0JpU3yy7&#10;FdHIOx2exoP67MZbD5zdvDoW8EwJnK1BkLkj1bkGA9KFb96MtpcEus6xAVtcNXLEH2yhtR878xqk&#10;Z+K1f9LEJJFYqvqDK09niIwI80yeU7oSWubt04M+Hv0HPDz6+OL52H5caDa1m9d+bAut+WSkj8T1&#10;ic6FjWlLrsmOtg20zZQ8WwCaOQLPymlL0nxlwErR5WjL0CM2bWS9glupACb1yeiABWwemA5ozRG0&#10;/Xa0vWyhdX4QyfVcQUDbN090ByzJyNoxv0udexzrk9EBC0jfrm+TC0GnNwuTxxHxHqmcW/Qfgsbf&#10;sZgkgAkdLV4hC1BwmLAlJmn6LvN74tmvikB7p3LE62WrXrGu+i7pmHIdG6AJg6D+PmsEmvJE/C4Z&#10;fbScaeQuWRtjgxwR7zG3jkXp3UJrKYZLitaMQC++LTGgfejdclscgvZ9ZQGtme8vk0Qq+7Sd1fWD&#10;1LBZO4VPJg4wuZHeHUnHUtqRxo+lBaP7XzKv1QJLk816TutDpvKrNnS3wNK8s82qRMP6UtDxTjrJ&#10;eOnlsayfAtK10a6VzVigpEPewfzcQLWIDlvrlQ8As6rIai4BNNj0Y9cd+EB6eAsjyboS0xzuyGul&#10;R3Ob931qK80rLkWs2LZzvstkIUXmsaG8brr6vSVAuy3XoUFk6C6lNC/0ObnfHCAdB7sJlZeyEi5l&#10;jRS4bp4BiqekiB2KWEk0WF5fnBtJDbZG24KGgM1id7GrL32DFOKK3yn1Bl0XXsrUrjiTC/5gsc5w&#10;stTIi3Y6+OZJpOKnaGUOP5sB0uVX0nFeB9ZxOh6Nh0gBYB63MhbVlZWdtJK34smwu0VDA1MetZSI&#10;LmY0dI4Au5kIlF0b3tB9MBtJZAvSdMDNjh2PR3QdgyK0K3NdZGKuy+NnfYNbEu/snESAaVQxYNld&#10;wxvxhTc0cIOzdE5aamhGYquEf2AAuAisvpRWBiXOtIGVpidJjb2f/Vl5fSntydL7alWu1Eg8U+ut&#10;QFpvpL/aVYH0RTdSh3FGorfHT5Z03lKnt7GovO7GtEWku5g2nQZkZ6pNZQd681hu6a0dGg0elyt0&#10;lj2wjbMdUIy8M+yXIkm3U35wOstLuS5AuCr0qDhrlUvLgDOSvsGe1J+t9wtcIcAMVWa+04iwMYl+&#10;niug0ya7I9rU/EHrKy0JBq2T26Dtvq7mED7SBzcDthPoVH078A7QhMdU7IWaSPMrbUI+ohG4yzbN&#10;rhPnLbRO4fM4kac7Ail83jCJK4Y00OiaIUBBbttLmRE+oW53BVdRDLqCv7G5Psqj6Z32GJou0RRs&#10;jH8AmOEmx1risdEfZuyqyccinXgTXAssjT8JoNL0EzCk1dzJel1j7nTswhJZzwAFgFn64eVOmeLi&#10;9QgPdHS8tdFf7Bkg7bCkNuqscAIn0w/vUb5MNjQOi86UL6wHdDRkxNwCyzw5prGksjUwrTvhSg1P&#10;TNjShkAxnL3g3vmkw2ueMIiH1/SKlnSRvG7W77pO0hEzcue9RtqZRTXWk1UZnDjO3Qpd16ZQ7ZpR&#10;u/ZMIZbgTOqNmT5oV1/SI2P23gVW67oGWNva/BxHNvpS5U4MvLjml2NraT+DJUg0GvjqHrtoy0kI&#10;HHcmRlbKm97QaFB0LJNI8gMplnoLbABnxozdzZNxQHLnPYTSwAzluWMgHUj6RUokJ4MGXM3ioGjg&#10;je0T5sdKfj5mrg1YSsoxmh8GToOvYTR47NU0f8CbJu/odJaX0pP+dEmRYsWAkJsJzaJp9sg+UHMd&#10;0bVPNV0FrJUMw0NF5UreSG8COm8EgOngid/g7N68zrTlR3dzYCZdtZ5iietnDVxvUKNBMsXLJpEG&#10;6tIBEwHmuU0jnVQFtJ+7vxG4bkpZznWan9OrNhkN7fMTWXtVAW0jxsMZovQ0ht45wKSoLVAKjO7j&#10;IXldSG8cINntKjeABusgTPMHTu5Qo5l0EWAy2AYs9x4w4W/aS289YFzRz5XbLqg3G2OwI0PM9BA3&#10;OiXkzg3efTctsBBhnffloTVNVNkLJqYaCQ0MB4ZJxV6EBlZuFCEAs5BKb02p9OVYMT2Kj+rnSlje&#10;zrA71jjgYTjzBIBTKilzGh6x2GhCIs7jqQDwUuYS9X00ti9wclXgGphxMHf8NDUoDdia2cgWG2Ik&#10;y60EFhLxBpfRObDriNYFExEN3Dh+NA8IvmeHk1tVuvDEkGvjBtMMJnhjHGlRz4zEQkO8nrPFF/QA&#10;2utNaZ5Y9OayetW1PfGdxLmicQ1wdgpOca5+PslXIdukld3VIY6mW+/05AocoEZfmrevA9aXwss/&#10;foP6uiswYyOK61IvX+YNvUQMV8F9DII2ofObQIadAOJSyG66YpyIjs9ZlAVm7hdpGWz1ht5NNrA2&#10;wFSuBsbDds2v95hxgeZjaPPDM/R+3QFgto2aRtJalIKUewMauHovGosKq6+EniTzXngaTXgZ1bpq&#10;WHrwPAxFCwj2ZAmy5+c0xyFR7iEGgKvvqbV+4wIHgGkXcOMjpYQ2cXeBA6SrkWUAuEbD+rLZyOX5&#10;jABww8tS/kjB+A1qI8+CJpeSABqNlATQqCIl1UCDht592OQzAh9Yw/0IcEmrBKixl9zAdcBSuMlV&#10;esyjuY5lpO4faenm8VMvl2mxosvIg3I2XwiXp8mi8eK9iL3ozPW0t/bpju11Zoq1da0GUxt5Nq95&#10;JKEdwGPxg3mLK2vOT/0jok+Xbu3y0P3iFX3tLYKGT5EGgJuTSTgJnGkdcmeKfkIFXBZ58F8J35kp&#10;PG9gwmIId5iOCVdfwCo00mbDfCk8f6X8o8p1eVvtmYeLy+r9aoHtt0nyDA29KpeWHfOPUKKKkaoM&#10;Xges0UjFtTDOe7luTee0QNnSGqxKEqqAuoUrGYbDlFdeXfgIcD35CL/PrpuROu/N5UuFpDShkpbu&#10;BjgSVxWc2d+h0Kj1Ey0ptNIXFj1WNZ9Rg9Zcd6hQTSKMZruRO4EBSVnLypMAP9cMBAv/lAEqMkiu&#10;VT50O67WFhXZss04bFaMEeBiu2nXSX1GZ3SutYgIMFWcHJJSblfv7daA5ipgWrqUwLIa01swAsAE&#10;z6ZkekJjQY2aq9PpiiaxFzm5VAwiwGWrQ+AD01P1WYteByztII+ueOeeNpo1dNQimMYQTO9LoaIq&#10;kzV56g8T5rW0MuCfq3eY6abMSXJKd+qFJ8aLsm2lgKgW/41J8FNRjZlnteyjgR3V2kTiy3zLxKVx&#10;2FSZOWf5isM1sORMhdswpifVDjqgm4XY4VPbHesnMthgkl2XwJMX9d7InQpFOPFQbsY3JQnOacZb&#10;9w47qTX5tPkYHcgiCzrUIgS6Re3IJ7YtT5xssgiRkir2ebRVn38eWT4HTqVLAVwKJ+g1ReSSMzpK&#10;hucHN7A0157DIu45hRd42WRDS2RK6JdK0gO5GVa/U4JE5AwQ4w80rJxa3VLxCiiJUkmLwPLoVMZX&#10;v5RSaaaVGt1IZvdXHBHxbV6h6+F8EZaxv8tW3gQ0dsOWxCyCIwhwzH+MeB9k5Ix/Ah5TsYoBX4y5&#10;GU+Ia/+xaUHQIU5KaJnZ13566zFps19zbAGHogBH6FxwjgAnW5CZmdkcxUjFcSMqU6+VNryh2bkF&#10;HuSG26qTtQA2Cly7CmlEw0QwAjxazQbLqzb7p5EL8yxm3t44F266GyxRdLj3Arg0vkAW5QPgjlkF&#10;K/BOFrbflbj2GFpg+UpWTQMH/IuayA/YvibS0oYS+XBrQhpFpaBwp83n1Paa+Mpe7Qm9o4b7kmVQ&#10;e0U8h1CAGWA+542aUoWxA8DO/ElTq5O9DwDOTg3nZ+FvgwaP1wkXsQIHXs4raUH8SomxZyQCsNtg&#10;jEGOUriTQ+m1iMBiUI6bvgqWFidB4JITCXwbW1EyDhq29iPqu2A9nTWiB84t6QI2hIeVYQTWfWrq&#10;GCK86I/Xx1PsFIAtbYss+VB3kQpb+Y6vgdV8Vu44wDvpBbiMg6ZDubcAHUppN/ns5zxZa8bbqGoB&#10;vGJvjZCMvAv9wCoNS6vj9wqZr6EeaUDFZ8VLpqwleIfEY/ZkcVXQ82e6b1+t9W89sounoN4tyfCT&#10;IkLxxJjtEkaAKNC2NWgUMFvWOKZxYO4wh0ELW2TOeaH0E2rQkrUiDyxurIDq56RLmBsALZ8ln4Qt&#10;2Tj9emxtt6C3TXBXdf8Yahfahsu3vGQAtmgxNimIhFWNZfQ91A5Jfb3VfdHn1j6nAGwpIehvG1KD&#10;+KEdA7Ck4I3L5V3QleWwkr61Fhz4tlLdpdCgvNRSVQ3AFlcyoESYQcw00yqPLqQCKws0xaqtBPHn&#10;WmRgC1z2kzW+x2NUxx0HYMu52voMpZqqrRqeoaUlqIvT6HGm+2tbhbas1CItUx44txTtIrAkp7PX&#10;IK37yAazLBf63ihJWtOd5h3Wf9kAnzZWwFpEpu+YxD4aL3l7M+NJ53yW3hfJsTobSIRlq13L+m3y&#10;9LZfpm/gVXfWJuWMduCB9DRHdnxb4Jn2UhDlxRDhOBASW89m4NwSHWt86xgXz60o+1aGnCKwPngW&#10;wKEMqU28W3HOD/QRWpaT2pjQv7T62iPnFPjFt02ku61Cp2HTjsXjjpnKFbZ7SgskMmwawDvVOyP+&#10;qZ2bxuHPYSnQZf6FkwUdcPlNV+NQKhwqbBpeFziMvgyRmomCna2CNGpYkDR5C9zxbuk5LUMwl+k+&#10;zZM8J2QVW83rdd46AEu/TdZnWu/MFZYKwzl9G1hJsxl9lv0HLUPL0UGQdLWWTcq0ltAMnFuWHURg&#10;fU0ES8+FvOFFWjiYSqznNEuvk2Yf5hpYJFrI5swanSzzV8HqO+7g8WxbJCzeg8sFy8XP6TANi2VJ&#10;NL4TvSVh2Twa32O8w0isBcaazxpYfRflXK132JhjtblrYOnbEvyQ9qiaDZC2hVe1fCBBw27kzbJt&#10;YeXn+R2v5B0MVp6LOS4jh8pushDC+w6lfVtJJ0XtG5ka6//S9m1lJCR/m7ZvWFh/GhLnVtAsved1&#10;0Jfii4iH2Gxi/i+ZbaGrF55AyL5GBNbX1WocKu9EYNmBn79N0iF1FuUGAmb3ReyEP2RFWn0X0MFp&#10;Jv2ShXdOo/4O6QeLhzTvsO7D6moBfCus5AdWqlvXTuCOWWdk9NU2i32Cdm8SlqjNphS0Pktuddbr&#10;AVieizP/QepfMr02Hq7tPKVp0w/al2Psx5Kj2pcj3+znsnPrPPav27y0L8c8hXU6BWCTkT3kjdFU&#10;4cPUhVsBWJKH+S5QVkJHbYw/ZT4L4Evqw89VcSGlFYsvAvjuvpUzgC8lYYv9dWza8RBSFGGCFQfW&#10;XngDrN1PCgC+Gy8CzEiLKTUZFNE74Vsltbea5nLNwkgtUWE1LdiHYEu9NSyv6HmUIaP6dSEPfEhH&#10;QEvM7DDLsFr7lC3rqCzhBeNFWKSub66BlRe3UnAJa9YCG8AXMhjNJB3Y72KejPauSQCYpxiAJQWe&#10;rZHOStXd4wFYntbL/KtxYMeLwWqvh9qmvy0TAvZObORU+IqczALtoENFOTb1uqbISHtUCdjcce2i&#10;pK51z8lInwqcfSGfdpRSWdi0cQR4ofJ+fKAOjygM08GWgWUMATC9RGFg2mGyBWGlvoiQeh4KcOA0&#10;Xnea+mrQoMtJ5SwpC3o3D39SJzORno0CRWrhKbD0mLepD2oc/dPnOLPl0uLQo09IAPOsQFZbIWCf&#10;72bUVUQ/GDIeRsk4B4BZ3ZCpkbo9BMrDZENR2BMFW0xv8oXEuYSiFgei7QUsb0BVbS9g57Ken5hc&#10;wLLXKOd+Ui77HLbuiE6+vIBlbUq+jFSzFrBlc7K+C1rcbMIhAutxYIB76sdFgOlPyZolwMQDK2FM&#10;8FIbnaAFrq4Bp8EFAUzB1tDgLWcFzItZJh5aWQzkIk1KU+/5ORrNE4Zp9FoAd6TAs56VRQ50D31m&#10;B3DANgyLLzYJ2DM2t9njGBHglQRmRkMb7LRexXzkAHC5lIDfwGJXM1FXAWtXB4PgfX0BYFqNvFQm&#10;y4swfKkvauD6bq925dJsiFdPAycXYJ2GwEhv/nKX9MJbYFlEIMqhe+ZgpACd53W39+JCwMwm55Mj&#10;1GB5dRh48jWwOiNCgpfaUj5ZpkSw1957rqO+ZNxtD7kOYRKwkS5w3WytsNKZDoBJjPuW/whwefgg&#10;gEa1bBFgevgsKtBcxzS85ZN0BEo2wIF1Mod5h8kzNDqTAh952kWmqmiv9ZcDdD4HYH+UIIIzjSTh&#10;hM5E5THbQZ2CouXE++UjwOVF8wDO9aHqCPDi6cOAWCEn1hsQke6iGHUiFXfdl+yFgFljn/WGLDPT&#10;hM7avgwsMxQArzalEWD+hZ1kZui15sekhBMwKILeU3Iyc8bkjI8oBZQMO4Qt+tIVgX6lo9v0hiw1&#10;tMA65k/1GTtZNo7wMObiGukqYI0GXZ+etbkKWFODa7NdNgHvi2DNHVdZtmMMfbKMW+AGiUBtNiiC&#10;BksJs88f8HJxe6x1LQDMyKSvu9W5lTT3YIkYWSRGUkpnUwC4WXkmEzE8v+vLTfTJZKUsONdNXiwz&#10;2L0KroMaxjY8H6RJtxIxhiOgBlirL969jauvChzwRVMrc9aiEeDBC4+6SQQq+5u6IeDJSqUBj5G3&#10;1yyvEALubDwlggYDVmGfn22bFqQHjCbsbGuZA+ES7wYQxx9NM7LJhz1cq6mvgFfQAGtzzPg7iYoD&#10;jWuAr7OD2sJW6Q442xU4wBvVDuqSE3rDV+qEgH2vfkCsSEJYv1rk5GSuot5XelvJgAOMdLybdly3&#10;jgcpI3u/mAbGVllCNOASU6G2mmEAGA/JWsMDzM/EhHlfARnch8VS8AHpZpzJ1ZeO6Kl+21KbAG+w&#10;UtSVjJZBeodtkCbgnHCyLYAL1J92HOjsFQT8DUr21ucQyATSy2K8EagSsRvaFz5r203zjS801C7E&#10;TnY22p9H+XAv7yio5u/kAravGp1mXAklfGWwpjNZcFjiUAWazmSqmZI/gI+nGs/R6EiVZ70RqJml&#10;J3GswKZTyqkpIVyNI4fqpNM3yKNz/oERYG/PDXwgtVfvydcVxAY4QI2jly6pXDqvVDYeDe4tmbo2&#10;SeuOJZ2Y8FNFs9S7Yz5/WmN2yhvUdIr/LIEHIkbfHC7RYLwFVZtZVANT9nSuk5eShhytr0MHCEmo&#10;XG9In591jezwyTIoY1iaKkqTn4xh0ztFnuqUaUNyLOynPdDQbg/AVDIysLQpTI1QccjAsoWnAeZ5&#10;Noh4OmFHpTZsJiAdL7weaGgzkRaJ+m7TwA1ygfkDA4qR6V4vwUoDxHMiqXZ/SHeARfG1TQYDzM87&#10;i6afAzJIIinzhm5TYHze30g9Flmd32DKoWbm18DEg9593uua5kafeA7ENM7HcpQoNbiTovkl6ZrY&#10;KqBF8zNXx3XLG6TozwrCzBta81c3XqsvbgJzlU8O2EGyIcaikp852ecz9MwbpCvvYEoZBBitm3EO&#10;AO/l7U45dsF4YLHdAWAy0EYNjcZGs38un2m9kVLVlsDR6gudTEUlU0PjDDGsRKKdQFYOsVfvOFm7&#10;lwnYy+6y5R/gMouoI/oGZ537qtQIFAVqOisAjGtiGzO00aQC5ENlEWAWD2RlHkg6kas2a3UVcCDE&#10;qwJ7HbDO869Vb2gWXUfvtA442ytcZ8pcK0ZqiZb7wnApxxXZ9gcbrgLWaOBduuOqtSjrwixzEpBB&#10;MkNeMNINKqlma9KtCxk4X1ajD/AG+RKLgAJdsGybs4JRQDFOFJeyCxGwKRXngB2kdcmSqAGuI1ry&#10;iF66aiwDpLcw62fNGw3XXQWsWXSmS9uMZgCYHfgW/mvnZCIfaXYwAFxq9IEYNu1vsJM1NciTmbUK&#10;3CDr8r2BWN9g6vK1G9SGnu5ab+XSMliZPyJWVQa1HWQOxqe+rgKWwSNvYRKsZa8gAMwTK9k5CVir&#10;uTROBDLbLCb2EonuK6DL13AOJFFpk/GMa+BkNnGa7b4GOOB94ahZFiIEzEKbqBM44uRa8KjN8Ujz&#10;palczfyE3W40tVjBR/54n5ZuSuLxDFX9wECkSXedsSg9bqrVNu8OTVFbAJg6hmnRQF8+jozZwUBf&#10;/oBXkJV5pEuZnWVZBiP9z7VLWbfa85appYZS8eU0+mc13eKeGoGmgEWTZwZNtBCwlKQzfwpA7sDu&#10;WQGWAQL9t9OvZAtjArA0TkUb8slXWrCRqpjnFMBRtbyKvgXsqRXDAwMPBTbAN9y/6cEAR6YdkNmg&#10;Bni945FWS0jp6ZY6kROQT1IOVrGOADPOFPaf6JjyFLlWbTx077pba1giGK9pRYB3k41AHgGv0JPv&#10;2iqk5yfzDWrjhJdgFuQaWO0CsM/IEh8B2DKcrB2AjY0w1uksc9gbbdHZQw3gwM6JLP8BWBqdM9Pr&#10;/MFWYHXHA0tim2Gjc8WykbOKBoj1LnTvGoU3d01lpmg/3mZJ9laHvwy2+Mt4Mq6mG8ccQh1IUhn2&#10;KEQ6NeSIrABPFCBMYgMrU6/Aeo1CflsdrtfyVgf8dajOtKr5EfqOeTjDEtY6sKkLYQKwK5osBx8y&#10;ukJR+mNxUqHVcXLNDzz7bg04OtBcyVSb1ZCGoC6S0KFx1Tsah7R11Nz9a/g3wpNxXi+6JPBtZelE&#10;ALbwmS658KKwhz0yT8G0tS9KktkSsnkWieq04tL7qxP63hjOMS9Y56/o5PEcjNQPTB953CXlYl6p&#10;Kwfjygqr5Ti9iJLtZgTWe1F0r2B6sczspixWT7M3lOvcxESTv9luuRaiLlLT9pj9QN5NLm0hsObv&#10;aFtIA7DxurYBjG17OU3yA6vcrHNAZ2tJ57iNla5qXdCmPdWZcr3pVIkv77J6cUzjwMaoXEUOfBvp&#10;w2gimsyrDR1G5JgqTJY3qaubc6VtqbKpdVSqRkUjnQZW40BdwHJU+tsqDtfASpvF4g/P+2rYjdUY&#10;wbsYWRoYtbF1ubX2NdAOc6aZluPUyGI6VZbkaB00PtO6BMVEsSzmg9cnR7SPSCeNxwG6AFWW+Gob&#10;QN7U45ZAgprG1vxtAVh/BErbC3KKV2SnfWpEx6Zcm8lmYBCRwkz+Nr3cuuKrl2bX55/0Mm7egbOY&#10;jNF5UXIl6ed937t6mZSWLYsvNA71iR/e4xUxWV0Qr+nQnMtKjPNYekA9ZP2g76Khg5ymZcjAcit6&#10;mBZYyzPpVvmqdwKw5SECzZNDeXc5QIdutsRf4C6K7ovA9pbfCeBAm2m2x4Fvo1SSfYLAuZUf5JJ6&#10;ok2L3wK8Xpa+R2D9STQtF1VXa/o2Mi/lotoLTV96ic1maVia7m2JZEAuyvL7AK+Xp5kCsIV39LQJ&#10;nr21hwVgyyMhARyYi8zxm4YloeL6QfIkb8bZ6JvmnQZW63XeucgypB/lqXoy8HhO8R8CsMV2Bx77&#10;KU+haXzZu2NFgSueMdLkLa8zaa1T147IKSxG/ywHzhzuuW0jz2YpcDnNVN701R5UeR5Kt+aVp6x0&#10;vI0mNX1+FaxuUiwP3gb83uKfBvz/YrN1fosw3toIdYw3rT7TH4DFhcsXrHGY2QRp+SKZY5tRDNHc&#10;6FVxZo0dZe4OM2x8runAs0imH3WX+UTh4v9Tdna7bd4wGL6VIDfQOE3SOGgCDB02DBiGAhuwY7f1&#10;kgBe7dlu0939HkqkpO5AL33mYu8UfRRF8Z/VbktgSej0+LzsyEX3V9cjdWYDpqPbbXoPZIREpFDS&#10;7LK9a5ofyOMP34f0D6BGhn9A2ubsNgo8pL+TwH/Y5hK7pFNCNQelCc2tqB5BbUHT17ZeCm284sbN&#10;+i/LBHUzy/UcNPJQ/FWVY/luGHlSKKCnwTXfmh4iRVlQJZa9K+I5iUQffPAi9eENKkvZK2MNhGFH&#10;uUW1hfWArtbiVM/cak+fHupJI2TfgJwr2qB6ZGp7UBNQzOtCLD3gtc1b1NA+cD4xY5bGbpW3ltQ0&#10;z7ngsk26OgXLrAE1+phmEC1R5STwUsVz+duuE5exjvPv61P2UuCQdolB0N1UI70OMTlPHmrD/k4E&#10;X3P3xMqdGnTMEeA2z8viN+LWW11+5WSCaTLvjGhMlTwngvU2rq7cBbVgdKQQav29OhGsSXdtg0ZK&#10;RqK1FRV0bqbNQs8qp1Fw+0B93NTa1zcuw0jkU7t2hHNDmBfNECjTbeffR62EHzYhDOFupLIi9kC3&#10;5fm6TCCIj5NYyleqoF+g/IhXyaal17M7Bau/zQJNzhOSvqb4OlaeMsZNhb6+Vf1uG5SwpbocHqIj&#10;XUP2um5QJOL8zJwATPcSjODAa7xL8xWpRK1fr6FEECvUilfnq6KdOpQSmzkUH45DyxycWb00rguH&#10;kjo0XzXKregKp+YjojzVVfEqKWKRPuxY8t7mOyDPrGJJJ1YDxJs4oKGFGmK+jJHcqJQ0Kpu/V80z&#10;QGxMTp+3gdDl6yjbhm7zldF93c5d0ENVgen95CtrcPM+ZbbRxHkG3AZ3ZqjRFJ8MnZv+dSJYnjb6&#10;RsvZYYCGoDOxR3dUkKurDgULy6O7ZJur48a7V2/05QVSXWyjvd54rK3eY3anxw/U4G55621ctlBL&#10;Ys9k8offRlOjO2lR1dSh8GxFrYm+sJdkdvgJZsBM2fVrJW83QUB/whM3hZZ/kf2lb3efE80b/kbI&#10;5R5fxONi1Ykz3hjBKCAK3Lw9hCUF85Oo5koKKa30Aplvo/MGzZeF2IcGURDxmsRksTLqnx83LRnU&#10;B9Loy+/gFYrufOXBR0UivqAGzQf426ZuW9a+Ane5YVksYhvURNQ3u6QGCjD5ibEN+YHNTZLYcnP/&#10;oM8rDbr5qor3cL5h5uJ4XhOuXHEg17QYqyS2Ky7WJUTu2OKMmd0RQoFOYBzagpGbdWC9coSFwlB5&#10;50y2Kziz08x8kfNvo4zaZRZtgwUdSLh2mqGPiG/rKhScIdQ4/Nh+kUiOE/eZTki+X/qxCJo1FxNe&#10;aoVFgw5mt1npc6IVw7ZyBJExsYvuhbE6VSWB7F3wlTV4STpWdhuUIEaDHjqeCSojhKPb2i1pfXNq&#10;UAXsNnzJOhNgBo85I2s6X/WoELPCxI2m32EoUImVuU7OR3rlawqiAix5gxh7dF7Q20BaROooiri4&#10;UkPcS3OdyUK3HiyBdX4ovF7R8gBxIFQG3BTRL4/yaMEbZHaHzMiAWzu55VLZc8NYZEJ84g7e8K5X&#10;rrN4oAIzE76+eyUfck460rsjwfCC0ss5mCbuZgaUNMcEmnpyl0mJjZBASaNsXxtWEjshUuCaLWOg&#10;iZJONa4F41IiEJVBFydD/UryydXaqCT1WSHSchJaniRKJbU8TpMMeulO38xOsGLc+5ChoHkdggM1&#10;vYc5IRYjFBREl0N0ZLmKqequa+PilhxLy1mv2MzwIMWHrhNnaELJZgRjMVSE9OO/Y22Wr+TFNQV5&#10;poYRJ2kJ8Rl0b2SpRSvRnWZC6tcRg41rXPetZbyZd6FA0lBPiGLQ9ioWS0E/NqaIRBucFJoiVV9b&#10;Pr5YmlfR6zSxNr3HogRBo+2iNW1EvpI0+MTb7PuWig6aPTnZjpaqHO6F8HlmdDn8l56smUFTiOYy&#10;lsaZSqmk+2TIb5o6KHWOxNUbT1XEPaIUKdAxp7cUqcxvmqFd+ljZuLiXoHtvy9Lde3aLQUfH0YQK&#10;z+OB/V7PUhsS360tTRTWZkyQry2NHzKb8WI4mp4FioJLLnJFk8UhdAiaQWCpORqWkWs3tCW8SHST&#10;bFjQ8ixR5d0g1Ia80SR8PKR/SJp0emsfyMiDZkFeT9+G79DSAQGaZj2V3vTkkvQmv9VthQwF8fG7&#10;/E6cDj0bQ03PoIcOw/os0WXCm5X4SrYdKXiJk8exGIVssJewGJCxpvCUN80SEwXHEuUNs1a7v3gY&#10;YuI0MWHplBzQCU8qie7RYsNecbXvK/qB1K/U0R1700L6WMqjXLtJHx1mYm3S7X0nMoLF3SLBpqJ1&#10;HI3exBTeO5rIn9o39UwuvxPhBOud6Dctgb4Y1pbhFXiw2eWJ8MPQJVzHeVgbzsvThHk/gdaxDRIH&#10;EFDl7tjMbUVv7mLwoIx8cZZcMF87wycMoHa0jF7CVU1CZO5OCabVr9QRjmrkFHQixDGi6dcoKdii&#10;OBl50nVNpnNoOdh0zUSYY+DvTJxjkN860DG8DTrSMcyASIQCiPw2HTkh7SkhjLBg4iVBwoaMTaGv&#10;Y2RX4k0b+/drrYCwS2h4mdcVNToCGZbUNddmFnCSy1hLsJbo2xO0GcJW0dAzte+bKG7PULAPNUit&#10;HSNLyeqUWthA78xOSOlyOZhCk3RVJVuGq4a1tTYz9ufXOjJOjuCTjEaN9h9fKaOK43SDjP59dRGe&#10;hcxOyBCMneivJPAX4beEhBi09RS62a6Jkx8s3ZSV0fctw6cEcpr1n9BjB0sgg7bOQ86xeicMAmho&#10;zSf4tsLSTfAJ6Z5jmyAlq+jbEpZA4pXq+iDGidY1o4lLaQAkdjKMKspYAl17zGgzJU5ctZmEpkTz&#10;L9cHM5ZAH7GUsQRIKnKvRSLbhVhGzPDUWXKmeUWRTkYzpUbGPQsJK4OwSnjO8Gerkyd4G0keCd2e&#10;vLrwnFnRkuAT5ktGcpFOtSI1pb3FGTR1GGEdyWwykorapJdETtRwixN8Yj2u/AXMoLt+kuBYnL0R&#10;a82gu9RM3DTqPaJzcAbd37SEhU4OWrxpCZoMr1Tipg1+zcRNw1MQpWiJu3NJlq+/DQnblQB/SPvE&#10;3SHW6voJnM7O53rs6wVJGuWVQr1jGLpAkwRWb0MpUjwBfaOincSK6Yxbd0JAS+7bemY5WmYss7a1&#10;8TBpn0iFtqi1cxV0V4F50Dd+L21EtvJAgXaPH81sVFY4a9Olre5bp5uDvnVPvNWzKj8yaPdrIodk&#10;hgyms2vr9DqWkQ+y/V2bWSQy6ge0FX/+n6s+braHdQ1Y7FbHp4e3r1Z39uPXw7H8/vjlcPx5vf37&#10;4e3q7rDdPH/66XmzKf/YP354t9mffV1t7s9p+YT4cfYeYK9edoe7w+79/uGt/fqw/fTv+/3Zy361&#10;uz8//PNltV+fn21++Xy4P4eBjvFjHz8+xI/9cfNuy9+5OLc/vdsfjn98+3O1353Zz/vz4/rb8bft&#10;70+r3boAVl/Zvn9Uw9r/+Xn7w5fj9q/n8h/7jvhS+8fLYVd+Pd69PNqv1d0jO316/vjj6rga/11Q&#10;d+vL7dN282m9f/gPAAD//wMAUEsDBAoAAAAAAAAAIQDMwzslpAoAAKQKAAAUAAAAZHJzL21lZGlh&#10;L2ltYWdlMS5wbmeJUE5HDQoaCgAAAA1JSERSAAAAIAAAACsIBgAAABm9ijcAAAAGYktHRAD/AP8A&#10;/6C9p5MAAAAJcEhZcwAADsQAAA7EAZUrDhsAAApESURBVFiFpVh5cBvVHf5J2tUtS7IOX7os+VYS&#10;OYnxkTixE6ZALmASmqQpTGiBljaddnrNdDLtFDrQzrQU2gIFOhPIUaBkIIQ0iSEOmOA4ceIrji1f&#10;km2dliXrvna1u5L6R9ggm4Qo7m9mZ3a/7/fe79s3b7/33jKOHn27s7S0pB+WEbF4vATHMKlCoRhb&#10;TvtZm20zEk8kivyBQPVyOsAxXLq2Yc3rK4x17y2nfef5T/+MGPTlnUZj3X+W04Hf769dTrvcQKZn&#10;Zu4LBoMVy2lsnZ55oK625n2pRDJbVlZ6dVkChEKhR1mkHKEBIkWIUBRNUhTFRdlo4psaZwEYdca6&#10;42c7Pn5l186H9xUWFlrvWkChVDqt0ai7AQDM5vE9K1cY39Hry8/b7Y6N4+MTuyoqDWdv1XD42vXH&#10;eVxuyDxq3svn8/0Tk1MPrWtp/utdC5iyWLfNeTwNAAASsdim15efBwDQajVfXO698ouurgvPAQCQ&#10;JMVjs9EESVI8BGGlCIIQCgQCH4qgyVA4pFerVJfutjgAAKLTaT+vMOg/BgDwen2mXLKwUGo11tUe&#10;BwDw+wO14XBYh6JoUqvVXPj8whfPBgLBSh6PGwoEglUSidi2LAE4hkkjkagGAICkSF4uSZIkn+ZQ&#10;FE0YjXXvdV/sOTgwOPSDCoPh4+bmxpc8nvk1wWCwcnDo2pMGg/6cQCDw3ZUA34LfiOG4FACgQCRy&#10;55KxWLzU6/Wtop8v9175JZPJJHU6bde+fXu2dl/sOdjc1Pj3sbHxR1avrj90sefSb1bX1x/CMKww&#10;n+JMJpNCFAr5mFqt6gEAiMfjJbkJIqHQU1ZWeoV+Li6KDTucztZYLFY2PHx9fzwWLz3Xef6F6emZ&#10;+yORqKa2tuaD/v6BH2/e3H4QRVHsTgKmLJYdCIZhsnAorAcAyGazzNwEgiQFNAcAgOO4RCqRzJSU&#10;lAyc+u+ZQxqN+mI0GlWFwxEdAIDVOr1FLBbbxycmd66uN72VzygggUCwKpFIKAEARCKRO5vNMhgM&#10;RhYAIJFIKIPBYOVNQQQp0Gk1FxAEwRkMRtrvD1TjOC6heWNd7XG7w7HRYrFuy1tAvWnVYeOXXh4M&#10;hQzXR0YfNa1aecxms7fXm1YdlkqlM3RyX1//gcrKijPvf/DhewwGI33v5vaDw9dH9rtc7iYURZND&#10;14a/j6JocnV9/aF8igMAIOMTEzudLlcLDbBRdsK/4K+b93pNuW8HAIBhmKygoMAFAFBbW3OCJCl+&#10;VVXlKalEMmOxTm8pKioa9nq9JhRFk3kLQFE0yefxArmgz+dbwWQw0kvxVColJghCCABQVKQcDoVD&#10;erFYbOfxeMFynbYLx1MSr9droiiKS5IkL5+JiEgkklmV+isXc7vnmnhcboggCGFxSfHgIgEEUYCg&#10;CIYgCMZG2Yl0Os1hs9lxFsJKlZaVXp2enrkfAAAYkMUwTIaiqOuOAmZnbfc6HM5WAACKoriP73+s&#10;XaUq63U6XS1Hj739GYvFStHJ6XSaI5fJJrhcbgRP4WIcxyVymWyCy+GGuVxumMflhiQSsc2/4K/L&#10;15AQtUp1id4RYRhWqFKV9QIAqNWqyytWGN8V8PkLdPK812siSFIQj8eLh4aGn0gkEkqbzb4Jw7DC&#10;WCxeCgBQW1N9gkqnOSwWi8hLAIPJSDOZTAoAgMlikrkkk/EVBwAgl8km0+k0m8lkUtFoVA0AEAyG&#10;DBRF3bRwDocTbW1d96d8igMAIHa7o83lcrcAAGjU6ou5ZDAYqhg1j+2ln7PZLEOjVvdUV1d99NCD&#10;2793+MixL1gsVuqRXTv3vPzKPy1FRcqRFEGIZDLZVN4C9PryzttZsVwum9Abys/lYk6na73FYt06&#10;Omr+zvy8t76luenFa19+/4FAsGr7tq0/zLc4AAASiUS09DBz2OxYLolhWGFsiahkMqmgKIr3ybnz&#10;LwIAXLna91MulxvasWPbUx0dn7yczWYZdyUglUoV0G/OEosXTRyKorjxRKI4F6PNKZ1OcwBurB+Z&#10;TAbx+/01Dz+8Y//AwODTxcVFw/lOQqZSqRyprq46WV1ddZLH4wZzSYFA4KM5+iotKenftKntt5lM&#10;BgEAaGxseBnHcWlv79Wfs1F2PJVKFYyOmvfeutwtRsDtnmsKBIJVNGA2j+02GuuODw4OPWmzO9rA&#10;7mgDACAIQhSPx4sBAAx6/c15USC6Yc04jks/OnX6LZNp5ZFR89hek2nV0bwESKWSGYVcfvNk81nX&#10;58+f6/z0hWw2w8otFA5HdBwOO6pWq3sKRCJ3Jpth6fXlnTqdtgtF0cSa1fWH7A7Hxq6uC8/J5bKJ&#10;vEdAwOf7ZDLZJA3k3tNhs9k32ez29raNG/4QiUbVQpFw7rFH930LAODkyVNHDfryzgceuO9nbvfc&#10;PWfOdrwmEgo9FEVxEQTB7yhgymLdPmWxbr9TIofDid5zz9pXl1rsjh3bnopEbpgSiqLJhQW/0eOZ&#10;X/viS/9wG+tqj9fUVp8w6PWdtxVQWVlxhvaBW0UoFDYMDV17YkPr+uf5ObZ8swMEwWWyQgsAgFKp&#10;MP/kwI+qhoev7790uffX/QODT/sWFlZoNZru240GgmFYYTgcKV9KUCTJC0ciOofD2VpZUXG2ubnx&#10;b/RO6ZuCyWRQmWwGYTJv2LrD4Wx9860jPXv37H6woGDxphcAAIlGY6pMJoMuJZJJTBYOh8tlMtlk&#10;TU3Vh6lUqoDP5/vvJEAkEnna2zY+s66l+S82u7399Omz//J45tcMD1/fv2HD+j9+TUBlhaGjurrq&#10;o6VEX9/AgXA4XN7evvH3yzl+s9nshFKhHNVoNN2Tk1MPud3uplvlIeFIROt2zy0ir/b1H8AwTCYU&#10;CudrbiEu3xgZGf2uxWLdmk6n0VmbfbPL5W6ml3s6mJFIVDM352nIvSiK4gIAmEwrj+TzKd0udDpt&#10;F0EQomw2yyIIQnjozcOX7HbHhkUCCqWSabVGdZG+3HNzjSRJCgAAxAVix3KLAwBIJGIbffL+Mhh9&#10;/QMHFgmIRGPqec/8mnnP/JrLl6/8KplMymnS5XK10J6/nBCJRJ6GhrWvMRiMNI2ZzWN7HA7n+psC&#10;+DxeQCKVzEqkktlUKiWiCaFQOK9QKkYpiuIsVwAAgL5cdx5BkFQu9sGJk+/S50emQiEfK9fpPnM6&#10;XetyP0cEYeEGvf4cm83+xr8kdwqBQLCwqb3td7lYNBpVR6NRFQAAa21D4xtW6/QWn++rUzAAAIqy&#10;E+vXNb/w/woAACguLrq2sLBg9AcCNTQWiUS1AgF/ganVqLsVCvmi/3wsFiu1+9u7HslkMqxcnCRJ&#10;3tLTUj6BoiiWSCYVuZjFat1CkRSP6VvwGy0W67ZcMp1Oc479+53O02c63sjFE4lE0Suvvj7hdLrW&#10;ZbNZZr7br1AoXB6PL95ZAQAjmUzKGc88+9zX/J3NZsdvt6ZHozFVRYWhw+12Nwn4Ap9KVdZLkITA&#10;5XI3AwBDo1F3IywkFQqF9KFwWF8gErlYLBZhHhvffYuRSf4PXwnApVHcJOMAAAAASUVORK5CYIJQ&#10;SwMEFAAGAAgAAAAhAOVMh/XgAAAACgEAAA8AAABkcnMvZG93bnJldi54bWxMj0FLw0AQhe+C/2EZ&#10;wZvdpNKYxmxKKeqpCG0F8bbNTpPQ7GzIbpP03zs96fExH2++l68m24oBe984UhDPIhBIpTMNVQq+&#10;Du9PKQgfNBndOkIFV/SwKu7vcp0ZN9IOh32oBJeQz7SCOoQuk9KXNVrtZ65D4tvJ9VYHjn0lTa9H&#10;LretnEdRIq1uiD/UusNNjeV5f7EKPkY9rp/jt2F7Pm2uP4fF5/c2RqUeH6b1K4iAU/iD4abP6lCw&#10;09FdyHjRco7SdMmsgvQFxA2I5wmvOypYJEuQRS7/Tyh+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BgdfKx9SgAAL84BAA4AAAAAAAAAAAAAAAAAOgIAAGRycy9l&#10;Mm9Eb2MueG1sUEsBAi0ACgAAAAAAAAAhAMzDOyWkCgAApAoAABQAAAAAAAAAAAAAAAAA40wAAGRy&#10;cy9tZWRpYS9pbWFnZTEucG5nUEsBAi0AFAAGAAgAAAAhAOVMh/XgAAAACgEAAA8AAAAAAAAAAAAA&#10;AAAAuVcAAGRycy9kb3ducmV2LnhtbFBLAQItABQABgAIAAAAIQCqJg6+vAAAACEBAAAZAAAAAAAA&#10;AAAAAAAAAMZYAABkcnMvX3JlbHMvZTJvRG9jLnhtbC5yZWxzUEsFBgAAAAAGAAYAfAEAALlZ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41962;top:57006;width:151715;height:207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LhywAAAANoAAAAPAAAAZHJzL2Rvd25yZXYueG1sRI9Bi8Iw&#10;FITvgv8hPGFvmiqsSDWKFBQ9eLAu7PXZPNvS5qU0Udt/bwTB4zAz3zCrTWdq8aDWlZYVTCcRCOLM&#10;6pJzBX+X3XgBwnlkjbVlUtCTg816OFhhrO2Tz/RIfS4ChF2MCgrvm1hKlxVk0E1sQxy8m20N+iDb&#10;XOoWnwFuajmLork0WHJYKLChpKCsSu9GQVNtk6TuT/971++qPLW/1wselfoZddslCE+d/4Y/7YNW&#10;MIP3lXAD5PoFAAD//wMAUEsBAi0AFAAGAAgAAAAhANvh9svuAAAAhQEAABMAAAAAAAAAAAAAAAAA&#10;AAAAAFtDb250ZW50X1R5cGVzXS54bWxQSwECLQAUAAYACAAAACEAWvQsW78AAAAVAQAACwAAAAAA&#10;AAAAAAAAAAAfAQAAX3JlbHMvLnJlbHNQSwECLQAUAAYACAAAACEAHZS4csAAAADaAAAADwAAAAAA&#10;AAAAAAAAAAAHAgAAZHJzL2Rvd25yZXYueG1sUEsFBgAAAAADAAMAtwAAAPQCAAAAAA==&#10;">
                  <v:imagedata r:id="rId6" o:title=""/>
                </v:shape>
                <v:shape id="Graphic 3" o:spid="_x0000_s1028" style="position:absolute;left:-3;top:3;width:235585;height:30607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cFtwgAAANoAAAAPAAAAZHJzL2Rvd25yZXYueG1sRI/BasMw&#10;EETvgfyD2EBvsewUinGjmDZQCD041PUHLNbWMrVWjqU67t9HgUKPw8y8YfblYgcx0+R7xwqyJAVB&#10;3Drdc6eg+Xzb5iB8QNY4OCYFv+ShPKxXeyy0u/IHzXXoRISwL1CBCWEspPStIYs+cSNx9L7cZDFE&#10;OXVST3iNcDvIXZo+SYs9xwWDIx0Ntd/1j1UgcTjvLo00r1VXZf5UnU3+Piv1sFlenkEEWsJ/+K99&#10;0goe4X4l3gB5uAEAAP//AwBQSwECLQAUAAYACAAAACEA2+H2y+4AAACFAQAAEwAAAAAAAAAAAAAA&#10;AAAAAAAAW0NvbnRlbnRfVHlwZXNdLnhtbFBLAQItABQABgAIAAAAIQBa9CxbvwAAABUBAAALAAAA&#10;AAAAAAAAAAAAAB8BAABfcmVscy8ucmVsc1BLAQItABQABgAIAAAAIQDDycFt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07,230606r-2883,851l106857,232143r-508,l106349,232473r1689,l110083,231965r521,-330l111442,231635r,-686l111607,230606xem115011,216192r-2032,l109918,216027r-2045,-331l106692,215519r-1359,l103466,214160r331,-2883l103797,209931r177,-2045l103466,207886r-342,686l102616,209080r-178,-178l102438,212979r,1866l103632,217220r165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72,204495r51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53,140068r2387,2705l172440,174142r-2553,3404l169214,178727r-343,343l168694,179400r1359,1359l172097,177203r508,-851l173799,174485r,-32220xem173799,83591r-1537,-1689l171246,80543r-1359,508l170230,81902r2210,2883l172440,115989r-2045,2870l170053,119202r-1359,2032l169037,121577r520,851l170053,122593r177,-508l170903,121234r178,-330l172262,119202r521,-1016l173799,116497r,-32906xem178219,140906r-2045,-2311l176174,142100r-127,32893l174307,177368r-1359,1702l171932,180251r-2045,1359l167513,181267r-3226,l160248,174993r-101,-165l160032,142100r2553,-3226l163093,138201r1867,-2718l170053,135483r342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33,121920r508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62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33,35560r-1016,-1270l214744,33020r-661,-902l214312,33020r2121,6350l217805,41910r508,3810l217792,49568r-165,l217627,50800r-343,l215976,49568r-559,-1308l214236,48260r-1372,-1270l210667,46990r-6972,1270l203022,53340r,6350l203187,60960r2718,17780l208114,93980r,26670l207937,121920r5613,l213664,128270r115,1270l213893,130810r3569,3810l219494,135890r1193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68,283210r-1346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30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898,171450r-508,-5080l3390,163830r-165,l3225,140970r165,l3390,138430r178,-1270l3683,135890r114,-1270l3898,133350r1029,-7620l5257,124460r521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68,3810r508,-1270l119087,2540r2210,1270l123342,6350r-1194,2540l121983,8890r-343,1270l121297,10160r-686,1270l122999,11430r2210,1270l126911,15240r1181,1270l129108,17780r2210,5080l130479,26670r-2552,3810l126758,31940r216,l127419,33020r165,l128092,34290r10541,l138633,44450r508,l140322,45720r3569,l150520,46990r5778,-1270l156298,38100r3569,l159867,39370r-1194,5080l157988,44450r-674,1270l156984,45720r-2387,2540l152844,49568r-16421,l136537,40640r51,-2540l136245,36830r-14097,l121640,38100r343,l122313,39370r12065,l134378,50800r11049,l145935,52070r584,-1080l146608,50800r508,l148818,52070r1194,l151879,50800r2553,l156578,49568r2273,-1308l159867,45720r508,l160718,43180r508,-1270l161734,39370r165,-1270l162928,38100r1181,-1270l169214,36830r1016,-1270l170903,34290r,-2350l170053,30480r-2375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53,43180r1193,l171754,44450r4077,-1270l176682,43180r,5080l176860,49568r1486,l182968,50800r4928,l190385,48260r1245,-1270l192659,45720r838,l194525,44450r1867,-2540l197586,35560r-1232,-3442l196291,31940r-927,-1460l194868,29210r-2387,-2540l189763,25400r9347,l200977,26670r6795,1270l214185,31940r-1994,-1460l209308,27940r-8166,-3810l193675,22860r-6630,1270l186372,25400r-6464,l179400,24130r851,l180251,22860r1867,l182626,21590r2387,l190271,20320r8661,l204889,21590r3568,l211175,24130r4585,1270l219163,27940r3023,4000l223913,34290r2032,5080l226288,40640r521,1270l227139,44450r,-10287l224764,30480r-1359,-1270l222554,27940r-685,l220687,26670r-2717,-2540l214401,21590r-3569,-1270l207098,19050r-4076,-1270l200126,17780r-6794,-1270l187553,19050r-6451,1270l179400,20320r-673,1270l176860,21590r-521,1270l176682,25400r343,l177190,26670r343,l178041,27940r178,l179235,29210r1016,l181610,27940r6794,l189928,29210r1537,l192316,30480r533,1460l192874,32118r115,4712l192316,38100r-851,1270l190449,39370r-1537,1270l187731,40640r-2210,1270l183654,41910r,-6350l177533,35560r,-5080l177190,29210r-3454,-5080l172872,22860r-6845,-2540l161048,20320r,2540l157657,26670r89,5270l158330,33020r1029,2540l147637,35560r-686,-2540l146278,27940r508,-1270l147637,25400r343,-1270l150177,24130r4585,-1270l161048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72,2540,122491,1270,120446,r-6451,l112979,1270r-686,l111607,2540r-495,1270l110426,5080r-343,2540l110083,10160r-2032,1270l106172,12700r-1524,1270l104305,15240r-165,l101079,20320r-508,2540l102438,27940r343,l102946,29210r343,l103632,30480r-9856,l93776,43180r-3911,l88506,44450r-2032,l85280,43180r-2553,l81368,40640r,-2540l87668,38100r1181,-2540l89865,34290r1016,-2172l90970,31940r89,-5270l90716,26670,89700,24130r-508,-750l89192,25400r-38,1270l89027,30480r-1194,2540l87325,34290r-686,1270l75603,35560r1689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73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66,53340r2045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38,19050r-2540,l46545,17780r-15634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21,95250r8166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5994,265430r114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68,214630r178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86,162560r76,-2540l235127,158750r,-12700xe" fillcolor="#80818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 w:hAnsi="Calibri"/>
          <w:color w:val="7E7E7E"/>
          <w:spacing w:val="-2"/>
          <w:sz w:val="12"/>
        </w:rPr>
        <w:t>PERIÓDICO</w:t>
      </w:r>
      <w:r>
        <w:rPr>
          <w:rFonts w:ascii="Calibri" w:hAnsi="Calibri"/>
          <w:color w:val="7E7E7E"/>
          <w:spacing w:val="-5"/>
          <w:sz w:val="12"/>
        </w:rPr>
        <w:t xml:space="preserve"> </w:t>
      </w:r>
      <w:r>
        <w:rPr>
          <w:rFonts w:ascii="Calibri" w:hAnsi="Calibri"/>
          <w:color w:val="7E7E7E"/>
          <w:spacing w:val="-2"/>
          <w:sz w:val="12"/>
        </w:rPr>
        <w:t>OFICIAL</w:t>
      </w:r>
    </w:p>
    <w:p w14:paraId="690DC63D" w14:textId="77777777" w:rsidR="00A712AB" w:rsidRDefault="0083430E">
      <w:pPr>
        <w:tabs>
          <w:tab w:val="left" w:pos="4013"/>
          <w:tab w:val="left" w:pos="8322"/>
        </w:tabs>
        <w:spacing w:line="297" w:lineRule="exact"/>
        <w:ind w:left="252"/>
        <w:rPr>
          <w:rFonts w:ascii="Calibri"/>
          <w:b/>
          <w:position w:val="6"/>
          <w:sz w:val="23"/>
        </w:rPr>
      </w:pP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39BCFDC" wp14:editId="1B81FD0C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65605B" id="Graphic 4" o:spid="_x0000_s1026" style="position:absolute;margin-left:48.2pt;margin-top:16.9pt;width:490.6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31mJAIAAIAEAAAOAAAAZHJzL2Uyb0RvYy54bWysVMFu2zAMvQ/YPwi6L06ypBuMOEWRoMWA&#10;oivQDDsrshwLkyWNUmL370fKdpJ2t2EX4Ul8pvj4KK9uu8awk4KgnS34bDLlTFnpSm0PBf+xu//0&#10;lbMQhS2FcVYV/FUFfrv++GHV+lzNXe1MqYBhEhvy1he8jtHnWRZkrRoRJs4ri8HKQSMibuGQlSBa&#10;zN6YbD6d3mStg9KDkyoEPN32Qb5O+atKyfi9qoKKzBQca4tphbTuac3WK5EfQPhay6EM8Q9VNEJb&#10;vPScaiuiYEfQf6VqtAQXXBUn0jWZqyotVdKAambTd2peauFV0oLNCf7cpvD/0sqn0zMwXRZ8wZkV&#10;DVr0MHRjQc1pfciR8+KfgeQF/+jkr4CB7E2ENmHgdBU0xEVxrEudfj13WnWRSTy8mX+ezZdLziTG&#10;ZvMvyYhM5OO38hjig3Ipjzg9htj7VI5I1COSnR0hoNvks0k+R87QZ+AMfd73PnsR6TsqjiBrL4XQ&#10;WeNOaudSNL6rHEu7RI29Zp2ljCqR2zMQ0DXYqx6kqxFfizOWqqAOTNP8BGd0ea+NoTICHPYbA+wk&#10;aHoXy7vZhoRgijc0DyFuRah7XgoNNGMHo3pvyKW9K1/R8RZNLnj4fRSgODPfLM4UvY8RwAj2I4Bo&#10;Ni69otQhvHPX/RTgGV1f8IjWPrlxYkU+ukbaz1z60rq7Y3SVJkvTEPUVDRsc8yRweJL0jq73iXX5&#10;caz/AAAA//8DAFBLAwQUAAYACAAAACEACR0kmd0AAAAJAQAADwAAAGRycy9kb3ducmV2LnhtbEyP&#10;wU7DMBBE70j8g7VI3KjdNmogxKkQAgmJU1u4u/GShNrrKHablK9ne4Lj7oxm3pTryTtxwiF2gTTM&#10;ZwoEUh1sR42Gj93r3T2ImAxZ4wKhhjNGWFfXV6UpbBhpg6dtagSHUCyMhjalvpAy1i16E2ehR2Lt&#10;KwzeJD6HRtrBjBzunVwotZLedMQNrenxucX6sD167s2/38fF7pxh83moX9427iekuda3N9PTI4iE&#10;U/ozwwWf0aFipn04ko3CaXhYZezUsFzygouu8jwHsedPpkBWpfy/oPoFAAD//wMAUEsBAi0AFAAG&#10;AAgAAAAhALaDOJL+AAAA4QEAABMAAAAAAAAAAAAAAAAAAAAAAFtDb250ZW50X1R5cGVzXS54bWxQ&#10;SwECLQAUAAYACAAAACEAOP0h/9YAAACUAQAACwAAAAAAAAAAAAAAAAAvAQAAX3JlbHMvLnJlbHNQ&#10;SwECLQAUAAYACAAAACEAgj99ZiQCAACABAAADgAAAAAAAAAAAAAAAAAuAgAAZHJzL2Uyb0RvYy54&#10;bWxQSwECLQAUAAYACAAAACEACR0kmd0AAAAJAQAADwAAAAAAAAAAAAAAAAB+BAAAZHJzL2Rvd25y&#10;ZXYueG1sUEsFBgAAAAAEAAQA8wAAAIgFAAAAAA=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spacing w:val="-5"/>
          <w:sz w:val="18"/>
        </w:rPr>
        <w:t>24</w:t>
      </w:r>
      <w:r>
        <w:rPr>
          <w:rFonts w:ascii="Arial"/>
          <w:b/>
          <w:sz w:val="18"/>
        </w:rPr>
        <w:tab/>
      </w:r>
      <w:r>
        <w:rPr>
          <w:rFonts w:ascii="Candara"/>
          <w:position w:val="2"/>
          <w:sz w:val="18"/>
        </w:rPr>
        <w:t>JUEVES</w:t>
      </w:r>
      <w:r>
        <w:rPr>
          <w:rFonts w:ascii="Candara"/>
          <w:spacing w:val="-5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23</w:t>
      </w:r>
      <w:r>
        <w:rPr>
          <w:rFonts w:ascii="Candara"/>
          <w:spacing w:val="-3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2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FEBRERO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spacing w:val="-4"/>
          <w:position w:val="2"/>
          <w:sz w:val="18"/>
        </w:rPr>
        <w:t>2026</w:t>
      </w:r>
      <w:r>
        <w:rPr>
          <w:rFonts w:ascii="Candara"/>
          <w:position w:val="2"/>
          <w:sz w:val="18"/>
        </w:rPr>
        <w:tab/>
      </w:r>
      <w:r>
        <w:rPr>
          <w:rFonts w:ascii="Calibri"/>
          <w:b/>
          <w:color w:val="7E7E7E"/>
          <w:position w:val="6"/>
          <w:sz w:val="23"/>
        </w:rPr>
        <w:t>PLAN</w:t>
      </w:r>
      <w:r>
        <w:rPr>
          <w:rFonts w:ascii="Calibri"/>
          <w:b/>
          <w:color w:val="7E7E7E"/>
          <w:spacing w:val="-4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DE</w:t>
      </w:r>
      <w:r>
        <w:rPr>
          <w:rFonts w:ascii="Calibri"/>
          <w:b/>
          <w:color w:val="7E7E7E"/>
          <w:spacing w:val="-2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SAN</w:t>
      </w:r>
      <w:r>
        <w:rPr>
          <w:rFonts w:ascii="Calibri"/>
          <w:b/>
          <w:color w:val="7E7E7E"/>
          <w:spacing w:val="-1"/>
          <w:position w:val="6"/>
          <w:sz w:val="23"/>
        </w:rPr>
        <w:t xml:space="preserve"> </w:t>
      </w:r>
      <w:r>
        <w:rPr>
          <w:rFonts w:ascii="Calibri"/>
          <w:b/>
          <w:color w:val="7E7E7E"/>
          <w:spacing w:val="-4"/>
          <w:position w:val="6"/>
          <w:sz w:val="23"/>
        </w:rPr>
        <w:t>LUIS</w:t>
      </w:r>
    </w:p>
    <w:p w14:paraId="507B119D" w14:textId="77777777" w:rsidR="00A712AB" w:rsidRDefault="00A712AB">
      <w:pPr>
        <w:pStyle w:val="Textoindependiente"/>
        <w:rPr>
          <w:rFonts w:ascii="Calibri"/>
          <w:b/>
        </w:rPr>
      </w:pPr>
    </w:p>
    <w:p w14:paraId="1C5F8CC1" w14:textId="77777777" w:rsidR="00A712AB" w:rsidRDefault="00A712AB">
      <w:pPr>
        <w:pStyle w:val="Textoindependiente"/>
        <w:spacing w:before="110"/>
        <w:rPr>
          <w:rFonts w:ascii="Calibri"/>
          <w:b/>
        </w:rPr>
      </w:pPr>
    </w:p>
    <w:p w14:paraId="18A77DFD" w14:textId="77777777" w:rsidR="00A712AB" w:rsidRDefault="0083430E">
      <w:pPr>
        <w:pStyle w:val="Ttulo1"/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CUARTO</w:t>
      </w:r>
    </w:p>
    <w:p w14:paraId="6C991D63" w14:textId="77777777" w:rsidR="00A712AB" w:rsidRDefault="0083430E">
      <w:pPr>
        <w:spacing w:before="53"/>
        <w:ind w:left="2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dirección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comercialización</w:t>
      </w:r>
    </w:p>
    <w:p w14:paraId="49094DEF" w14:textId="77777777" w:rsidR="00A712AB" w:rsidRDefault="00A712AB">
      <w:pPr>
        <w:pStyle w:val="Textoindependiente"/>
        <w:spacing w:before="106"/>
        <w:rPr>
          <w:rFonts w:ascii="Arial"/>
          <w:b/>
        </w:rPr>
      </w:pPr>
    </w:p>
    <w:p w14:paraId="04FFA41E" w14:textId="77777777" w:rsidR="00A712AB" w:rsidRDefault="0083430E">
      <w:pPr>
        <w:pStyle w:val="Textoindependiente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69.</w:t>
      </w:r>
      <w:r>
        <w:rPr>
          <w:rFonts w:ascii="Arial" w:hAnsi="Arial"/>
          <w:b/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comercialización</w:t>
      </w:r>
      <w:r>
        <w:rPr>
          <w:spacing w:val="-3"/>
        </w:rPr>
        <w:t xml:space="preserve"> </w:t>
      </w:r>
      <w:r>
        <w:t>tendrá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cargo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rPr>
          <w:spacing w:val="-2"/>
        </w:rPr>
        <w:t>áreas:</w:t>
      </w:r>
    </w:p>
    <w:p w14:paraId="5E47C1A7" w14:textId="77777777" w:rsidR="00A712AB" w:rsidRDefault="00A712AB">
      <w:pPr>
        <w:pStyle w:val="Textoindependiente"/>
        <w:spacing w:before="110"/>
      </w:pPr>
    </w:p>
    <w:p w14:paraId="01DD0AB3" w14:textId="77777777" w:rsidR="00A712AB" w:rsidRDefault="0083430E">
      <w:pPr>
        <w:pStyle w:val="Prrafodelista"/>
        <w:numPr>
          <w:ilvl w:val="0"/>
          <w:numId w:val="5"/>
        </w:numPr>
        <w:tabs>
          <w:tab w:val="left" w:pos="394"/>
        </w:tabs>
        <w:ind w:left="394" w:hanging="150"/>
        <w:rPr>
          <w:sz w:val="18"/>
        </w:rPr>
      </w:pPr>
      <w:r>
        <w:rPr>
          <w:sz w:val="18"/>
        </w:rPr>
        <w:t>Subdirección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medición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facturación;</w:t>
      </w:r>
    </w:p>
    <w:p w14:paraId="17F01F24" w14:textId="77777777" w:rsidR="00A712AB" w:rsidRDefault="00A712AB">
      <w:pPr>
        <w:pStyle w:val="Textoindependiente"/>
        <w:spacing w:before="106"/>
      </w:pPr>
    </w:p>
    <w:p w14:paraId="71E75EB3" w14:textId="77777777" w:rsidR="00A712AB" w:rsidRDefault="0083430E">
      <w:pPr>
        <w:pStyle w:val="Prrafodelista"/>
        <w:numPr>
          <w:ilvl w:val="0"/>
          <w:numId w:val="5"/>
        </w:numPr>
        <w:tabs>
          <w:tab w:val="left" w:pos="444"/>
        </w:tabs>
        <w:spacing w:before="1"/>
        <w:ind w:left="444" w:hanging="200"/>
        <w:rPr>
          <w:sz w:val="18"/>
        </w:rPr>
      </w:pPr>
      <w:r>
        <w:rPr>
          <w:sz w:val="18"/>
        </w:rPr>
        <w:t>Subdirección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atención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ciudadanía;</w:t>
      </w:r>
    </w:p>
    <w:p w14:paraId="5428F9D4" w14:textId="77777777" w:rsidR="00A712AB" w:rsidRDefault="00A712AB">
      <w:pPr>
        <w:pStyle w:val="Textoindependiente"/>
        <w:spacing w:before="106"/>
      </w:pPr>
    </w:p>
    <w:p w14:paraId="43051D25" w14:textId="77777777" w:rsidR="00A712AB" w:rsidRDefault="0083430E">
      <w:pPr>
        <w:pStyle w:val="Prrafodelista"/>
        <w:numPr>
          <w:ilvl w:val="0"/>
          <w:numId w:val="5"/>
        </w:numPr>
        <w:tabs>
          <w:tab w:val="left" w:pos="494"/>
        </w:tabs>
        <w:ind w:left="494" w:hanging="250"/>
        <w:rPr>
          <w:sz w:val="18"/>
        </w:rPr>
      </w:pPr>
      <w:r>
        <w:rPr>
          <w:sz w:val="18"/>
        </w:rPr>
        <w:t>Subdirección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cobranza;</w:t>
      </w:r>
      <w:r>
        <w:rPr>
          <w:spacing w:val="-5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363BFA32" w14:textId="77777777" w:rsidR="00A712AB" w:rsidRDefault="00A712AB">
      <w:pPr>
        <w:pStyle w:val="Textoindependiente"/>
        <w:spacing w:before="107"/>
      </w:pPr>
    </w:p>
    <w:p w14:paraId="35FA1D44" w14:textId="77777777" w:rsidR="00A712AB" w:rsidRDefault="0083430E">
      <w:pPr>
        <w:pStyle w:val="Prrafodelista"/>
        <w:numPr>
          <w:ilvl w:val="0"/>
          <w:numId w:val="5"/>
        </w:numPr>
        <w:tabs>
          <w:tab w:val="left" w:pos="515"/>
        </w:tabs>
        <w:ind w:left="515" w:hanging="271"/>
        <w:rPr>
          <w:sz w:val="18"/>
        </w:rPr>
      </w:pPr>
      <w:r>
        <w:rPr>
          <w:sz w:val="18"/>
        </w:rPr>
        <w:t>Coordinador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cajas.</w:t>
      </w:r>
    </w:p>
    <w:p w14:paraId="57419005" w14:textId="77777777" w:rsidR="00A712AB" w:rsidRDefault="00A712AB">
      <w:pPr>
        <w:pStyle w:val="Textoindependiente"/>
        <w:spacing w:before="107"/>
      </w:pPr>
    </w:p>
    <w:p w14:paraId="093EF340" w14:textId="77777777" w:rsidR="00A712AB" w:rsidRDefault="0083430E">
      <w:pPr>
        <w:pStyle w:val="Textoindependiente"/>
        <w:spacing w:before="1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70.</w:t>
      </w:r>
      <w:r>
        <w:rPr>
          <w:rFonts w:ascii="Arial" w:hAnsi="Arial"/>
          <w:b/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comercialización</w:t>
      </w:r>
      <w:r>
        <w:rPr>
          <w:spacing w:val="-6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atribuciones,</w:t>
      </w:r>
      <w:r>
        <w:rPr>
          <w:spacing w:val="-4"/>
        </w:rPr>
        <w:t xml:space="preserve"> </w:t>
      </w:r>
      <w:r>
        <w:t>facultades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obligaciones</w:t>
      </w:r>
      <w:r>
        <w:rPr>
          <w:spacing w:val="-5"/>
        </w:rPr>
        <w:t xml:space="preserve"> </w:t>
      </w:r>
      <w:r>
        <w:rPr>
          <w:spacing w:val="-2"/>
        </w:rPr>
        <w:t>siguientes:</w:t>
      </w:r>
    </w:p>
    <w:p w14:paraId="4F069326" w14:textId="77777777" w:rsidR="00A712AB" w:rsidRDefault="00A712AB">
      <w:pPr>
        <w:pStyle w:val="Textoindependiente"/>
        <w:spacing w:before="106"/>
      </w:pPr>
    </w:p>
    <w:p w14:paraId="4A47FBC9" w14:textId="77777777" w:rsidR="00A712AB" w:rsidRDefault="0083430E">
      <w:pPr>
        <w:pStyle w:val="Prrafodelista"/>
        <w:numPr>
          <w:ilvl w:val="0"/>
          <w:numId w:val="4"/>
        </w:numPr>
        <w:tabs>
          <w:tab w:val="left" w:pos="416"/>
        </w:tabs>
        <w:spacing w:line="302" w:lineRule="auto"/>
        <w:ind w:right="252" w:firstLine="0"/>
        <w:jc w:val="both"/>
        <w:rPr>
          <w:sz w:val="18"/>
        </w:rPr>
      </w:pPr>
      <w:r>
        <w:rPr>
          <w:sz w:val="18"/>
        </w:rPr>
        <w:t>Administrar, supervisar, controlar y coordinar todas las acciones y sus procesos tendientes a promover la obtención de los recursos financieros que requiere el Organismo y el área a su cargo para la correcta y eficaz operación a través de las subdireccione</w:t>
      </w:r>
      <w:r>
        <w:rPr>
          <w:sz w:val="18"/>
        </w:rPr>
        <w:t>s administrativas que integran la dirección de comercialización;</w:t>
      </w:r>
    </w:p>
    <w:p w14:paraId="469325D6" w14:textId="77777777" w:rsidR="00A712AB" w:rsidRDefault="00A712AB">
      <w:pPr>
        <w:pStyle w:val="Textoindependiente"/>
        <w:spacing w:before="53"/>
      </w:pPr>
    </w:p>
    <w:p w14:paraId="161F5817" w14:textId="77777777" w:rsidR="00A712AB" w:rsidRDefault="0083430E">
      <w:pPr>
        <w:pStyle w:val="Prrafodelista"/>
        <w:numPr>
          <w:ilvl w:val="0"/>
          <w:numId w:val="4"/>
        </w:numPr>
        <w:tabs>
          <w:tab w:val="left" w:pos="451"/>
        </w:tabs>
        <w:spacing w:line="300" w:lineRule="auto"/>
        <w:ind w:right="237" w:firstLine="0"/>
        <w:jc w:val="both"/>
        <w:rPr>
          <w:sz w:val="18"/>
        </w:rPr>
      </w:pPr>
      <w:r>
        <w:rPr>
          <w:sz w:val="18"/>
        </w:rPr>
        <w:t>Elaborar y proponer al director general, previo estudio y análisis, las políticas de recaudación derivada de la Ley de Cuotas y Tarifas vigente por los servicios de agua, drenaje, tratamient</w:t>
      </w:r>
      <w:r>
        <w:rPr>
          <w:sz w:val="18"/>
        </w:rPr>
        <w:t>o y servicios conexos proporcionados por el Organismo;</w:t>
      </w:r>
    </w:p>
    <w:p w14:paraId="4B83198F" w14:textId="77777777" w:rsidR="00A712AB" w:rsidRDefault="00A712AB">
      <w:pPr>
        <w:pStyle w:val="Textoindependiente"/>
        <w:spacing w:before="55"/>
      </w:pPr>
    </w:p>
    <w:p w14:paraId="7F786D6B" w14:textId="77777777" w:rsidR="00A712AB" w:rsidRDefault="0083430E">
      <w:pPr>
        <w:pStyle w:val="Prrafodelista"/>
        <w:numPr>
          <w:ilvl w:val="0"/>
          <w:numId w:val="4"/>
        </w:numPr>
        <w:tabs>
          <w:tab w:val="left" w:pos="494"/>
        </w:tabs>
        <w:spacing w:line="302" w:lineRule="auto"/>
        <w:ind w:right="237" w:firstLine="0"/>
        <w:jc w:val="both"/>
        <w:rPr>
          <w:sz w:val="18"/>
        </w:rPr>
      </w:pPr>
      <w:r>
        <w:rPr>
          <w:sz w:val="18"/>
        </w:rPr>
        <w:t>Notificar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ejecutar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cobro</w:t>
      </w:r>
      <w:r>
        <w:rPr>
          <w:spacing w:val="-4"/>
          <w:sz w:val="18"/>
        </w:rPr>
        <w:t xml:space="preserve"> </w:t>
      </w:r>
      <w:r>
        <w:rPr>
          <w:sz w:val="18"/>
        </w:rPr>
        <w:t>derivado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aguas</w:t>
      </w:r>
      <w:r>
        <w:rPr>
          <w:spacing w:val="-1"/>
          <w:sz w:val="18"/>
        </w:rPr>
        <w:t xml:space="preserve"> </w:t>
      </w:r>
      <w:r>
        <w:rPr>
          <w:sz w:val="18"/>
        </w:rPr>
        <w:t>residuales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dirección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operación y </w:t>
      </w:r>
      <w:r>
        <w:rPr>
          <w:spacing w:val="-2"/>
          <w:sz w:val="18"/>
        </w:rPr>
        <w:t>mantenimiento;</w:t>
      </w:r>
    </w:p>
    <w:p w14:paraId="4A0AA658" w14:textId="77777777" w:rsidR="00A712AB" w:rsidRDefault="00A712AB">
      <w:pPr>
        <w:pStyle w:val="Textoindependiente"/>
        <w:spacing w:before="54"/>
      </w:pPr>
    </w:p>
    <w:p w14:paraId="159C5D35" w14:textId="77777777" w:rsidR="00A712AB" w:rsidRDefault="0083430E">
      <w:pPr>
        <w:pStyle w:val="Prrafodelista"/>
        <w:numPr>
          <w:ilvl w:val="0"/>
          <w:numId w:val="4"/>
        </w:numPr>
        <w:tabs>
          <w:tab w:val="left" w:pos="553"/>
        </w:tabs>
        <w:spacing w:line="302" w:lineRule="auto"/>
        <w:ind w:right="246" w:firstLine="0"/>
        <w:jc w:val="both"/>
        <w:rPr>
          <w:sz w:val="18"/>
        </w:rPr>
      </w:pPr>
      <w:r>
        <w:rPr>
          <w:sz w:val="18"/>
        </w:rPr>
        <w:t>Evaluar los resultados de análisis de consumos, facturaci</w:t>
      </w:r>
      <w:r>
        <w:rPr>
          <w:sz w:val="18"/>
        </w:rPr>
        <w:t>ón y cobranza para implementar políticas, planes y acciones, tendientes a lograr la eficiencia comercial;</w:t>
      </w:r>
    </w:p>
    <w:p w14:paraId="2AB06890" w14:textId="77777777" w:rsidR="00A712AB" w:rsidRDefault="00A712AB">
      <w:pPr>
        <w:pStyle w:val="Textoindependiente"/>
        <w:spacing w:before="54"/>
      </w:pPr>
    </w:p>
    <w:p w14:paraId="4CA81987" w14:textId="77777777" w:rsidR="00A712AB" w:rsidRDefault="0083430E">
      <w:pPr>
        <w:pStyle w:val="Prrafodelista"/>
        <w:numPr>
          <w:ilvl w:val="0"/>
          <w:numId w:val="4"/>
        </w:numPr>
        <w:tabs>
          <w:tab w:val="left" w:pos="482"/>
        </w:tabs>
        <w:spacing w:line="302" w:lineRule="auto"/>
        <w:ind w:right="236" w:firstLine="0"/>
        <w:jc w:val="both"/>
        <w:rPr>
          <w:sz w:val="18"/>
        </w:rPr>
      </w:pPr>
      <w:r>
        <w:rPr>
          <w:sz w:val="18"/>
        </w:rPr>
        <w:t>Aplicar las cuotas y tarifas por la prestación de los servicios de agua potable, alcantarillado, tratamiento, aprovechamiento, disposición de aguas residuales crudas y tratadas y servicios conexos, de acuerdo a la normatividad vigente; sujetándose a la act</w:t>
      </w:r>
      <w:r>
        <w:rPr>
          <w:sz w:val="18"/>
        </w:rPr>
        <w:t>ualización tarifaria aprobada.</w:t>
      </w:r>
    </w:p>
    <w:p w14:paraId="67E8393D" w14:textId="77777777" w:rsidR="00A712AB" w:rsidRDefault="00A712AB">
      <w:pPr>
        <w:pStyle w:val="Textoindependiente"/>
        <w:spacing w:before="52"/>
      </w:pPr>
    </w:p>
    <w:p w14:paraId="52E8DA43" w14:textId="77777777" w:rsidR="00A712AB" w:rsidRDefault="0083430E">
      <w:pPr>
        <w:pStyle w:val="Textoindependiente"/>
        <w:spacing w:before="1" w:line="300" w:lineRule="auto"/>
        <w:ind w:left="244"/>
      </w:pPr>
      <w:r>
        <w:t>Asimismo,</w:t>
      </w:r>
      <w:r>
        <w:rPr>
          <w:spacing w:val="28"/>
        </w:rPr>
        <w:t xml:space="preserve"> </w:t>
      </w:r>
      <w:r>
        <w:t>notificar</w:t>
      </w:r>
      <w:r>
        <w:rPr>
          <w:spacing w:val="28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gestionar</w:t>
      </w:r>
      <w:r>
        <w:rPr>
          <w:spacing w:val="28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cobro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las</w:t>
      </w:r>
      <w:r>
        <w:rPr>
          <w:spacing w:val="29"/>
        </w:rPr>
        <w:t xml:space="preserve"> </w:t>
      </w:r>
      <w:r>
        <w:t>empresas</w:t>
      </w:r>
      <w:r>
        <w:rPr>
          <w:spacing w:val="29"/>
        </w:rPr>
        <w:t xml:space="preserve"> </w:t>
      </w:r>
      <w:r>
        <w:t>y/o</w:t>
      </w:r>
      <w:r>
        <w:rPr>
          <w:spacing w:val="29"/>
        </w:rPr>
        <w:t xml:space="preserve"> </w:t>
      </w:r>
      <w:r>
        <w:t>particulares</w:t>
      </w:r>
      <w:r>
        <w:rPr>
          <w:spacing w:val="29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sobrepasar</w:t>
      </w:r>
      <w:r>
        <w:rPr>
          <w:spacing w:val="28"/>
        </w:rPr>
        <w:t xml:space="preserve"> </w:t>
      </w:r>
      <w:r>
        <w:t>los</w:t>
      </w:r>
      <w:r>
        <w:rPr>
          <w:spacing w:val="29"/>
        </w:rPr>
        <w:t xml:space="preserve"> </w:t>
      </w:r>
      <w:r>
        <w:t>límites</w:t>
      </w:r>
      <w:r>
        <w:rPr>
          <w:spacing w:val="29"/>
        </w:rPr>
        <w:t xml:space="preserve"> </w:t>
      </w:r>
      <w:r>
        <w:t>máximos</w:t>
      </w:r>
      <w:r>
        <w:rPr>
          <w:spacing w:val="29"/>
        </w:rPr>
        <w:t xml:space="preserve"> </w:t>
      </w:r>
      <w:r>
        <w:t>permisibles</w:t>
      </w:r>
      <w:r>
        <w:rPr>
          <w:spacing w:val="29"/>
        </w:rPr>
        <w:t xml:space="preserve"> </w:t>
      </w:r>
      <w:r>
        <w:t xml:space="preserve">de contaminantes descargados a la red de drenaje municipal, en los términos de la legislación ambiental </w:t>
      </w:r>
      <w:r>
        <w:t>aplicable;</w:t>
      </w:r>
    </w:p>
    <w:p w14:paraId="4A0A14E8" w14:textId="77777777" w:rsidR="00A712AB" w:rsidRDefault="00A712AB">
      <w:pPr>
        <w:pStyle w:val="Textoindependiente"/>
        <w:spacing w:before="55"/>
      </w:pPr>
    </w:p>
    <w:p w14:paraId="7FD0D694" w14:textId="77777777" w:rsidR="00A712AB" w:rsidRDefault="0083430E">
      <w:pPr>
        <w:pStyle w:val="Prrafodelista"/>
        <w:numPr>
          <w:ilvl w:val="0"/>
          <w:numId w:val="4"/>
        </w:numPr>
        <w:tabs>
          <w:tab w:val="left" w:pos="522"/>
        </w:tabs>
        <w:spacing w:line="302" w:lineRule="auto"/>
        <w:ind w:right="239" w:firstLine="0"/>
        <w:jc w:val="both"/>
        <w:rPr>
          <w:sz w:val="18"/>
        </w:rPr>
      </w:pPr>
      <w:r>
        <w:rPr>
          <w:sz w:val="18"/>
        </w:rPr>
        <w:t>Fijar, en el ámbito de su competencia, las multas o sanciones derivadas de las visitas de inspección por incumplimiento a la Ley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materia,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cobrar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registro,</w:t>
      </w:r>
      <w:r>
        <w:rPr>
          <w:spacing w:val="-4"/>
          <w:sz w:val="18"/>
        </w:rPr>
        <w:t xml:space="preserve"> </w:t>
      </w:r>
      <w:r>
        <w:rPr>
          <w:sz w:val="18"/>
        </w:rPr>
        <w:t>permisos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demás</w:t>
      </w:r>
      <w:r>
        <w:rPr>
          <w:spacing w:val="-6"/>
          <w:sz w:val="18"/>
        </w:rPr>
        <w:t xml:space="preserve"> </w:t>
      </w:r>
      <w:r>
        <w:rPr>
          <w:sz w:val="18"/>
        </w:rPr>
        <w:t>conceptos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descargas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6"/>
          <w:sz w:val="18"/>
        </w:rPr>
        <w:t xml:space="preserve"> </w:t>
      </w:r>
      <w:r>
        <w:rPr>
          <w:sz w:val="18"/>
        </w:rPr>
        <w:t>le</w:t>
      </w:r>
      <w:r>
        <w:rPr>
          <w:spacing w:val="-4"/>
          <w:sz w:val="18"/>
        </w:rPr>
        <w:t xml:space="preserve"> </w:t>
      </w:r>
      <w:r>
        <w:rPr>
          <w:sz w:val="18"/>
        </w:rPr>
        <w:t>sean remitidos por el área administrativa;</w:t>
      </w:r>
    </w:p>
    <w:p w14:paraId="09C4E4DA" w14:textId="77777777" w:rsidR="00A712AB" w:rsidRDefault="00A712AB">
      <w:pPr>
        <w:pStyle w:val="Textoindependiente"/>
        <w:spacing w:before="52"/>
      </w:pPr>
    </w:p>
    <w:p w14:paraId="618C470D" w14:textId="77777777" w:rsidR="00A712AB" w:rsidRDefault="0083430E">
      <w:pPr>
        <w:pStyle w:val="Prrafodelista"/>
        <w:numPr>
          <w:ilvl w:val="0"/>
          <w:numId w:val="4"/>
        </w:numPr>
        <w:tabs>
          <w:tab w:val="left" w:pos="606"/>
        </w:tabs>
        <w:spacing w:line="302" w:lineRule="auto"/>
        <w:ind w:right="244" w:firstLine="0"/>
        <w:jc w:val="both"/>
        <w:rPr>
          <w:sz w:val="18"/>
        </w:rPr>
      </w:pPr>
      <w:r>
        <w:rPr>
          <w:sz w:val="18"/>
        </w:rPr>
        <w:t>Aplicar los incentivos fiscales o subsidios en los términos que establece el ordenamiento aplicable; así como realizar correcciones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ajustes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facturación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anomalías</w:t>
      </w:r>
      <w:r>
        <w:rPr>
          <w:spacing w:val="-1"/>
          <w:sz w:val="18"/>
        </w:rPr>
        <w:t xml:space="preserve"> </w:t>
      </w:r>
      <w:r>
        <w:rPr>
          <w:sz w:val="18"/>
        </w:rPr>
        <w:t>prese</w:t>
      </w:r>
      <w:r>
        <w:rPr>
          <w:sz w:val="18"/>
        </w:rPr>
        <w:t>ntadas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procesos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acuerdo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políticas</w:t>
      </w:r>
      <w:r>
        <w:rPr>
          <w:spacing w:val="-3"/>
          <w:sz w:val="18"/>
        </w:rPr>
        <w:t xml:space="preserve"> </w:t>
      </w:r>
      <w:r>
        <w:rPr>
          <w:sz w:val="18"/>
        </w:rPr>
        <w:t>y normas establecidas en los “Procedimientos de Correcciones y Ajustes a la Facturación” autorizados;</w:t>
      </w:r>
    </w:p>
    <w:p w14:paraId="5D8E9EFA" w14:textId="77777777" w:rsidR="00A712AB" w:rsidRDefault="00A712AB">
      <w:pPr>
        <w:pStyle w:val="Textoindependiente"/>
        <w:spacing w:before="53"/>
      </w:pPr>
    </w:p>
    <w:p w14:paraId="4375D42E" w14:textId="77777777" w:rsidR="00A712AB" w:rsidRDefault="0083430E">
      <w:pPr>
        <w:pStyle w:val="Prrafodelista"/>
        <w:numPr>
          <w:ilvl w:val="0"/>
          <w:numId w:val="4"/>
        </w:numPr>
        <w:tabs>
          <w:tab w:val="left" w:pos="632"/>
        </w:tabs>
        <w:spacing w:line="302" w:lineRule="auto"/>
        <w:ind w:right="236" w:firstLine="0"/>
        <w:jc w:val="both"/>
        <w:rPr>
          <w:sz w:val="18"/>
        </w:rPr>
      </w:pPr>
      <w:r>
        <w:rPr>
          <w:sz w:val="18"/>
        </w:rPr>
        <w:t>Autorizar el pago diferido o en parcialidades de los adeudos y créditos fiscales mediante la celebración de convenios, de acuerdo con las políticas establecidas para tal efecto, previa garantía de su importe y accesorios legales, considerando el plazo máxi</w:t>
      </w:r>
      <w:r>
        <w:rPr>
          <w:sz w:val="18"/>
        </w:rPr>
        <w:t>mo de la Ley de Aguas;</w:t>
      </w:r>
    </w:p>
    <w:p w14:paraId="1A59D01D" w14:textId="77777777" w:rsidR="00A712AB" w:rsidRDefault="00A712AB">
      <w:pPr>
        <w:pStyle w:val="Textoindependiente"/>
        <w:spacing w:before="52"/>
      </w:pPr>
    </w:p>
    <w:p w14:paraId="0291B57E" w14:textId="77777777" w:rsidR="00A712AB" w:rsidRDefault="0083430E">
      <w:pPr>
        <w:pStyle w:val="Prrafodelista"/>
        <w:numPr>
          <w:ilvl w:val="0"/>
          <w:numId w:val="4"/>
        </w:numPr>
        <w:tabs>
          <w:tab w:val="left" w:pos="515"/>
        </w:tabs>
        <w:ind w:left="515" w:hanging="271"/>
        <w:rPr>
          <w:sz w:val="18"/>
        </w:rPr>
      </w:pPr>
      <w:r>
        <w:rPr>
          <w:sz w:val="18"/>
        </w:rPr>
        <w:t>Aprobar,</w:t>
      </w:r>
      <w:r>
        <w:rPr>
          <w:spacing w:val="-5"/>
          <w:sz w:val="18"/>
        </w:rPr>
        <w:t xml:space="preserve"> </w:t>
      </w:r>
      <w:r>
        <w:rPr>
          <w:sz w:val="18"/>
        </w:rPr>
        <w:t>dirigir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supervisar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acciones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cobranza</w:t>
      </w:r>
      <w:r>
        <w:rPr>
          <w:spacing w:val="-2"/>
          <w:sz w:val="18"/>
        </w:rPr>
        <w:t xml:space="preserve"> </w:t>
      </w:r>
      <w:r>
        <w:rPr>
          <w:sz w:val="18"/>
        </w:rPr>
        <w:t>para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rezago;</w:t>
      </w:r>
    </w:p>
    <w:p w14:paraId="2AEC44CB" w14:textId="77777777" w:rsidR="00A712AB" w:rsidRDefault="00A712AB">
      <w:pPr>
        <w:pStyle w:val="Textoindependiente"/>
        <w:spacing w:before="107"/>
      </w:pPr>
    </w:p>
    <w:p w14:paraId="4517E50F" w14:textId="77777777" w:rsidR="00A712AB" w:rsidRDefault="0083430E">
      <w:pPr>
        <w:pStyle w:val="Prrafodelista"/>
        <w:numPr>
          <w:ilvl w:val="0"/>
          <w:numId w:val="4"/>
        </w:numPr>
        <w:tabs>
          <w:tab w:val="left" w:pos="470"/>
        </w:tabs>
        <w:spacing w:line="285" w:lineRule="auto"/>
        <w:ind w:right="236" w:firstLine="0"/>
        <w:jc w:val="both"/>
        <w:rPr>
          <w:sz w:val="18"/>
        </w:rPr>
      </w:pPr>
      <w:r>
        <w:rPr>
          <w:sz w:val="18"/>
        </w:rPr>
        <w:t>Ordenar la instalación, revisión o cambio de medidores y en su caso la reubicación de éstos al límite del predio y en un lugar accesible,</w:t>
      </w:r>
      <w:r>
        <w:rPr>
          <w:spacing w:val="11"/>
          <w:sz w:val="18"/>
        </w:rPr>
        <w:t xml:space="preserve"> </w:t>
      </w:r>
      <w:r>
        <w:rPr>
          <w:sz w:val="18"/>
        </w:rPr>
        <w:t>sin</w:t>
      </w:r>
      <w:r>
        <w:rPr>
          <w:spacing w:val="14"/>
          <w:sz w:val="18"/>
        </w:rPr>
        <w:t xml:space="preserve"> </w:t>
      </w:r>
      <w:r>
        <w:rPr>
          <w:sz w:val="18"/>
        </w:rPr>
        <w:t>necesidad</w:t>
      </w:r>
      <w:r>
        <w:rPr>
          <w:spacing w:val="14"/>
          <w:sz w:val="18"/>
        </w:rPr>
        <w:t xml:space="preserve"> </w:t>
      </w:r>
      <w:r>
        <w:rPr>
          <w:sz w:val="18"/>
        </w:rPr>
        <w:t>que</w:t>
      </w:r>
      <w:r>
        <w:rPr>
          <w:spacing w:val="14"/>
          <w:sz w:val="18"/>
        </w:rPr>
        <w:t xml:space="preserve"> </w:t>
      </w:r>
      <w:r>
        <w:rPr>
          <w:sz w:val="18"/>
        </w:rPr>
        <w:t>el</w:t>
      </w:r>
      <w:r>
        <w:rPr>
          <w:spacing w:val="14"/>
          <w:sz w:val="18"/>
        </w:rPr>
        <w:t xml:space="preserve"> </w:t>
      </w:r>
      <w:r>
        <w:rPr>
          <w:sz w:val="18"/>
        </w:rPr>
        <w:t>personal</w:t>
      </w:r>
      <w:r>
        <w:rPr>
          <w:spacing w:val="14"/>
          <w:sz w:val="18"/>
        </w:rPr>
        <w:t xml:space="preserve"> </w:t>
      </w:r>
      <w:r>
        <w:rPr>
          <w:sz w:val="18"/>
        </w:rPr>
        <w:t>del</w:t>
      </w:r>
      <w:r>
        <w:rPr>
          <w:spacing w:val="14"/>
          <w:sz w:val="18"/>
        </w:rPr>
        <w:t xml:space="preserve"> </w:t>
      </w:r>
      <w:r>
        <w:rPr>
          <w:sz w:val="18"/>
        </w:rPr>
        <w:t>Organismo</w:t>
      </w:r>
      <w:r>
        <w:rPr>
          <w:spacing w:val="14"/>
          <w:sz w:val="18"/>
        </w:rPr>
        <w:t xml:space="preserve"> </w:t>
      </w:r>
      <w:r>
        <w:rPr>
          <w:sz w:val="18"/>
        </w:rPr>
        <w:t>se</w:t>
      </w:r>
      <w:r>
        <w:rPr>
          <w:spacing w:val="11"/>
          <w:sz w:val="18"/>
        </w:rPr>
        <w:t xml:space="preserve"> </w:t>
      </w:r>
      <w:r>
        <w:rPr>
          <w:sz w:val="18"/>
        </w:rPr>
        <w:t>introduzca</w:t>
      </w:r>
      <w:r>
        <w:rPr>
          <w:spacing w:val="14"/>
          <w:sz w:val="18"/>
        </w:rPr>
        <w:t xml:space="preserve"> </w:t>
      </w:r>
      <w:r>
        <w:rPr>
          <w:sz w:val="18"/>
        </w:rPr>
        <w:t>al</w:t>
      </w:r>
      <w:r>
        <w:rPr>
          <w:spacing w:val="14"/>
          <w:sz w:val="18"/>
        </w:rPr>
        <w:t xml:space="preserve"> </w:t>
      </w:r>
      <w:r>
        <w:rPr>
          <w:sz w:val="18"/>
        </w:rPr>
        <w:t>inmueble,</w:t>
      </w:r>
      <w:r>
        <w:rPr>
          <w:spacing w:val="13"/>
          <w:sz w:val="18"/>
        </w:rPr>
        <w:t xml:space="preserve"> </w:t>
      </w:r>
      <w:r>
        <w:rPr>
          <w:sz w:val="18"/>
        </w:rPr>
        <w:t>en</w:t>
      </w:r>
      <w:r>
        <w:rPr>
          <w:spacing w:val="14"/>
          <w:sz w:val="18"/>
        </w:rPr>
        <w:t xml:space="preserve"> </w:t>
      </w:r>
      <w:r>
        <w:rPr>
          <w:sz w:val="18"/>
        </w:rPr>
        <w:t>todos</w:t>
      </w:r>
      <w:r>
        <w:rPr>
          <w:spacing w:val="14"/>
          <w:sz w:val="18"/>
        </w:rPr>
        <w:t xml:space="preserve"> </w:t>
      </w:r>
      <w:r>
        <w:rPr>
          <w:sz w:val="18"/>
        </w:rPr>
        <w:t>aquellos</w:t>
      </w:r>
      <w:r>
        <w:rPr>
          <w:spacing w:val="14"/>
          <w:sz w:val="18"/>
        </w:rPr>
        <w:t xml:space="preserve"> </w:t>
      </w:r>
      <w:r>
        <w:rPr>
          <w:sz w:val="18"/>
        </w:rPr>
        <w:t>predios,</w:t>
      </w:r>
      <w:r>
        <w:rPr>
          <w:spacing w:val="13"/>
          <w:sz w:val="18"/>
        </w:rPr>
        <w:t xml:space="preserve"> </w:t>
      </w:r>
      <w:r>
        <w:rPr>
          <w:sz w:val="18"/>
        </w:rPr>
        <w:t>ya</w:t>
      </w:r>
      <w:r>
        <w:rPr>
          <w:spacing w:val="14"/>
          <w:sz w:val="18"/>
        </w:rPr>
        <w:t xml:space="preserve"> </w:t>
      </w:r>
      <w:r>
        <w:rPr>
          <w:sz w:val="18"/>
        </w:rPr>
        <w:t>sean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4"/>
          <w:sz w:val="18"/>
        </w:rPr>
        <w:t xml:space="preserve"> </w:t>
      </w:r>
      <w:r>
        <w:rPr>
          <w:sz w:val="18"/>
        </w:rPr>
        <w:t>uso</w:t>
      </w:r>
    </w:p>
    <w:p w14:paraId="40BB3B9A" w14:textId="77777777" w:rsidR="00A712AB" w:rsidRDefault="00A712AB">
      <w:pPr>
        <w:pStyle w:val="Prrafodelista"/>
        <w:spacing w:line="285" w:lineRule="auto"/>
        <w:rPr>
          <w:sz w:val="18"/>
        </w:rPr>
        <w:sectPr w:rsidR="00A712AB">
          <w:type w:val="continuous"/>
          <w:pgSz w:w="12240" w:h="15840"/>
          <w:pgMar w:top="460" w:right="720" w:bottom="280" w:left="720" w:header="720" w:footer="720" w:gutter="0"/>
          <w:cols w:space="720"/>
        </w:sectPr>
      </w:pPr>
    </w:p>
    <w:p w14:paraId="69EA63E6" w14:textId="77777777" w:rsidR="00A712AB" w:rsidRDefault="0083430E">
      <w:pPr>
        <w:ind w:left="25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4D56BD5" wp14:editId="6A96A63D">
                <wp:extent cx="6537325" cy="306070"/>
                <wp:effectExtent l="9525" t="0" r="0" b="8254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325" cy="306070"/>
                          <a:chOff x="0" y="0"/>
                          <a:chExt cx="6537325" cy="306070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470B45" w14:textId="77777777" w:rsidR="00A712AB" w:rsidRDefault="0083430E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32E505" w14:textId="77777777" w:rsidR="00A712AB" w:rsidRDefault="0083430E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-4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77820" y="20133"/>
                            <a:ext cx="111887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CB6F21" w14:textId="77777777" w:rsidR="00A712AB" w:rsidRDefault="0083430E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01733409" w14:textId="77777777" w:rsidR="00A712AB" w:rsidRDefault="0083430E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D56BD5" id="Group 5" o:spid="_x0000_s1026" style="width:514.75pt;height:24.1pt;mso-position-horizontal-relative:char;mso-position-vertical-relative:line" coordsize="65373,3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XjdG9kwAAATWAQAOAAAAZHJzL2Uyb0RvYy54bWy8nduOXceRpu8H6Hcg&#10;eG9rnQ+E5UbPeNow0Jgxpj0PQJWKEtEkq6aqZMlvP1+ujMhMUrXXH9ssu4H2pq1QMlZknE/5u3/9&#10;5eOHV3+9fXh8f/fp29f9b7vXr24/3dx9//7TD9++/r9/+fffbK9fPT69/fT92w93n26/ff2328fX&#10;//r7f/lvv/v5/s3tcPfj3Yfvbx9eccinxzc/33/7+senp/s333zzePPj7ce3j7+9u7/9xD98d/fw&#10;8e0T//Xhh2++f3j7M6d//PDN0HXLNz/fPXx//3B3c/v4yP/6h/wPX//+OP/du9ubp//97t3j7dOr&#10;D9++Bren4z8fjv/8Lv3nN7//3ds3Pzy8vf/x/Y2h8fbvwOLj2/ef+EvLUX94+/T21U8P73911Mf3&#10;Nw93j3fvnn57c/fxm7t3797f3B7fwNf03Rdf88eHu5/uj2/54c3PP9wXMkHaL+j0dx9787/++ueH&#10;V++///b1/PrVp7cfuaLjb301J9L8fP/DGyD++HD/n/d/fsjfxx//4+7mvx75x998+c/Tf/+hAv/y&#10;7uFj+pf4zFe/HDT/W6H57S9Pr274H5d5XMeBv/yGfzZ2S7fapdz8yM396l+7+fF/nv+L37x9k//a&#10;A7mCzM/38NdjJeHj15HwP398e3973MxjIpCRcHES/oWv++7ul1dLJuIBkyj46umX/37HR/f+vz8a&#10;Wb+g1DLuSz/0r19Bk36apn3PjOpE66duh04HzfphGzLNyqe/fXP/8Pj0x9u7j6/SH759/YAcHOz5&#10;9q//8fiUbq6CHNf4+CZjksj09Mt3vxx3//jmu7vv/wbWPyMf375+/H8/vX24ff3qw58+Qb0kTP6H&#10;B//Dd/6Hh6cP/+PuELl0/5/u/u2np7t374+/Of0V+Vz7m7mWxGn/hPtZv7yf1e+BO7zmfoZ56/Z+&#10;svtZtsV4ttzPvCzzZEzd99PYHQAveEGHyBY2+ufd0/37mzf8v6ki/vQrOdIqm3/r6afESVntfwyd&#10;8fHtw3/9dP8btOb926f3373/8P7pb4cFgK8TUp/++uf3N0lHpf9SRRLzk7Xanz6+/eH21ZYu3CES&#10;fJKFX/3r3314f//v7z98SLyb/myIYja+ULvPfGtW6X+4u/np4+2np2yjHm4/gPPdp8cf398/vn71&#10;8Ob243e3qNyHP32PjN9gH5/Qu/cP7z89ZTl/fHq4fbr5Mf3978Dj/yC+WWjLPziQrnimT7igS6Z+&#10;X8aDU+cVg5n/gsqo/dobnw6o3v7r+LSiceDHf/0nSfbu1/xHM+WHwkxKxSTbFNoFGv0mi/L4OXGG&#10;cZ43I061TI0Q3/yUtWy6J9esuADfZx3L//aj/+nml0/+x6SLkzfy4fBGnmAHGOH1K7yR7/JfD3+n&#10;fy8dmv746udvXzsmPxYTmf7px7u/3v7l7oB7SoayX/YeE4TNWIdunNJpIFuhPnz6DHrqxswXaz9m&#10;AwO0w/jvfT557nuDHcbdecRh/Ndgn8XCYW4+3D3eZsTSx13/kcPYd9kwDsuajOD5Vw79vKL2ocln&#10;4I6O/xrq+75kThiWfZj8bAfy3wx8AREH+voPXfsV7ZU8gGXa4UPxoQjvYODj1vntOzr+a7gv2whj&#10;H2cPfTfY2Q7kvw48c1wG7rvt0CAXOWWYMXwZeN7nRZw87rPhPC8b9jJ/ov/1/mtodOuQubtHLIdD&#10;wC+i0W9dZ8Sb12U/P7mfF5OEft6HXpw8LV0h3VL0pePqvxnnvgGep/3QL5dxboDXbTlM1QnwPmW+&#10;RupXLvOMdP3ST+ZMrv0irrvfZtMi/Tr38zkaVQgiwJU31n4aFIuOg33g2g3TOemGhp+3GQY8o8bQ&#10;CNbSoUyiwI0U+jV/tZTPc2K4Qz+B+Oy8d0lpz4iiab9tHrdz3D8Drmc77v6bWfUCIg709R+6TDjB&#10;6UOnjj8a0S9/52q3j/sihGyuJ18D22DxYh+5LpNpv2HuBtR3Zq1LX7kuw5pV2mfgjo7/5gv67Oxp&#10;PlfDnwFXRPzEr75N1OuQNfcw7Ukhig/dsdWZy6dtH/z2HR3/tQ9tgSeM2pl8rvs4GgmnbRWSv27b&#10;kK3CMG3y5Ofv0nH1X8N5W8zJhh775BfvQP6bgS8Qz4G+/nIwwn45aze76rzEhdswjAV8GM8vZxs6&#10;5/BpnVc/23H3X/tQggvTVtOafNOzm9z6eSo3OfDHc+ARA3mozWnTwN1YgNW1b3g4WU/BI/PmCtk/&#10;zH/tAxtKXwXcXIuf+PXXvk645gdNethbyeS2TKs5u8n/d3BHx3/tQ+GoHAAMAWCyUybt+B05N3LR&#10;kdlGXC7HWgPP5hMPJFXGI31zcvKKlsz0mJddMNRYgZd+P1c62zThf+aTcacEGg015m05N9m4feZr&#10;E7hI4Ocv3G/u6xlq2ybX2ss8+2de1CPb6L7J1IA7Ov5rDJWTvikum5ZtEwpz6UfXIxq4sur0jJh9&#10;gQZOuYWHEWCy0/nap1UqynrtAUVZuW9aV5TVqe6DzCaLE9pKMNSIGjOctYaaBo9/Ayc31y1tOjf8&#10;HCv5ZXw1q+7j7ryHg7y4MrvEqvu4uGEiUYJrckbvfSCSzSTshi1n0C4qnb2jnGHA4zKdRyJ71xHY&#10;HHqkG/fNBcyp4r9ZYvZ+cE+noyLgn+hA/mvAw2CR9dBNizDTnxHvKuBKaf/rv/4ml9F1a+ujXbxJ&#10;MvGFv5Vt3+fJzYe27fs0FS9KuhgtsFQNsKrHfNNKpeec+0aCWxdg5ensLbByXtB8Hn1o13mfUw3j&#10;YNVpX7dzv29vLuUqYOnB7/NOAsrQoAZ2TrrnWenFWJVE5IBVTNjMHU69IXOJVfuuW02CW3BHx3+z&#10;ALfAKTF/+qEgQsLLENlVfvZ5rP2v/2oB7vt+sJRr38GPzioXycK/4JnLDlUrPpVsJT5UojlfPePB&#10;nqnu/jNoklXn0N0+r5bbg0gaeiIzEcWk21YyXgaN1J9jcoGGL3lJC2F4QgdHZilG7eIlVfShy1R8&#10;QUfIf515l80Eg9AST/38Y7tldOfgWmj0pzh7K7EfnpCCRupQbZkqlM3ObSzMtbizPvaLysFSBp4s&#10;zL4Sutshzzmb98/ept/KC8j0jIrJhCGZXMKji+zSD7snfFp4R8h/nV32vTcbl9LT51q979bNXSwy&#10;98J8ckeUcgzzeVbJfbIlVgog/tLQ47R4hCkDXZQhTQOGyaEiT6+0gSaalrpo3D2YhzyiRgMmBe8Q&#10;dG+aa+gQ6/PQ+FC4RpNuxyqeM27K7NvNd9uuKhMNdGawcwrWs9t8iPOe/zoPjngLdjvrIFKUn93l&#10;soocJTxYFFy/Jpf/HG8KAc4nJCUEdE7HHCqLEoyExqd2jqXzSim456XeKfcCamXZ3CHHZ8A5yoS5&#10;rFagtelnup5EdNX3zenXQTe4vODHHtdz3NRELcRpf/KxhCuZIymWiTif+vzo2oXARXpR+GXuR/fU&#10;DwVHUgy3CJhyjIQung7/1qwKtR1Je7tSnSPG5BYDrQsJOFE0xxkFZaYE+1xkY5qJ3c9pgqHCibPb&#10;HEXGv8+i+au7f0HmwkbYp8YkiSKFGfSBL1Efuw84Qwf6EWjSQaZKabogZXaq7vqtRPAt5k4a/zU1&#10;3W+rs+I/VANguoSha650CEA3NNlIDQqaPH+bTouvV7zDOJozipu7lTaNi7po4P6zvvgM3hHyX7uk&#10;YSA3eLAL2mJWskGA4FFXCDpVjxMr9qQZRJmIPAuq/O+Cxg+VQkFfp5299KJSBCaLd6S0FHfK+a+z&#10;eYP3mmzeuQg10BvlcAXtqqLfyW0KDw0YUyz8aaJX8BSTgQypReeUlJT3N2C1TFFQTy6FSqeF/xau&#10;mvZy9k456hyTYbciFHjTOiSgG3mgHiryBBekx/F9CfGcrdLQUxkoRD8Rz0IaDJdq5qPea15UTx58&#10;EboIalgFIQTd7xZB9+NMWCfI3kDTlaMuqYHesAPq7KIoRlhYnl2gYfIS4PqV+m9hxUJBSibI9Tkr&#10;jr0nxK6Fxt8RZ1c2J/ut8gRDA00vsMT7WS50WrwAm09zqSo3sctlNh8doSEQR1UpBVpGRpU0A7nU&#10;0ojlH+u/zgCFFUPQXIxnTzD+SijKJXF2qvmcM1dDw+ugn6HJC1wpDWrWVbAORYwu32jFnr5iSRh3&#10;QojPCY3O6UJmw/xz3FthtlrjvIm2AsJK9/wTEwg0+rn3IkuXcvSnOJNY7SwW6pJknAPXEK6f6Yw9&#10;B+7ogj18ldS/LehMhs2Bjx6o6Mk7PW8CDXy27DKNPS3qApj8RGYl7m8X2r7GBdRztfS6xzkOm+rK&#10;HYrwjnCd+MCqc2hTV5cyjJtRY9hrv45rGv91jfOsYDnQCwjuijedOaTN212WXMoZptMCmbsUPpQ8&#10;36qEhmyH51UD+ckB9vCMI9k1ZdSK8zOQliuRjxPSf53qtJl57V8W3SkZUfs1GtKeJKS9uX6SvUTM&#10;53JG6rXos6ugacgXmFThSaVGRUEaxAsmAehGpy2dyr9/pgHJUgua0DrkPDj3MkPWqOK509onhcVH&#10;yqMLQC9jmsdM5TRKCBLvBlrzCaWlcnaAT+h5co6VrS3kpVKwk/EeKewJeuNgWEaS2SEJve7UFe3s&#10;XrmmtJJ4tlN32VAxdkOCTpaSRnXcQhiMjpadfrXsBdD6K7kel3nZHQTeyZJlmtBrpQwxkZdzFalM&#10;JcW1wIicwQTn+qRU3YnZA2d7TT8G7RV9oPVXdmm6yfhENWORAaaNzaADN19dmYAU01BiuSWkWGoI&#10;iluzy462DURbXhIP2B0CEM+KBywgdWiXtB5xEAF9nrE/6A0P6NpVisszNK0Cgqu6heDFoVMJ+JQH&#10;IYRXFmnwVOWc1D1jfBKp/tXbCUGnYZr8lRoTiGyjaHRDS7x7qgOmNfMfT2mS2n6d3se/eA5dtT3Z&#10;GZn5q/o7BH3sZUg2LYI3AxWm2ShFqQwaPoRHOhEKVo8jcJekYr38gEemODaF2H47RxfFOb2bs7Xs&#10;9FS0nSaBs6kiFEzSzPYpJnivpSPjKNPGoWVfA/aA1rosDQRhCpNpdI3cY12FzNOX6nXKAA82PnJA&#10;V9HgQ2yb8T56c85p0kQwZLaFdR2ej488XniJAIx2/oz8vjPAbdd/OQCja8ucgxQ9Orwj5L8eyJDe&#10;NDelPd2h/Neh12dxcagX+NhtsyFTxh9Te3W+qcsfu8FkdrMNvCPkv79GPzkgKiJkYN24JgvVOde0&#10;0NecfRRbhEzXSwrhXa60h39FIoqVJeTAs2wEoGt+M9XQRVzAHXrbHNmSMvbot+K/fjv94tE9M/Yq&#10;ZTQw/W5sTsJhUV9ZNddARKg0F7lKi1AGWjIVdIPJMw0iX34lFQIT50BZOzVhmnhGMKkZYlb/SNEv&#10;tdshdHZNsgZuZ0yzOwdXkVfBHT6XnZrXifDJwhCDnY2TpewKWT+/y8M0nmNS9QlbxGSZ6nlt5Tf+&#10;9epwHDcP8bGgxYG/qA4JSz1ZR4JKMe5IhsxIE4JePGM9EsELsuMiuvLkG8SsH67e4jZrxJNyte+E&#10;9F9TFORb3WaFzoYomV2uhCbUEqLffiUkEbb2wm36170AuyypITRLHa6xa+fL7DKlltAMrxtyxnG2&#10;2Xu6PmRrEPGPT0elgVlByCYPHNEXNedNnwK3ey7T1fsb6DsTuUOaQ91rHRZsnDq7Qgc0bnN2cz/O&#10;AP7rbE7+w7xtmo9V18k4jd4ySXiocrVj5RS0gCpUN9DDM3i/AOOuC37KwYiEFaXz4IRxZ0/tt/BO&#10;QP91QtJu6HoOAy2MEbVkH3aM6KIF/8m1i3S2xuY7A/q5gW6o4l/3AmRnV53pC8K5shvoMtm33U1A&#10;C+8I+a+TfVt3Iw3dnqofn6Ez90Mj0FvJrs4YD3mlqT39YK8INEO8hSpjMbr+df7rX9lAU8IX+oLM&#10;ezmbErcyGFU/swOhrHpyDPy3YFK0OWqujO44lP8W6IrJDHed67kW7zXFl6caF0Phs5psZBLLN4j2&#10;J6+OhaBXjEm+S6bJFb0bDmcURjktDXQjD065lxC4aTXWapX0ZYHb8f9NuwSUegNNwloJBYuiHJfr&#10;oJ/B5OtJM9HUYnER6/VK4/FF0kxEwpZDa+H9rvzXuL2Ffgb9L6FJQzouEehSbQwYIxJKPphMlVk1&#10;QU8dAYkxANwu5I4NSp4JH5mIEG70lGoZfrYMFj7DREMzY+HMpQ1de/d4UcKfa6EbTvE7fAFWxFH3&#10;nBhjBU70y6yIkFpAujGG7G63I+S/hRVnb27d2ITnpzuU/zr087g41At8LDPHLkfNsOLlj6VlzWWj&#10;gXeE/NfRb0+vo9AO5b/PQf96cPJFP7Zt/Tv52NUdJIq/ygDj3XsUm+rn8mbp5criF2hanKpKItml&#10;3AxaVUsalWYWYfYatREYbhyr69XrIkALTRlc2aTqMgZKNAyRuzsaKAI0WYO+24uBcRb0X2PFFloX&#10;dFAA3t1IrVgFu8RbNiCedmwq53XYJy8nh6BJgxtXHTXuc0etRkZ6I1Mq9nm64FroVNU7x6QmFyI8&#10;WPNcgTHiJjQOtPCy86oMBgdkp5rzQLKdBT1+l4H0YuMqBNL+TJF7w0kIeizFUJ32Z9W8Z/PQQyrZ&#10;TtHJTUqrZV3CXkKNp078nC5o/LMTNV7Qb91uR8h/3QrVj414aCw9cBedsX8Rj0zsVnO/iIK+chXm&#10;1Ln/q7SI4+u/jjfjwU4VSrlC1SL5BbqhoZ/5ApfEel371Dagv3xJqFAP7MgBKutZ3RCIJPaEpcUU&#10;3mRDWlqVohnfcst8JTQjMcrpbs4m6Sm0IkPwPiAQ+cqWJvpslozG0zOMDj93my/HLnPKzWZeb+ti&#10;F9mFLJ13h7XwjpD/umzsrHuw0/XINyOwZZhUj3ASRruzNWB8FeMuZJVNpllpIfIuNLh7fXuk4Uvq&#10;iyrTOC0SevJ8/hiBLkqd1L5a9NJqlwh085VyqUlD7whNqNF5glbTm+mKknNns4nQoRd41nnv63Uo&#10;b+B4hS7UfE+BxkZPWckh2+kphJeGbcaPRAl9xvs0QjIDLXXoljK+h+nq1pRpPPX+Gt+FGq1Y38WK&#10;8BJBkyxQ6UXcIhyWjIluNP8MWo4BNKmIjgKa0v01hgvQpPVDaZ4QFPwMWjZYspvZ1SExvIoPcee8&#10;CSEQezZclRZtKK56nsNfToToWjARojQ+4fJkRrxoV5aZ5W0Hu9AmQr/VOeOSujZ9EYJ+Hpd/yMcy&#10;BVZKnWcf60Pc9AGpQiqEtCodJNLQ9WNbXF7uY9FvPsk9pT0E6maZwSnjtnrIlfSp5aNpXlxV5YCM&#10;jHMZ25xUNWXZGVPOPJa2HAsR4XUes9N0DrEM6Zwj01s+xr+06ageN1odfWsCzoDa4NJAE8aoWKf5&#10;ypVtD8LTYRuX9QnzvEla8n9qMNj2a8WLnl4UtQaRTRY2XQE0VDk/u6HgxhYakTyjI9N6YhnmlrOL&#10;PFWClUjGiPFPUh4Ck8rh60QTRRi6lYd/hMDxSkyJLy8qF1Kg1rG+pYZngXwRIPrziQPPb7/ID4k0&#10;wpJTYF4JMZ8ogkaRh41+RUXwApzGd9Sij5XpYLt6VttItqpizFo9Rb2GwWlZUblNtkBZazuLkNIz&#10;SKf0I/Cz2LmnOQ8X8BS6ER669FQHWr0bzmaAR50N4ll4Al+5MhGUAy2mmPbS3ODi4L8WIFZmZYRM&#10;0hv95NssGC9Ua/UaQ5WebBL0rtCtlDm6Xx9T0GZhBZz0WmRpE7gsxhj9XCDCENaWbEfIf52OFRrn&#10;WKpaMmZmCGksl9xCYsahmflRnEjiPMcrEROx9uxINrePlTNCpzSmjX51lataWNVifLv11CzOubx1&#10;KQPQVMH9KzUFiX8qvdObJ6eyzPSY0yRwlws+oek3mn9L86Hzh/8anyxspTOa0Nmq6kJIjVXWSKBP&#10;qn270UEh6KKX6eUrPrPj67/O30ybGb0De2wa52DUe2xSu5dJWoDeDXRELsk8G38zD6YSzzzCYHnH&#10;GL0rTRA6abzRteb8MqGvJK25+QA0Hn5O81GsGqXVbHhwRhkqaaDZwPBmD4b4SrpvLb1OqSwln08l&#10;rYEO6MFGLiOuMsbeXc6Aq9ytli5Da6ZHVU7x5v0N5xPeJxEP+TDphv9gOjZt4BZnXxWIN+FaIGxn&#10;BY1rzZQNFl+JrbGULcZeavv8OF528TUFGynGpVAJ3sZ2r3QDCdlpoFtL7xrtJV0J9voVzRnwJAiR&#10;FWtVwqS1iCoIq5qTp6VUONho5VRoElRs7HEEutpMsl8yjGVVfdZXLQH9gvzXTeaxSjox1gobCp6t&#10;WK+03QhlVd3wEPBsi/YDaJA4MZedaEql07k5W+zDo2BSFIoLvnXU0s91CYsbrAM8EjCyMM0uhaYf&#10;obn/TjaNCEAZW4jQeaKafKjWyA0W0q0z/fznpGPJiJnUAHC1Y7TNKTetAlM/k2HRvKV1HodapYlD&#10;FRRoyrdyJTs+ZLDNTk9ryImEigsNKpnWBK0yxE0bQM0liUATKZh7GUixNlnHCHTJx5C+lYXqGoaS&#10;UJBKknSgbSSJ0GStgVwkpTD7XGjkdhqjhzpRG1Ir9HMK+AUs5JFuTFzbvld62UIemc8D/JlnSL+w&#10;B9n3+/JsB/Jfj1ueRcSBvvpDB/7POoRSiUgObpPtoTaUxZnrFQtByN/snsuJQG+p9n2oCmRVbIgj&#10;7VSh6Zo8N5WfQa+k9E6VJ9CpUp4xYdvsuZUip5W6dg7o7ESe+d7MP/sDUInPRdP0pft5OQagsc2r&#10;FOm9av/US6xOknK37PDxGLbDO0L+m9n3M2j+JgmdWiUOQpIJF4EdZxdoCn7qkhiZ9fTZldDpie1z&#10;dsHCeVqRB6RK47nTwn+dJthu+0piGHk2U/JmP2Ez0ZzM6zwFmsSY2E+JfUj5/YPebMwUtrmFJuCR&#10;X0nMZWE3T+kK156z02sRWeB461jR+6geZIEbiArE7Rx+5gGN+6bOJoHiPMjSQlG1YwCfV1cz3gzx&#10;yLNXHrc16Em1ynG2bxxI27/UXQ48G29cxT7yIsfOe/5rPMjWFp+sY2eCuh3Cfx/EpGanpJh5d7t5&#10;9Ci94+e3Q3HXQnqshZqUYdM10y8HBfH8yD+qs5MSSTcfgobg2eNjP9Ko5BJUfO7pSuiJHKrAG9/X&#10;es0iZ1NK868M4N2lFR2ZJqm+ojCpz18Gbp4QPss8W/w0VwHkrUapbV9gQp9h5m9A09aBUyNbuSok&#10;O0TGlmrTiSKigQod0Cck40x/R7QP4aBFHbo+nuISm3mnhq2mdGz4P2tNukwVBRfih6yrCCAlvY+R&#10;+3w2LU3y7MGGr5m3kfqbLhTv/1gJf+TZ/hYWuZZd6ipsk7luzKRI/d1Aa5uGm2ebsdiSIS1gA82D&#10;x1fgPU+ECEIaKt5MDEttT7+Q2WJSP5pPyu1MDNFJTMrN0xcR4BMmpg6u4qk/qe0rxzLRJSlIi65J&#10;Gq6hPPtomzkwAQ9t09wCQr40MyR0lds0NjOx/0dBs5Mx0yQCfWQcD7wDnmnj+wQ8U5Zce5AUgKaq&#10;g4qPYjJ2NCsbNK69oAmel7W4RihIJ78NLJAvVLuU6UFZ/Z2XwF02HnXIR77G/x52f/mQfMoi9SAv&#10;dHsbhY4b6PhxjXz4+YIHaxIgwFV5q3705ltoffM0blnHP1Gs5BPUKuosKsU4YV4+Csg8ZTdEN5+t&#10;ZR6L4GmXgBS30InDzm+HpKz3NAYiRt6LKXyiuYokkU1N0W4j48sWmmyNwju9qpYpSOwYh95p51dH&#10;A5KVZgjY34fnxVhlGGgiMmUSOLnGDBHgCYfkIAfvuUuLUyz8ThQjqFFDRfZmSN+BtSHZD9zoYVUn&#10;l5CV3WHScyjRMG3q0nGowKnv5FwCalTOFhPFG2xDNDeNRmMlWwDbbhxaifTJroIJyOUNFn1NRkE6&#10;AdxEdtFoRpWXghecaxNs1JMfWNIfpBwkzoxjZx8qBEzge/AzqQ99cupvTNqUIXfJosUwsvRZUqOw&#10;6EhdVuSBawqGSVp53eVktIa8weKs4u2LtyKI3DwWi9xgAV7YmaUkpcSyIWB2lR2XsiCN5wVWYtMC&#10;HJAUBoMyb0RkkKEaA6ZdTX1gcfOJjyU1mGfKPhP9fpJFK3BAyZQMWkQjVeCArmMALEs3+khKdwUO&#10;6OdxNo8mYibSCw7ZWmkDxL51y50FrFWtIUUMUPHwIsA8FpT5OWKtriJdBQ5cSslsRW6wJM0CRpOJ&#10;DMuWBj6QRjpLJgWAWXFos7MBNDo2gxqdWeN23gBDSjKlHJLmD1Cjw0QZsJZBdLLZ7oCSIcKxHlpy&#10;TmJtC9EYb68dODNSrJwTXleyQZ8AMPkXNFyiRgBnAmxL7UaAeYnStKjGmfjeFGPE7blO8xczEbAp&#10;RTEGHCr0kflIETrT5pvVVwC4VocDaNTXOa4DpsNemDbeBbJMUMBjbIC1x1hZlES7QoMnX627P+BC&#10;kO+16lrg5FrsCQHTEXpISoAa9NE4zl3qUD/PzxWH6irvK+LXlSpc5GTmbLLA4jCq2KpG9QFqVJUb&#10;AS5tF4HQo2F+TWdGSiwnwst1UovOZPGO656RXHGDtDU4MO8CS2AXq4AbT8YEnyvpZ4atVejBq8UW&#10;0YeAJ+tmZB+z6BrFaPpDRwFghlMs8001WjE/06IW4kVOntJ+8SA12DNdgGXFqJ/Tjt7jZB1bpV7v&#10;LCmBG2yAdcBL+clKIwGuozvSukIiwIzsGD/TqCJYlLFF8+tmzc9VP0eoUXiDwV+JRr3Bq4ADNwhn&#10;hsWKy3bSBWSQNg1LhmjSMerkwJo3OvayGtdpjdTgHAAu/WUBM1E1f0CL1hR3JIFTYqsAI5FqN5c4&#10;oOtoQbQAgXVFKoat6W32x0r1VfQGgw7yZJZ8ZRmkoUsZIMIlk24ex1JBTU/KK+efIyeX/D1PmKg8&#10;Ug3x2kZV7/bxX+v6YdeFZU5ob5QfSP94xjmi+Ve2Uh36+SrgAG9UjzECPPui8wgahTdidtAa1CLA&#10;LBcxagT4mW6WMDArKizNEkCDYpdN7AXMRAOss8RUZ60LeAn4dbhIFlvpfF3t6g1UPSpwpCLarYjT&#10;waOpYVeyP9olm6AYdJrNTP5JpAJN6O3jjoEKNJMFZeQ2UFlk85T1BwT6GmqQzMCo2lHSNn8HzmZB&#10;irlhJDF0h0Xp7GPUWfd6NNCBPpKSycTp1D0q3I7dZaRbhsyB8QkNcjJpzNJ848FIL1PFO9InhRvk&#10;mAQ6throQO9YSe9S9pUpAV5bdZoEOlebhvgIdMkd0ykQSLb5kACz6mB+HunXAC0EvfgIP10Isn+x&#10;Y2wq306kN5JVBsw3Jn0S6VyF73zFmx6j5NMKNDygnPxqcVIXsHJHqkaGNlLHVv86fa50z3C4smZL&#10;Y1DS82PZXJbi1Ousbr4mv6lbyT4SiOydwiy/VDSpaSxy1Bq65DgjmHAjqJyDTwJ41zpihCa1+BmC&#10;Lh0IIbyX5H9mvAM0KZ2UfIG2JKWXieVick6hoSDjTPIuabY0HoxAF/1NWC3nWVLDf86ehKBL/h6W&#10;0t2OHf1Jmd4B6BoWRjBppCHwlfgZ5lexUUXSGwXPfPrBJxHokpCI4e0xC4RPYnSeBS7p14ExSOU9&#10;NnfJFLDSPnSUWmp3YNeVSlAyquMPwKAQlf5mjNWXv7NHUX1lGtrJvnp6MEzlVWuuIQTNwm2TeRbz&#10;KQrWLCXBlIZOLaCZT0J4excb1YgATditYbJzTGOe8kmNV5nWljffUDAE7aODg96Hx4owOvTieJex&#10;RDofZI84Pro/nBDh2FJdGyIcW/KmodspqxgiPNj4JwE+qeWLCCYdW7+NTwJfWePtiMyn1VbmzQRu&#10;J7Vam9YM8Am7pWwBVISr2K7skqY5ljeSV18nHIBOT4ia9tF4Y6R2S6oFJI18hafuA1+ZlsJaa0jo&#10;bJaImmaLfGWF1ndpm2sOC6i5ivhztzRVgGOBTlPW+WypBz+DlrYhbSEqjytJ/Q10Wu+ZMYlAE00Z&#10;NA/Un1tuFnay0CVDsxRe2GJakEmSGjTGVZ1d1nMNPOGqFimhM33qkoXzwnKnHSZWpxt2ljspTMqW&#10;COYyVK8ijdmbSVrKEYpYKq2atmiUuQw1OcYTRukRw3SXEWjCRNMQEUzqDvmRZ57VzU9z2ZSPOAuP&#10;gzaftHDk4MEABenJdo28jypNn9Zt+asdgafGgPbXRgJPjZEe9JdMroTWstM8A6XtZVq4bNmtiPZh&#10;26AtJAp4BSkJWr5S+sipOGNt+QFvJj1G7pFXQH9TWmAr6cEnAWhCM8/NBGwaD3D68z7ar0rPeMU9&#10;DqAZWc54B+6yWQfPHIySNGoz1tzNHJGEnnhg1rR9QCMTbfkjwwH+bp4kCNhLuroLV2kL2DyQFDl7&#10;S2+5ZJsm4zR8sAodwKS+dBK4S+Y5rX0v4COTWitPxujI6zO8teVuZCeAN6+PuT8YgqYubfTWFKQv&#10;19+tCdwlC4k8BgzIJYtJfMY+IPMtDwY0GwMRLsUB6PrkRuArGwuo4+LWXkZkvsEkoCEYdnTZiTy2&#10;6bvz6ejWr3PVt7wi2qfahgh0ffmLvfjKe2xe2wlBl9d2Ah4Hnqb79vukRmiQ4vLaTsDXbOxOwK8i&#10;6W3+d8RnI2Vr/B2CXvFks8wHMKnrnyM+cl02GvK/y6rCEHTZVZienpKRwHVxQwMdiUl8ayIRjPRj&#10;67p1uEtyFfaAcCt71Por2c3rOeoATepLEhF6U533eD7A3wzn+q6RQCSwDLt7eBHosoVwCHDsDMua&#10;rxk4e8bZtPxJBLo+IxWgCR2Hbl0Dt1OjugiftLoqoDWpvll2K6KRdzo8jQf12Y23Hji7eXUs4JkS&#10;OFuDIFZKda7BgHThmzej7SWBrnNswBZXjRzxB1to7cfOvAbpmXjtnzQxSSSWqv7gytMZIiPSvJN+&#10;JbTM26cHfTz6D3h49PHF87H9uNBsajev/dgWWvPJSB+J6xOdCxvTllyTHW0baJspebYANM0brqu0&#10;JWm+MmCl6HK0ZegRmzayXsGtVACT+mR0wAI2D0wHtOYI2n472l620Do/iOR6riCg7ZsnugOWZGTt&#10;mGdYde5xrE9GBywgfbu+TS4End4sTB5HxHukcm7Rfwgaf8dikgAmdLR4hSxAwWHClpik6bvM74ln&#10;vyoC7Z3KEa+XrXrFuuq7pGPK8/YBmjAI6u+zRqApT8TvktFHy5lG7pK1MTbIEfEec+tYlN4ttJZi&#10;uKRozQj04tsSA9qH3i23xSFo31cW0Jr5/jJJpLJP21ldP0gNm7VT+GTiAJMb6d2RdCylHWn8WFow&#10;uv8l81otsDTZrOe0PmQqv2pDdwsszTvbrEo0rC8FHe+kk4yXXh7L+ikgXRvtWtmMBUo65B3Mzw1U&#10;i+iwtV75ADCriqzmEkCDTT923YEPpIe3MJKsK7EfyB15rfRobvO+T22lecWliBXbds53mSykyNzf&#10;ktdNV7+3BGi35To0iAzdpZTmhT4n95sDpONgN6HyUlbCpayRAtfNM0DxlBSxQxEriQbL64tzI6nB&#10;1mhb0BCwWewudvWlb5BCXPE7pd6g68JLmdoVZ3LBHyzWGU6WGnnRTgffPIlU/BStzOFnD0plgph0&#10;nNeBdZyOR+MhUgCYx62MRXVlZSetZAKrU/ctGjJGp7rsSkYXMxo6R4DdTATKrg1v6D6YjSSyBWk6&#10;4GbHjscjuo5BEdqVuS4yUVzw+Fnf4JbEOzsnEWAaVQxYdtfwRnzhDQ3c4Cydk5YampHYKuEfGAAu&#10;AqsvpZVBiTNtYKXpSVJj72d/Vl5fSnuy9L5alSs1Es/UeiuQ1hvpr3ZVIH3RjdRhnJHo7fGTJZ23&#10;1OltLCqvuzFtEekupk2nAdmZalPZgd48llt6a4dGg8flCp1lD2zjbAcUI+8M+6VI0u2UH5zO8lKu&#10;CxCuCj0qzlrl0jLgjKRvsGfjkA3IBq4QYIYqM99pRNiYRD/PFdBpk90RbWr+oPWVlgSD1slt0HZf&#10;V3MIH+mDmwHbCXSqvh14B2jCYyr2Qk2k+ZU2IR/RCNxlm2bXifMWWqfweZzI0x2BFD6DEXHFkAYa&#10;XTMEKMhteykzwifU7a7gKopBV/A3NtdHeTS90x5D0yWago3xDwAz3ORYSzw2+sOMXTX5WKQTb4Jr&#10;gaXxJwFUmn4ChrSaO1mva8ydjl1YIusZoAAwSz+83ClTXLwe4YGOjrc2+os9A6QdltRGnRVO4GT6&#10;4T3Kl8mGxmHRmfKF9YCOhoyYW2CZJ8c0llS2BqZ1J1yp4YkJW9oQKIazF9w7n3R4zRMG8fCaXtGS&#10;LpLXzfpd10m6pQq5814j7cyiGuvJqgxOHOduha5rU6h2zahde6YQS3Am9cZMH7SrL+mRMXvvAqt1&#10;XQOsbW1+jiMbfalyJwZeXPPLsbW0n8ESJBoNfHWPXbTlJASOOxMjK+VNb2g0KDqWSST5gRRLvQU2&#10;gDNjxu7myTggufMeQmlghvLcMZAOJP0iJZKTQQOuZnFQNPDG9gnzYyU/HzPXBiwl5RjNDwOnwdcw&#10;Gjz2apo/4E2Td3Q6y0thh7+XxjXXMSDkZiICvPgQlOY6omufaroKWCsZhoeKypW8kd4EdN4IANPB&#10;E7/B2b15nWnLj+7mwEy6aj3FEtfPGrjeoEaDZIqXTXQWlqlY974iwDy3aaSTqoD2c/c3AtdNKctO&#10;DrBoetUmo6F9fiJrryqgbcR4OEOUnsbQOweYFLUFSoHRfTwkrwvpjQMku13lBtBgHYRp/sDJHWo0&#10;ky4CTAbbgOXeAyb8TXvprQeMK/q5ctsF9WZjDHZkiJke4kanhNy5wbvvpgUWIqzzvjxY0kSVvWBi&#10;qpHQwHBgmFTsRWhg5UYRAjALqfTWlEpfjhXTo/iofq6E5e0Mu2ONAx6GM08AOKWSMqfhEYuNJiTi&#10;PJ4KAC9lLlHfR5q7NWYLnFwVuAZmHMwdP00NSgO2ZjayxYYYyXIrgYVEvMFldA7sOqJ1wUREAzeO&#10;H80Dgu/Z4eRWlS48MeTauME0gwneGEda1DMjDcQ/52JND6C93pTmiUVvLqtXXdsT30mcKxrXAGen&#10;4GxZBx0wruNIvgrZJq3srg5xNN16pydX4AA16IQ1RroOWF8KL//4DerrrsCMjSiuS718mTf0EjFc&#10;BfcxCNqEzm8CGXYCiEshu+mKcSI6PmdRFpi5X6RlsNUbejfZwNoAU7kaGA/bNb/eY8YFmo+hzQ/P&#10;0Pt1B4BZTWoaSWtRClIuKRq4ei8aiwqrr4SeJDMoPI0mvIxqXTUsPXgehqIFBHuyBNnzc5rjkCj3&#10;EAPA1ffUWr9xgQPAtAu48ZFSQpu4u8AB0tXIMgBcPQJ92Wzk8nxGALjhZSl/pGD8BrWRZ0GTS0kA&#10;jUZKAmhUkZJqoEFD7z5s8hmBD6zhfgS4pFUC1NhLbuA6YCnc5Co95tFcxzJS94+0dPP4qZfLtFjR&#10;ZeR2m80XwuVpsmi8eC9iLzpzPe2tfbpje52ZYm1dq8HURp7Nax5JaAfwWPxg3uLKmvNT/4jo06Vb&#10;uzx0v3hFX3uLoOFTpAHg5mQSTgJnWofcmaKfUAGXRR78W8J3ZgrPG5iwGMIdpmPC1RewCo202TBf&#10;Cs9fKf+ocl3eVnvm4eKyer9aYPttkjxDQ6/KpWXH/COUqGKkKoPXAWs0UnEtjPNerlvTOS1QtrQG&#10;q5KEKqBu4UqG4TDllVcXPgJcTz7C77PrZqTOe3P5UiEpTaikpbsBjsRVBWf2dyg0av1ESwqt9IVF&#10;j1XNZ9SgNdcdKlSTCKPZbuROYEBS1rLyJMDPNQPBwj9lgIoMkmuVD92Oq7VFRbZsMw6bFWMEuNhu&#10;2nVSn9EZnWstIgJMFSeHpJTb1Xu7NaC5CpiWLiWwTREgAEzwbEqmJzQW1Ki5Op2uaBJ7kZNLxSAC&#10;XLY6BD4wPVWfteh1wNIO8uiKd+5po1lDRy2CaQzB9L4UKqoyWZOn/jBhXksrA/65eoeZbsqcJKd0&#10;p14sY1tczhBQQFSL/8Yk+KmoxsyzWvbRwI5qbSLxZb5l4tI4bKrMnLN8xeEaWHKmwm0Y05NqBx3Q&#10;zULs8KntjvUTGWwwya5L4MmLem/kToUinHgoN+ObkgTnNDty/se3kRkW30abj9FBw9YiBLpF7cgn&#10;ti1PnGyyCJGSKvZ5tFWffx5ZPgdOpUsBXAon6DVF5JIzOkqG5wc3sDTXnsMi7iag+mWTDS2RKaFf&#10;KkkP5GZY/U4JEpEzQIw/0LByanVLxSugJEolLQLLo1MZX/1SSqWZVmp0I5ndX3FExLd5ha6H80VY&#10;xv4uW3kT0NgNWxKzCI4gwDH/MeJ9kJEz/gl4TMUqBnwx5mY8Ia79x6YFQYc4KaFlZl/76a3HpM1+&#10;zbEFHIoCHKFzwTkCnGxBZmZmcxQjFceNqEy9VtrwhmbnFniQG26rTtYC2Chw7SqkEQ0TwQjwaDUb&#10;LK/a7J9GLsyzmHl741y46W6wRNHh3gvg0vgCWZQPgDtmFazAO1nYflfi2mNogeUrWTUNHPAvaiI/&#10;YPuaSEsbSuTDrQlpFJWCwp02n1Pba+Ire7Un9I4a7kuWQe0V8RxCAdavv5W0GYwtnzFiTMCYP2nq&#10;c67DFbI+AP6l1HB+Fv7WzC7PVbN1OAgceDmvfB9+pcTYMxIB2G0wxiBHKVzPofRaRGAxKMdNXwVL&#10;i5OgWcmJBL6NrSgZBw1b+xH1XbCezhrRA+eWdAEz3GFlGIF1n5o6hggv+uP18RRfBGBL2yJLPtRd&#10;pMJWvuNrYDWflTsO8E56AS7joOlQ7i1Ah1LaTT77OU/WmvE2qloAasEaIRl5F/qBVRqWVsfvFTJf&#10;Qz3SgIrPipdMWUvwDonH7MniqqDnz3Tfvlrr33pkF09BvVuS4SdFhOKJobRFoYUo0LY1aBQwW9Y4&#10;pnFg7jCHQQtbZM55ofQTatCStSIPLG6sgOrnpEuYGwAtnyWfhC3ZOP16bG23oLdNcFd1/xhqF9qG&#10;y7e8ZAC2aDE2KYiEVY1l9D3UDkl9vdV90efWPqcAbCkh6G8bUoP4oR0DsKTgjcvlXdCV5bCSvrUW&#10;HPi2Ut2l0KC81FJVDcAWVzKgRJhBzDTTKo8upAIrCzTFqq0E8edaZGALXPaTNb7HY1THHQdgy7na&#10;+gylmqqtGp6hpSWoi9Pocab7a1uFtqzUIm3eNXBuKdpFYElOZ69BWveRDWZZLvS9UZK0pjvNO6z/&#10;sgE+bayAtYhM3zGJfTRe8vZmxpPO+Sy9L5JjdTaQCMtWu5b12+Tpbb9M38Cr7qxNyhntwAPpaY7s&#10;+DaevFAyVAqivBgiHAdCYuvZDJxbomONbx3j4rkVZd/KkFME1gfPAjiUIbWJdyvO+YE+QstyUhsT&#10;+pdWX3vknAK/+LaJdHe+twBs2rF43DFTucJ2T2mBRIZNA3inemfEP7Vz0zj8OSwT1Jl/4WRBB1x+&#10;09U4lAqHCpuG1wUOoy9DpGaiYGcbRORBQwULkiZvgTveLT2nZQjmMt2neZLnhKxiq3m9zlsHYOm3&#10;yfpM6525wlJhOKdvAytpNqPPsv+gZWg5OgiSrtaySZnWEpqBc8uygwisr4lg6bmQN7xICwdTifWc&#10;Zul10uzDXAOLRAvZnFmjk2X+Klh9xx08nm2LhMV7cLlgufg5HaZhsSyJxneityQsm0fje4x3GIm1&#10;wFjzWQOr76Kcq/UOG3OsNncNLH1bgh/SHlWzAdIO8aqWDyRoWNbdZ7+PhZGC11fyDgYrz8Ucl5FD&#10;ZTdZCOF9h9K+raSTovaNTI31f2n7ttKdkL9N2zcsrD8NiXN7Lhe4OxYzUHwRvhybTcz/JbMtdPXC&#10;EwjZ14jA+rpajUPlnQgsO/APXUJbtaBD6izKDQTM7ovYCX/IirT6LqCD00z6JQvvnEb9HdIPFg9p&#10;3mHdh9XVAvhWWMkPrFS3rp3AHbPOyOirbRb7BO3eJCxRm00paH2W3Oqs1wOwPBdn/oPUv2R6bTxc&#10;23lK06YftC/H2I8lR7UvR77Zz2Xn1nnsX7d5aV+OeQrrdArAJiN7yBujqcKHqQu3ArAkD/NdoKyE&#10;jtoYf8p8FsCX1Iefq+JCSisWXwTw3X0rZwBfSsIW++vYtOMhpCjCBCAOrL3wBli7nxQAfDdeBBjd&#10;a0pNBkX0TvhWSe2tprlcszBSS1RYTQv2IdhSbw3LK3oeZciofl3IA2fPVkYv7AVzT1Frn7JlHZUl&#10;vGC8CIvU9c01sPLiVgouYc1aYAP4QgajmaQD+13Mk9HeNQkA8xQDsKTAszXSWam6ezwAy9N6mX81&#10;Dux4MVjt9VDb9LdlQsDeia19JE5mgXbQoaIcm3pdU2SkPaoEbO64dlFS17rnZKRPBc6+kE87Sqks&#10;bNo4ArxQeT8+UIdHFIbpYMvAMoYAmF6iMDDtMNmC6Aip56EAB07jdaeprwYNupxUzpKyoHfz8Cd1&#10;MhPp2ShQpBaeAkuPeZv6oMbRP32OM1suLQ49+oQEMM8KZLUVAvb5bkZdRfSDIeNhlIxzAJjVDZka&#10;qdtDoDxMNhSFPVGwxfQmX0icSyiauSj5xgKW9Ij55xp2Luv5icnFuew1yrmflJ8+h607ojW+A2tT&#10;8mWkmrU4t2xO1ndBi5tNOERgPQ4McE/9uAgw/Sn5NgJMPLASxgQvtdEJWuDqGnAaXBDAFGwNDd5y&#10;VsC8mGXioZXFwJKsbEiO3vNzNJonDNPotQDuSIFnPSuLHOge+swO4IBtGBZfbBKwZ2xus8cxIsAr&#10;CcyMhkxqgLP7sgHrjlfvZlWG/qhZsuYZjWuAtauDQfC+vgAwrUZeKpPlRRi+1Bc1cH23V7tyaTbE&#10;q6eBkwuwTkNgpDd/uUt64S2wLCIQ5dA9c9xggM74wJ7ul4EORVFmk/PJEWqwvDoMPPkaWJ0RIcHL&#10;msp8skyJYK+991xHfcm42x5yHcIkYHtqL3DdbK2w0pkOgEmM+5b/CHB5+CCARrVsEWB6+EwVaK5j&#10;Gt7ySToCJRvgwDqZw7zD5BkanUmBjzztIlNVtNf6ywE6nwMwc2IH10VwppEknNCZqDxmb1WnoGg5&#10;8X75CHB50TyAc32oOgK8ePowIFbIifUGRKS7KEadSMVd9yV7IWDW2Ge9IRM1NKGzti8DywwFwKtN&#10;aQSYf2EnmRl6rfkxKeEEDIqg95SczJwxOeMjSgElww5hi750RaBf6egOuxANsI75cVatSTXgqlGh&#10;cY0ku0x4RbMAazTo+vSszVXA2qHi2myXTSDFQ2OBO66ybMcY+mQZt8ANEoHabFAEDZYSZp8/4OXi&#10;9ljrWgCYkUlfd6tzK2nuIetn3QSFpJTOJllRZpC3rjxTpeqe53d9uYk+mayUBecBnFd2/2Q6684t&#10;xmnLvKkm3UrEGI6AGmCtvnj3Nq6+KnDAcU2tzFmLRoAHLzzqJhGo7G/qhoAnK5UGPEbeXrO8Qgi4&#10;s/GUCBoMWIV9frZtWjwYMJqws61lDoRLvBtAPupompFNPuzhWk19BbyCBlibY8bfSVQcaFwDfJ0d&#10;1Ba2SnfA2a7AAd6odlAXplmC4it1QsC+Vz8gViQhrF8tcnIyV1HvK72tZMABRjreTTuuW8eDlJG9&#10;X0wDY6usYSzgElOhtpphABgPyVrDA8zPxIR5XwEZ3IfFUvAB6WacydWXjuipfttSmwBvsFLUlYyW&#10;QXqHbZAm4Jxwsi2AC9Sfdhzo7BUE/A1K9lbJDbiX9LIYbwSqROyGtsx6wHbTfOMLDbULsZOdzbpO&#10;uxCUD/fyjoJq/k4uYPuq0WnGlVDCVwZrOpMFhyUOVaDpTKaaKfkD+Hiq8RyNjlS5+UiyqxBDTzI3&#10;n6xTyqkpIVyNI4fqpNM3yKNz/oERYG/PDRQFqb16T76mRgMcoAaDOMZ1EWCalTOddW2S1h1LOjHh&#10;p4pmqXfHfP60xuyUN6jpFP9ZAg9EjL45XKLBeAuqNviBNCHyYlIGlpeShhytryMg3QiV6w3p87Ou&#10;kR0+BxoBgWWizjOBMoZN7xR5qlOmDcmxsJ/2QEO7PQBTycjA0qYwNULFIQPLzHYDzPNsEPF0wo5K&#10;rbXDBdQX6zu8MC97rdMiUd9tGrhBNhsZ8weAOx8X0AaI50RS7T45VFrJoPnpkszAWlJo8fAYNiCD&#10;5IYyb+g2Bcbn/Y1UXUzEDvamkTQwZsK7z3td09zoKc9ipXE+lqOYtZLU4E6K5g8Al9gqoEXzM1fH&#10;dcsbpOjPCsJ83VrzVzdeqy9uAnOVTw7YQbIhxqK6wrvSkJ+jY838hKXlHUwpVgDjymScA8B7ebtT&#10;qgLGA4vtDgCTgTZqaDQ2mv2tvSkAvJO0yB+o0aDA67tNA8BUl8wA6fQsSXDvoNcZV4C97C5b/pFu&#10;lMHxgYHwnwt0nHXuq1IjUBSo6awAMK6JbczQRpMKkA+VRYBZPJCpEUg6kas2a3UVcCDEqwJ7HbBm&#10;pLXqDc2i6+id1toOknEtj8BqxciuBst9YbiU44ps+8O1VwFrNPAu3XHVWpR1YZY50R4jTQg0pmSx&#10;0t0sqWabtWjgunG+rEYfAaZ12KRbo8G2OSsY6UgTTceCjKwYNekqzgE7SOuSJVEDXEe05BG9jCZY&#10;BkhvYcZZ80bDdVcBaxad6dI2oxkAZge+hf/aOZnIR5odDACXGj3TQ6qjLO1vsJMDwDTK2QfqS2Fd&#10;vlvYADBdvnaD2nbTXeutXNcwf0SsqgxqO8gcTNNVKoL0BlgGj7yFSbCWlUwAmCdWsnsZsFZzaZwI&#10;ZLZZTOwlEt1XQJev4RxIotIm4xnXwMls4jTbfQ2wjmF7nB7LQoSAWWiTlYy2sCNObsY5kETldUJ/&#10;YUUzP2F3eeVIFm3hI3+8T0s3JfF4hqp+YCDSpLvOWJQeN9Vqm3eHpqgtAEwdw7RooC8fR8bsYKAv&#10;f8AryLou0qXMzrIsg5H+59qlrFvtecvUUkOp+HKav2E1HSutMocSaApYNHlm0EQLAUtJOqsjAcgd&#10;2D0rwDJAoP92+pVsYUwA9njA+Ij4JQXIV1qwkaqY5xRgDMXyKvoWsKdWDA8MPBTYAN9w/6YHAxyZ&#10;dkBmgxrg9Y5HWi0hpadb6kROQD5JOVjFOgLMOFPYf2Ki3VPkWrXx0L3rbq1hiWDC+UecuN1kI6Do&#10;8Qo9+a5NSHp+Mt+gNk54CeECX4XVLgD7jCzxEYAtw8naAdjYCGM91DKHvdEWnT3UAA5DWmKa5D8A&#10;S6NzZnqdP9gKrO54YEmsnRuAJWeVOV47p/UudO8ahTd3TWWmaD/eZkk00+EvS3b8ZTwZHNKNYw6h&#10;Tk5SGfYoRMYK5IisAE8UIExiAytTr8B6jUJ+Wx2u17JZB/z1SAvTquZH6Dvm4QxLWGveqQthArA8&#10;O5NlU+OLovTH4qRCq+Pkmh949t0acHSqYCVTbVZDGoK6SEKHxlXvaBzS1lFz96/h3whPxnm96JLA&#10;t5WlEwHYwme65MKLwh72yDwFAzq+KElmS8jmWSSq04q89O6JFXkXDOeYF6zzV3TyeA5G6oeZRkQr&#10;RUi5mNmdcD2sluP0Ikq2hRFY70XRxYL0YpnZTVmsnmZvKNe5iYkmf5t+kmsh6iI1bWPZD+Td5NIW&#10;Aut9+LIcQwOw8bq2AYxtezlN8gOzytY5oLO1pHPcxkq/ti5o057qTLnedKrEl3dZvTimcWBjlBUs&#10;NSxGwHDQ8kYzpTWqSJ06kwWwKFnrh3qutC2NHEt9lqpR9m3XwGoc6KO0HJX+torDNbCSviz+8Lyv&#10;ht1YjZEzFhKHkaWBURtbl1trXwPtMGeaaTlOjSymU2VJjgYS4zPtV6OYbGJcw9YnR7SPWB+I1zag&#10;LvHVNoC8qcctgQQ1ja3HHQcqwCipcC4bRjN7EUgL+9SIjk25NpPNwCAihZn8bXq5NTlQw1cvza7P&#10;P+ll3HRLWUzG6LwouZL0877vXb1MSsuWxRcah/rED+/xipisLojXdGjOZSXGeZJuQD1k/aDvoqGD&#10;nKZlyMByK3qYFljLM+lW+f/P3tnttpXccPxVBD3A2lZkJRbiALtZdFGgWCywAXoty/IHIPtoJSVW&#10;374/niHnTIL2/Cmgl72TI2bE4XA4/OYgdxKwdRCB5slZnbucoMPltTv+EmdRZV8G9sr9OwkcSDMt&#10;dz6xN+YblHczse7AD7JJPdam228JXq9N3zOwMRJN34tBVmv6Nnde3ovhvdD0JZfY3ywNa8mGfm6y&#10;ySGw7pdL8HodzZSArbyjq03Q7N2vkYCtQ0ISOFAXWew3DUu4OuSD5Enyt7z0TfNOA6vlOnMuSjRH&#10;D+UZ5GRieE4dApCArW9hYthPHYWm8SUN14MCZ4wx0uSt05m01CHHxY1jWYVF6V/hG138hJ/N3dqy&#10;mqnO9NUWdx0PpRWzOspK29tIUpfnZ8HqssM68Dah91b9NKH/1zdb+7cw4z2NUPuh5u/pildsG2nj&#10;zVHhygFrHK7pBOn+Iulju0YwuJ2pbcfBHjwHVu6NZ9j5XNOMsUhuX+ks8zmBi3LVErAkdJa3Smcr&#10;0P21TpkmZ3o0MIzp6HabxoGMkIgUSprN6rum+aEv9yp8Js8NNTL8A9I2B9so8JD+FwL/YZtL2Bs6&#10;JRRzUJrQ3Ipi4WmrmL625VJo4xU3roto6b/sJ6hbaEzPQSMPxV9VOZZvwciTngJ6Glz1rekhUpQF&#10;FWLZuzLOtoRMimTCBy9SHwgGldNirIG4DJRb+KoYSgKBaHGqZ27Vp08P9aQRsiMg54pWUD0ytT6o&#10;CVDM6/5g9YDXOm9Rgw4D5xMzZq+jy90NNc3jhzCrk67OgWXWgBp9TDOImqhyFvCNiufy264T92Md&#10;x/c3TNlLAYe0SwyCHkw10usQk6NvRIvGWcB0pVMrD9SgY44ArvO8LH4jbr3V5RdOJpgm886IxhTJ&#10;cyawRmM+dxfUFaMjhVAb3qszgTXprm3QiD0DfS6VoHM1ba70rHJqDOsG9XFTa1/euAzXkU/t2hHO&#10;DSGOqyHQT7cd3x+1En7YhDCEu5HKisCB/lbj6zKBIDYnYSlfKYL+CuVHvEo2Wr2c3Tmwem8WMHae&#10;kPQ1xddh5Slj3BTQdx9Uv9sKSthSXQ4P0ZGuIXtdV1Ak4viZOQGY7iUYwQEJvYkV0f/L7jVoeAL7&#10;4tVxPNFOy6qkMggxiQ/HQfs5OGP10rguHJTUoXEEotyKFnJqPiJZdGVVvEqKWKQPOyyzlsYxIM+s&#10;wJJOrAaIV3FAQwulyd3ESG5UShqVjb+E1TNAbExOn7eB0P3uKNuGbuMro/u6nXvFfD4FTO8nX1kD&#10;V+9TBo0qzjPAdXBnhhpV8cnQuepfZwLL0x5ihGgFyh6gZVyMGyBXVx0KFpZHd8k2V8eNd6/c6Nml&#10;FbqO80Z9vfFCW73H2J1uN6iBrdFKYSSNxqyGWhI4k8kffhtNjcFJmzgUnq2oNdEXdkZmR7ia5O0e&#10;YnUJfiYIGJXr+nbT8i+yv/TtHuZE84a/F3K5wRneV5oE5V7hTEMBGWekxttDWFIwPwmGrqSQ0kov&#10;kFEWbXiD5stC7EMDT6oi8GAtV8aYH3Hv3V5RJ2w64igwjb78Ds5RdMeBGx8VifiCGjQf4LdN3bas&#10;fQU8yA3LIBFoUBNR3uw+pVMAk58YaMgNVjdJAuXq/kGfVxp09VX1/DSOMHNxivJE5F5Zg9e0GCsk&#10;tisu1iVE7rC9M2aMK/D8OIFxaAtGrtaB9coRFsqCYFjBAXQFZw40M1/k+N4oo/YrTdtgQQcSrp1m&#10;6CNib4MKBWcINQ4/tl8kkuPEfaYTkuPL3E5Bs+piwkutYClaCma3WenjROsN23IaRMYEFoP7w+pU&#10;lQSyd8FX1sA3pGNl0aAEMRr00PFMUBkhHN3W6Mgvjo8qYLfh+6yzcdLhcnMzNwHcRIWYFSZELP0O&#10;Q4HSJzin+4nzkV75moKoAJa8QYw9Oi9oNJAWkTqKIi6uVBP30lxnstCtB0tgHT8UXq9oeYA4ECoD&#10;borol0d5tOANMrtDZmSAazu5mxtlzzVjkQnxiTu44F336EgCmJnw5d3r8yHHSUd6dxQaXS7UCE2a&#10;uEd5Fu5FCU09ucukBCIkUNIou5cGKWjq8YMi74iSjqo6V4xLiUAU49YkdO9k6AuqqHAQEg/Fj451&#10;jvd50PLYWft9NCXX5w70jTt9iflIvLFi3PvAIG1JE/M65OndzAmxGKE4HXQ5REeht+Yqpqq7rp3h&#10;QVrOesVmhqvo++w6cYYmlGxGMBZDRUg/vsfaLK8dmpXiQaJ1YZpmoNHAfG0tWonuVBNSv44YbFzj&#10;greW8WbehQJJQz0hioG2V7G3FPRjY4pItMFJQVOk6mvLxxdLcx69ThNr03Y/ShA0tF20qo3IV5IG&#10;n3ibHW+p6KDZk7/t0FKVw70QPs+MLof/0lsGZqApRHMZS+NMpVQyDTXkN00dlDpH4urCUxXxWSlF&#10;CuiY09sX4IxLH4N26WNl4+JeAs2IjULv0p1wzJgCOjqOJlR4RDb2u68tDYnv1pYmCmszJsjXlsYP&#10;mc14MRyangWKgjdc5AJNFodQc2kGgaXm0LCMXLtCW8KLhK6SDQtaniWqvBuE2pA3moSPh/QPSZOB&#10;3toH0vKgHfz1qDbzHbR0QABNs55Cb3pySXrjZnL+zlAQH7/L78TpMF4o1PQMdNNhWJ8lukx4sxK7&#10;BO1IwUucPI7FKNKDvYTFgIw1had4vygmEBxLlDfMWu3+4mGIidPEhKVTsoFOeFJJ8I4WG/aKK7zn&#10;9AMpu0z4f637iksfS3mUa5N46mvLMBPvJen2Dq193AzuCW1Gx9FmvDVhhWLtqDt/SX2Qy+9EOIGW&#10;NHHTEtDt2jK8Ag9WuzwRfmi6hOs4D2vDeYXeGZow7yegZcAJepufq787NnNb8Ql3MXhQRr5Ymwt2&#10;Bp8wgNqhZfQSiV0lRObu9MG0sksd4SiGdg+dCHG00PRrlBSsUZyMPBl0TaZzaDlYdc1EmKPh70yc&#10;o5HfOtDRvA060tHMgEiEAoiUVR3Z0tAFvSkhjLBg4iVBwoaMTUFfx8iuxJvW9u/XWoH1kPVbnHld&#10;UaMjkGFJXePazBWc5PLbEqwl9IcztBnCVlGCnsJ7EcXtGQoOQw1Sa8fIUrI6pRbW0DuDCSldLgdT&#10;0CRdFcmW4apm7QR/N/35tY5MMmjwSUajRvuPXcqoIvZlnW6Q0b/nl+FZyGBChmBgondJ4C9CXwkJ&#10;0WjrKehquyZOvrF0U1bGgLcMnxLIqdZ/Qo9tLIEMtHUeco7VmDAIoEJrPsG3FZZugk+akRIZvKnZ&#10;D0sg8UoN+iDGidY1o4lL3wBISM1mVFHGEhi0x4w208eJizaT0JRo/uUvScYSGEYs6YQztKMo3k6k&#10;TQHN8AXX8BLaYx3+i1NTa6bUyLgFk7AyCKuE5yyhURO8jSSPhG5PXl14zqxoSfAJ8yUjuUinWpGa&#10;Ut/iDDR1GGEdyWyydtKLTlSbNbc4wSfW48pfwAz0oJ8kOBZnb8RaM9CD1EzcNOo9onNwBnp40xIW&#10;Ojlo8aYlaNK8UokktMavqfNR8VQuohQtcXdmZPn625CwXYnZh7RP3B2ykVw/gdPBfFyPfXdFkkYv&#10;T1DvGIYuoEkQLLehL2g8A3qhYnWoPnTGLZgQ0JJ4W88sh5YZy6xtbTxM2idSoS1q7VwF3VVgHuiF&#10;30ubeq08UEC7x49mNiornLXp0lbwtllJit50GPDT4UlRfuR36F6xNpEKuTYtrx2TPmlnNIJAtr9r&#10;M0yuUJksTPGp0Fb8+SMm62132JSf262OT58+XqyW9uEfh2P/ef31cPxt0718+rhaHrrt8/3fnrfb&#10;/o/9493n7X7ybbW9ndLyCfHj7N2AXbztDsvD7o/9p4/26a67/9cf+8nbfrW7nR7++rrab6aT7d9f&#10;D7dTGOgYH/bx4S4+7I/bzx2/czm1n97tD8cvp3+u9ruJfbydHjen4+/dn0+r3aYHWH0Dfd9UhbX/&#10;+dr9/PXYPTz3Xw4YsVP74+2wK3jyYXJ62b7yTztwezoed8uLi8P6afOyOvz08rzed4fu4fjTunu5&#10;6B4entebi7duf3+BpL/sP+323XpzODy/PgZStv7692/s/vmei8J2X1cvm9vpb9Di6Xk9KcqdQ/0J&#10;xUDf/irEWy1PD/v+DPi5yYksSmayhGH6AW/+wmi/WkKHyZqv0WAXFn2erL3AyY8mVmlPNYi1Wj7e&#10;F7Ktlis7/37F9ek1Pu436+OEQ9hyVNB8OtnfTvfTyd3t9K78euWbwkKTtwERQ+6l+7b50vUHeLQ9&#10;FJkRDDl8u31toepW2EnAFgjn1FGW3b4aFqVdtv1yw5v80bIwPuOfrz47nb4DMx77dXV4Kqzef+Vg&#10;21fnnP+zOPfuBxbnuSks/gWuvOtOEx4gZ2ougrH45Hj6pYMR6r//N2an5GxWuIUbRo75d7zOw0bt&#10;h/M6udP0lPPjCW63AzQZ5tLC+Pg/iYki5n4QWcfT3am/srNA/n8kxBKiCFQel2+PCCVY/bEIil9X&#10;x1X7d8+Ay82se+q295v9p38DAAD//wMAUEsDBAoAAAAAAAAAIQDMT1RC6goAAOoKAAAUAAAAZHJz&#10;L21lZGlhL2ltYWdlMS5wbmeJUE5HDQoaCgAAAA1JSERSAAAAIAAAACwIBgAAAAS4uo8AAAAGYktH&#10;RAD/AP8A/6C9p5MAAAAJcEhZcwAADsQAAA7EAZUrDhsAAAqKSURBVFiFnVh5cBPXGf/20C1Z92Fb&#10;sq3TsjFgY2zjIRACBEhiE44mIW7ua6YzzXTaTJsmbdO0zaSZdiaZJNOkQEjCkKSkaQ5iKIFgHMAc&#10;cSkYLFu2bPmQ5UvWZe2utNKupP5BlioGguzfzJvR+37f976f3r5973uL7N37QVthkeG/sACQJGWg&#10;EwmlRqtxLyR+ZGR0DU4naUUsRhgXMkAikVBVVy99r2pR5ccLif/6WNtfcLO5rK1q0aJ/LGSAmWCw&#10;ciFxucB7etz3+nxjqxYSPD4+UV9R4fxUrVJ5CgsNFxckoLi4qLOsrLSdM8SpuDbFpKQCviAmEotC&#10;PxQsEolCjSsaXj1+/JuXN2++6zGZTDY5XwEoApBFESSNIkh6eGh4vVKpGLp9/bpfqTXq/rEx/0qO&#10;m9sGPINNAj6fOHWq4zdsmhV0u3paFjQDY/7xxkg0agEAkBcU+JYsWfwBAMCiyopPXN2ulgsXu54E&#10;AEAQJMPn84lkMikHAMhkshiGy5N8gYCIEYQxlUrJFiSgqqpyP7cIPQMDTbmk3qDvWr161R8BAMYn&#10;Jur9/vFGhUJ+qtzh+PKLA617PZ6BZolEMk0QRPGaW1f/fkECvN7hDdFI1AwAwOPx4rlkKBhydgRO&#10;V3H9JUsW7zt77ttfnDhx6kW5XD66ffvWHd5B76ZQOGw/e+7bZ6xWyxEcx5PzEiASCiNyudwHAJBi&#10;UpJcksfjxYVCYZTrnzh56gWKovQajbrviccfrXf19O5oarrzKY9noBnDseTBg//e1dR051MoirJ5&#10;C+AL+IREIpkGAEgT6e9tSBiOJTkOAMBkMp5xu/u2S6XSyUgkavGN+lYTBFHsdvdvS6fTfKfT8UXb&#10;8fY/O+z2g/kkx1CMwX2+sVXT09NLAQAMen1XrkMkHLUODAzexfXT6QzPXFbaTpBk4ft79510OOyt&#10;g4PeO8LhsI1lWVF/v+duoVAYtVotR2xW65GbCRj0ejfhOp3WpdfpLgMAsOm0INdBKpNOqlTKQa5P&#10;UpQ+MDNTtW3rlpZdu/dc8HqHNjAMI2ZZVgQAUGIydQx6hzZ2X3Y9kI8AAACUz+OTYok4IJaIA9ls&#10;Fp2cnKoBACBJUi8Wi4IcJ5aIAyRJGtauXfP823/f5cpkMnhN9dL3FAr5KAAAhmGpCxe7nkin03yp&#10;VDqVT3IAADxGxIzYJLoMACALgBz48uB7y2qq3+l2uVqEQmEUQ1GGc6bppGJ6KnDlcRn0F1Uq5UCF&#10;0/mZVOKfmgkGKxEEMgRBFimUiqG8BSgUimGTyXT6qsUEwDCM2Fle/sVc50w2i5EkWQgAYDGb22IE&#10;UaxSqzwMw4gZlhHhOE4TBFmUTCYLMpkMhqJo+qYCgsGQk2EYMWcIh8P22dlYiUajcctk0olc50gk&#10;atHrdN0AALICmT8ajZrDobADQZCMw24/ODExUQdw5XFQFKXL52xAEQTJoAia5tott6x8+YXfPY/V&#10;La99K9eOImgaIIukmJREKpVOMilGwufxKbVG3ScUCiNisSjIptMCPp9PkARZhOM4fbPkAAC4Wq3y&#10;lJhMHQAAfr+/cVlN9R4EQTK1tTU7h0dG1hqLi89xznwBn6ATtJKmaWVff/9WlmWFprhRk0gkVBQV&#10;15EUpS8pMXUEg0GnSCSK5CVgYGDwrsFB7yYAAHNZWTu3i2EYxsTjcc3x9m9eyvFHamqW7mFZVjg7&#10;GyshSdJAEGRhPB7Xcg4atarfbrcdyic5AABus1q/MhqLzwIAUBSlzyW1Wk2v1WI5yvUZhpFEZ2dL&#10;DQZ9l91uO3TpUvdDDMNIVqyof+3cuc6fi0SisEAgiNXUVL+brwCUTtKKGBEzxoiYkfluQ+HAMqyI&#10;42JEzJigE8pMOs1DECTdUF/3OsMw4sVViz6qrKj4F4qirEwmnZDL5T4EQTJ5z0AwGHKSJGkAANB9&#10;t8I5kBSlD4fD9lxbMpmSxeNx7Ycf7f8qkUiox/z+xjG/v7G0pOTkyOjorQ8+0HJ7vskBAHCTyXia&#10;W4QxIva9w0ipVAyZy8qO59pmgsHKS5cuPxwKXRE2NTVdo1Qqhu7fce/mjo4zz435xxsrnOWf5y1g&#10;fHyiIRyO2AAANBp1Xy4Zjc6WjYz41swNslotR7zeoY0AAFqtticQCCx+f+++ExtuX//Msbb2V7Qa&#10;Ta9Go+7PRwAqlxeMFhcXdRYXF3UmEgkVTdMKAACapuUMw0g4jms4jtNCgWCWG8DhsB0EAIjFCGMq&#10;lZLW1tbs7O1135P3DEil0imtRtMLAKDVaHo7Tp/5dVlZaburu6fFbvv/6xQIBBZf7nY9gGFYymo1&#10;HwW4Uidy+wTLssLPPj/wYWlpyUmSJA2rV9/y0vVTzhHg8Qw0ezwDzbnG06fPPns9Z7O5rK2ysuKT&#10;vr7+rVu2bH7IajF/7e7r32ow6Lvu3tz8yLed//lZV9elRy0W89d5z4DDYW/lFuGNMDwystbrHdq4&#10;fHnt24FAoGpzc9PjBQWycQCAbDaLFhoMFwwG/aX16257NhAILI7FCGO/Z6DZbrMevll5hkejUTMC&#10;kL2RQ4KmlT7f2CqVSjlY7rC3VlY4P83l6+uW/437zbJpIY/Hi09PB5bs3//PL8VicbC2tmbn2tvW&#10;/PZG46OpFCOJJxLqGzWKiutQFGU3Nzc9hmFY6of+jVxeMNZy/3137rjvnrtlMulEPB7XuN192wOB&#10;mUU3nAGdTuu63iNIJBJq//j4ilAoVG61WI7qdNqeH0rOIZPJ4KFQ2KHT6lzxeEIdDIacu9959/wj&#10;Dz94a3FxUec1AmKxmGlicnL5XCIYDFYEAjNVDoe99Y5NG5/m8XhUPgKEQuFsQ0PdGw0NdW9QFKXd&#10;8+7es5FIxOpy9dx/XQFikTioUiq9c4lAYKYKAKC+fvmbXN03X2SzWbS0xHSKoij9zMz1r/K4UqXw&#10;lpaWnMg1th48tDsWI4w2m/WwxWw+tpDkAADt35z8U9ely48AAHiHhjZ0dp7/aV1d7Vu5hxXe3d3z&#10;474+z5bcQO58FwqFUQRBbviG3AwN9XWvX7hw8Umuf/irI2/KZNKJigrnZ5wNLSsrbW9c0fAq17LZ&#10;LJrNZlEAAGe545rCdD6Qywt8S5Ys3pdr6+w8/3Q2m0WuCmBZVphMJuXJZFJ+5uy5X+ZWN+fPX/hJ&#10;KvX9++J8IBAICJvNehhBkKvV8cjo6Bp3X/+2qwIoKq4LhUKOUCjkSCQSSo6QSqVTy5ZV757vbXcu&#10;yh32VpFIFM61tbYeeoerQVCr1Xx0xYqG10iKMmSzWSxH/axGo3HP56Z7PfD5fHLdutuey7XRNK2g&#10;KEoHAIDVLq/f6e7r3zY9feXGw4HH4yVWrmz869xvBguBVqvpDYcj9pmZmavfGqamp6vlcrkPLTTo&#10;L87dB3Acp7dv29LC1QYcksmkjCCIwvkKwHE8GYvFTLk2v3+8kWVYERqJRi1Dw8Prc0mWZYX7P/7k&#10;wLG29ldy7TSdVOzctefi6KhvVSaTwXJX8w8hHI5YCYK8RjhFUTrkxT+8dM17zufzydxreS4Igiyy&#10;2ayH/X5/o0QiCRiNxWeZFCMZ8483AmSR0pKSkxiOJSPhiDUSjVoKZDI/juN0r7vvR9eZmcT/AGcK&#10;5DfYBzToAAAAAElFTkSuQmCCUEsDBBQABgAIAAAAIQAA8qjy3QAAAAUBAAAPAAAAZHJzL2Rvd25y&#10;ZXYueG1sTI9Ba8JAEIXvhf6HZQq91U1iLTbNRkRsTyJUC6W3MTsmwexsyK5J/Pdde7GXgcd7vPdN&#10;thhNI3rqXG1ZQTyJQBAXVtdcKvjavz/NQTiPrLGxTAou5GCR399lmGo78Cf1O1+KUMIuRQWV920q&#10;pSsqMugmtiUO3tF2Bn2QXSl1h0MoN41MouhFGqw5LFTY0qqi4rQ7GwUfAw7LabzuN6fj6vKzn22/&#10;NzEp9fgwLt9AeBr9LQxX/IAOeWA62DNrJxoF4RH/d69elLzOQBwUPM8TkHkm/9Pnv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4XjdG9kwAAATWAQAOAAAAAAAA&#10;AAAAAAAAADoCAABkcnMvZTJvRG9jLnhtbFBLAQItAAoAAAAAAAAAIQDMT1RC6goAAOoKAAAUAAAA&#10;AAAAAAAAAAAAAFxPAABkcnMvbWVkaWEvaW1hZ2UxLnBuZ1BLAQItABQABgAIAAAAIQAA8qjy3QAA&#10;AAUBAAAPAAAAAAAAAAAAAAAAAHhaAABkcnMvZG93bnJldi54bWxQSwECLQAUAAYACAAAACEAqiYO&#10;vrwAAAAhAQAAGQAAAAAAAAAAAAAAAACCWwAAZHJzL19yZWxzL2Uyb0RvYy54bWwucmVsc1BLBQYA&#10;AAAABgAGAHwBAAB1X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7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24470B45" w14:textId="77777777" w:rsidR="00A712AB" w:rsidRDefault="0083430E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25</w:t>
                        </w:r>
                      </w:p>
                    </w:txbxContent>
                  </v:textbox>
                </v:shape>
                <v:shape id="Textbox 7" o:spid="_x0000_s1028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0532E505" w14:textId="77777777" w:rsidR="00A712AB" w:rsidRDefault="0083430E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 id="Image 8" o:spid="_x0000_s1029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QLCvwAAANoAAAAPAAAAZHJzL2Rvd25yZXYueG1sRE9NawIx&#10;EL0L/Q9hCr1ptlKKrkaRokUpCNrqedxMd5duJiFJ3fTfNwfB4+N9z5fJdOJKPrSWFTyPChDEldUt&#10;1wq+PjfDCYgQkTV2lknBHwVYLh4Gcyy17flA12OsRQ7hUKKCJkZXShmqhgyGkXXEmfu23mDM0NdS&#10;e+xzuOnkuChepcGWc0ODjt4aqn6Ov0bBx94lL6eb8+7SrzEZV7+/nFZKPT2m1QxEpBTv4pt7qxXk&#10;rflKvgFy8Q8AAP//AwBQSwECLQAUAAYACAAAACEA2+H2y+4AAACFAQAAEwAAAAAAAAAAAAAAAAAA&#10;AAAAW0NvbnRlbnRfVHlwZXNdLnhtbFBLAQItABQABgAIAAAAIQBa9CxbvwAAABUBAAALAAAAAAAA&#10;AAAAAAAAAB8BAABfcmVscy8ucmVsc1BLAQItABQABgAIAAAAIQDgeQLCvwAAANoAAAAPAAAAAAAA&#10;AAAAAAAAAAcCAABkcnMvZG93bnJldi54bWxQSwUGAAAAAAMAAwC3AAAA8wIAAAAA&#10;">
                  <v:imagedata r:id="rId8" o:title=""/>
                </v:shape>
                <v:shape id="Graphic 9" o:spid="_x0000_s1030" style="position:absolute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faHwQAAANoAAAAPAAAAZHJzL2Rvd25yZXYueG1sRI/disIw&#10;FITvBd8hHGHvNK0XotVYdoUF8aLizwMcmrNN2eakNtnafXsjCF4OM/MNs8kH24ieOl87VpDOEhDE&#10;pdM1Vwqul+/pEoQPyBobx6Tgnzzk2/Fog5l2dz5Rfw6ViBD2GSowIbSZlL40ZNHPXEscvR/XWQxR&#10;dpXUHd4j3DZyniQLabHmuGCwpZ2h8vf8ZxVIbI7z21War6IqUr8vjmZ56JX6mAyfaxCBhvAOv9p7&#10;rWAFzyvxBsjtAwAA//8DAFBLAQItABQABgAIAAAAIQDb4fbL7gAAAIUBAAATAAAAAAAAAAAAAAAA&#10;AAAAAABbQ29udGVudF9UeXBlc10ueG1sUEsBAi0AFAAGAAgAAAAhAFr0LFu/AAAAFQEAAAsAAAAA&#10;AAAAAAAAAAAAHwEAAF9yZWxzLy5yZWxzUEsBAi0AFAAGAAgAAAAhAKIh9ofBAAAA2gAAAA8AAAAA&#10;AAAAAAAAAAAABwIAAGRycy9kb3ducmV2LnhtbFBLBQYAAAAAAwADALcAAAD1AgAAAAA=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10" o:spid="_x0000_s1031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6SzxgAAANsAAAAPAAAAZHJzL2Rvd25yZXYueG1sRI9LawJB&#10;EITvQv7D0AEvEmcVIrJxlBDyQk8+QnJsdtrd1ZmeZWeia359+iB466aqq76eLTrv1InaWAc2MBpm&#10;oIiLYGsuDey2bw9TUDEhW3SBycCFIizmd70Z5jaceU2nTSqVhHDM0UCVUpNrHYuKPMZhaIhF24fW&#10;Y5K1LbVt8Szh3ulxlk20x5qlocKGXioqjptfb+Dj+2e1HL374+qVd4+H/cB9/R2cMf377vkJVKIu&#10;3czX608r+EIvv8gAev4PAAD//wMAUEsBAi0AFAAGAAgAAAAhANvh9svuAAAAhQEAABMAAAAAAAAA&#10;AAAAAAAAAAAAAFtDb250ZW50X1R5cGVzXS54bWxQSwECLQAUAAYACAAAACEAWvQsW78AAAAVAQAA&#10;CwAAAAAAAAAAAAAAAAAfAQAAX3JlbHMvLnJlbHNQSwECLQAUAAYACAAAACEA3e+ks8YAAADbAAAA&#10;DwAAAAAAAAAAAAAAAAAHAgAAZHJzL2Rvd25yZXYueG1sUEsFBgAAAAADAAMAtwAAAPoCAAAAAA==&#10;" path="m,l6266180,e" filled="f" strokecolor="#045a1c" strokeweight="1pt">
                  <v:path arrowok="t"/>
                </v:shape>
                <v:shape id="Textbox 11" o:spid="_x0000_s1032" type="#_x0000_t202" style="position:absolute;left:2778;top:201;width:11188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72CB6F21" w14:textId="77777777" w:rsidR="00A712AB" w:rsidRDefault="0083430E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01733409" w14:textId="77777777" w:rsidR="00A712AB" w:rsidRDefault="0083430E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0077067" w14:textId="77777777" w:rsidR="00A712AB" w:rsidRDefault="00A712AB">
      <w:pPr>
        <w:pStyle w:val="Textoindependiente"/>
      </w:pPr>
    </w:p>
    <w:p w14:paraId="1870174E" w14:textId="77777777" w:rsidR="00A712AB" w:rsidRDefault="00A712AB">
      <w:pPr>
        <w:pStyle w:val="Textoindependiente"/>
        <w:spacing w:before="106"/>
      </w:pPr>
    </w:p>
    <w:p w14:paraId="1F3AD6CB" w14:textId="77777777" w:rsidR="00A712AB" w:rsidRDefault="0083430E">
      <w:pPr>
        <w:pStyle w:val="Textoindependiente"/>
        <w:spacing w:line="285" w:lineRule="auto"/>
        <w:ind w:left="244"/>
      </w:pPr>
      <w:r>
        <w:t>doméstico, comercial,</w:t>
      </w:r>
      <w:r>
        <w:rPr>
          <w:spacing w:val="15"/>
        </w:rPr>
        <w:t xml:space="preserve"> </w:t>
      </w:r>
      <w:r>
        <w:t>industrial</w:t>
      </w:r>
      <w:r>
        <w:rPr>
          <w:spacing w:val="15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servicio</w:t>
      </w:r>
      <w:r>
        <w:rPr>
          <w:spacing w:val="15"/>
        </w:rPr>
        <w:t xml:space="preserve"> </w:t>
      </w:r>
      <w:r>
        <w:t>público</w:t>
      </w:r>
      <w:r>
        <w:rPr>
          <w:spacing w:val="15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los</w:t>
      </w:r>
      <w:r>
        <w:rPr>
          <w:spacing w:val="16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preste</w:t>
      </w:r>
      <w:r>
        <w:rPr>
          <w:spacing w:val="15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servicio</w:t>
      </w:r>
      <w:r>
        <w:rPr>
          <w:spacing w:val="15"/>
        </w:rPr>
        <w:t xml:space="preserve"> </w:t>
      </w:r>
      <w:r>
        <w:t>de agua</w:t>
      </w:r>
      <w:r>
        <w:rPr>
          <w:spacing w:val="15"/>
        </w:rPr>
        <w:t xml:space="preserve"> </w:t>
      </w:r>
      <w:r>
        <w:t>potable;</w:t>
      </w:r>
      <w:r>
        <w:rPr>
          <w:spacing w:val="15"/>
        </w:rPr>
        <w:t xml:space="preserve"> </w:t>
      </w:r>
      <w:r>
        <w:t>así como</w:t>
      </w:r>
      <w:r>
        <w:rPr>
          <w:spacing w:val="15"/>
        </w:rPr>
        <w:t xml:space="preserve"> </w:t>
      </w:r>
      <w:r>
        <w:t>supervisar</w:t>
      </w:r>
      <w:r>
        <w:rPr>
          <w:spacing w:val="32"/>
        </w:rPr>
        <w:t xml:space="preserve"> </w:t>
      </w:r>
      <w:r>
        <w:t>la correcta medición de los consumos;</w:t>
      </w:r>
    </w:p>
    <w:p w14:paraId="2F4ED9DA" w14:textId="77777777" w:rsidR="00A712AB" w:rsidRDefault="00A712AB">
      <w:pPr>
        <w:pStyle w:val="Textoindependiente"/>
        <w:spacing w:before="45"/>
      </w:pPr>
    </w:p>
    <w:p w14:paraId="7F084B32" w14:textId="77777777" w:rsidR="00A712AB" w:rsidRDefault="0083430E">
      <w:pPr>
        <w:pStyle w:val="Prrafodelista"/>
        <w:numPr>
          <w:ilvl w:val="0"/>
          <w:numId w:val="4"/>
        </w:numPr>
        <w:tabs>
          <w:tab w:val="left" w:pos="529"/>
        </w:tabs>
        <w:spacing w:line="288" w:lineRule="auto"/>
        <w:ind w:right="239" w:firstLine="0"/>
        <w:jc w:val="both"/>
        <w:rPr>
          <w:sz w:val="18"/>
        </w:rPr>
      </w:pPr>
      <w:r>
        <w:rPr>
          <w:sz w:val="18"/>
        </w:rPr>
        <w:t>Ordenar, notificar y requerir el pago de los adeudos derivados de la prestación del servicio de agua potable, alcantarillado, tratamiento, disposición de aguas residuales y servicios conexos o de la imposición de multas que realice la propia dirección de c</w:t>
      </w:r>
      <w:r>
        <w:rPr>
          <w:sz w:val="18"/>
        </w:rPr>
        <w:t>omercialización o las direcciones en el ámbito de competencia;</w:t>
      </w:r>
    </w:p>
    <w:p w14:paraId="7C39B68B" w14:textId="77777777" w:rsidR="00A712AB" w:rsidRDefault="00A712AB">
      <w:pPr>
        <w:pStyle w:val="Textoindependiente"/>
        <w:spacing w:before="41"/>
      </w:pPr>
    </w:p>
    <w:p w14:paraId="4D1CFC97" w14:textId="77777777" w:rsidR="00A712AB" w:rsidRDefault="0083430E">
      <w:pPr>
        <w:pStyle w:val="Prrafodelista"/>
        <w:numPr>
          <w:ilvl w:val="0"/>
          <w:numId w:val="4"/>
        </w:numPr>
        <w:tabs>
          <w:tab w:val="left" w:pos="559"/>
        </w:tabs>
        <w:spacing w:line="290" w:lineRule="auto"/>
        <w:ind w:right="249" w:firstLine="0"/>
        <w:jc w:val="both"/>
        <w:rPr>
          <w:sz w:val="18"/>
        </w:rPr>
      </w:pPr>
      <w:r>
        <w:rPr>
          <w:sz w:val="18"/>
        </w:rPr>
        <w:t>Autorizar</w:t>
      </w:r>
      <w:r>
        <w:rPr>
          <w:spacing w:val="-7"/>
          <w:sz w:val="18"/>
        </w:rPr>
        <w:t xml:space="preserve"> </w:t>
      </w:r>
      <w:r>
        <w:rPr>
          <w:sz w:val="18"/>
        </w:rPr>
        <w:t>u</w:t>
      </w:r>
      <w:r>
        <w:rPr>
          <w:spacing w:val="-9"/>
          <w:sz w:val="18"/>
        </w:rPr>
        <w:t xml:space="preserve"> </w:t>
      </w:r>
      <w:r>
        <w:rPr>
          <w:sz w:val="18"/>
        </w:rPr>
        <w:t>ordenar</w:t>
      </w:r>
      <w:r>
        <w:rPr>
          <w:spacing w:val="-9"/>
          <w:sz w:val="18"/>
        </w:rPr>
        <w:t xml:space="preserve"> </w:t>
      </w:r>
      <w:r>
        <w:rPr>
          <w:sz w:val="18"/>
        </w:rPr>
        <w:t>en</w:t>
      </w:r>
      <w:r>
        <w:rPr>
          <w:spacing w:val="-9"/>
          <w:sz w:val="18"/>
        </w:rPr>
        <w:t xml:space="preserve"> </w:t>
      </w:r>
      <w:r>
        <w:rPr>
          <w:sz w:val="18"/>
        </w:rPr>
        <w:t>su</w:t>
      </w:r>
      <w:r>
        <w:rPr>
          <w:spacing w:val="-9"/>
          <w:sz w:val="18"/>
        </w:rPr>
        <w:t xml:space="preserve"> </w:t>
      </w:r>
      <w:r>
        <w:rPr>
          <w:sz w:val="18"/>
        </w:rPr>
        <w:t>caso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instalación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medidores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descarga</w:t>
      </w:r>
      <w:r>
        <w:rPr>
          <w:spacing w:val="-9"/>
          <w:sz w:val="18"/>
        </w:rPr>
        <w:t xml:space="preserve"> </w:t>
      </w:r>
      <w:r>
        <w:rPr>
          <w:sz w:val="18"/>
        </w:rPr>
        <w:t>para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determinación</w:t>
      </w:r>
      <w:r>
        <w:rPr>
          <w:spacing w:val="-9"/>
          <w:sz w:val="18"/>
        </w:rPr>
        <w:t xml:space="preserve"> </w:t>
      </w:r>
      <w:r>
        <w:rPr>
          <w:sz w:val="18"/>
        </w:rPr>
        <w:t>volumétrica</w:t>
      </w:r>
      <w:r>
        <w:rPr>
          <w:spacing w:val="-7"/>
          <w:sz w:val="18"/>
        </w:rPr>
        <w:t xml:space="preserve"> </w:t>
      </w:r>
      <w:r>
        <w:rPr>
          <w:sz w:val="18"/>
        </w:rPr>
        <w:t>del</w:t>
      </w:r>
      <w:r>
        <w:rPr>
          <w:spacing w:val="-9"/>
          <w:sz w:val="18"/>
        </w:rPr>
        <w:t xml:space="preserve"> </w:t>
      </w:r>
      <w:r>
        <w:rPr>
          <w:sz w:val="18"/>
        </w:rPr>
        <w:t>agua</w:t>
      </w:r>
      <w:r>
        <w:rPr>
          <w:spacing w:val="-9"/>
          <w:sz w:val="18"/>
        </w:rPr>
        <w:t xml:space="preserve"> </w:t>
      </w:r>
      <w:r>
        <w:rPr>
          <w:sz w:val="18"/>
        </w:rPr>
        <w:t>residual vertida a la red de drenaje municipal, para efectos del cobro de l</w:t>
      </w:r>
      <w:r>
        <w:rPr>
          <w:sz w:val="18"/>
        </w:rPr>
        <w:t>os servicios de drenaje y tratamiento;</w:t>
      </w:r>
    </w:p>
    <w:p w14:paraId="6C12FDB3" w14:textId="77777777" w:rsidR="00A712AB" w:rsidRDefault="00A712AB">
      <w:pPr>
        <w:pStyle w:val="Textoindependiente"/>
        <w:spacing w:before="39"/>
      </w:pPr>
    </w:p>
    <w:p w14:paraId="2F9BBBDB" w14:textId="77777777" w:rsidR="00A712AB" w:rsidRDefault="0083430E">
      <w:pPr>
        <w:pStyle w:val="Prrafodelista"/>
        <w:numPr>
          <w:ilvl w:val="0"/>
          <w:numId w:val="4"/>
        </w:numPr>
        <w:tabs>
          <w:tab w:val="left" w:pos="634"/>
        </w:tabs>
        <w:spacing w:line="288" w:lineRule="auto"/>
        <w:ind w:right="253" w:firstLine="0"/>
        <w:jc w:val="both"/>
        <w:rPr>
          <w:sz w:val="18"/>
        </w:rPr>
      </w:pPr>
      <w:r>
        <w:rPr>
          <w:sz w:val="18"/>
        </w:rPr>
        <w:t>Establecer y cumplir los procesos de facturación que garanticen el cobro de los servicios, conforme a los consumos y el aprovechamiento de aguas residuales de acuerdo con las tarifas establecidas en los términos de l</w:t>
      </w:r>
      <w:r>
        <w:rPr>
          <w:sz w:val="18"/>
        </w:rPr>
        <w:t>a Ley de Aguas y la Ley de Cuotas y Tarifas del Organismo vigentes;</w:t>
      </w:r>
    </w:p>
    <w:p w14:paraId="048295E8" w14:textId="77777777" w:rsidR="00A712AB" w:rsidRDefault="00A712AB">
      <w:pPr>
        <w:pStyle w:val="Textoindependiente"/>
        <w:spacing w:before="42"/>
      </w:pPr>
    </w:p>
    <w:p w14:paraId="20BD947D" w14:textId="77777777" w:rsidR="00A712AB" w:rsidRDefault="0083430E">
      <w:pPr>
        <w:pStyle w:val="Prrafodelista"/>
        <w:numPr>
          <w:ilvl w:val="0"/>
          <w:numId w:val="4"/>
        </w:numPr>
        <w:tabs>
          <w:tab w:val="left" w:pos="649"/>
        </w:tabs>
        <w:spacing w:line="288" w:lineRule="auto"/>
        <w:ind w:right="238" w:firstLine="0"/>
        <w:jc w:val="both"/>
        <w:rPr>
          <w:sz w:val="18"/>
        </w:rPr>
      </w:pPr>
      <w:r>
        <w:rPr>
          <w:sz w:val="18"/>
        </w:rPr>
        <w:t>Ordenar que se practiquen visitas de verificación para mantener actualizada la base de datos del padrón de usuarios, así como modificar, en caso de ser necesario, los estatus y giros de e</w:t>
      </w:r>
      <w:r>
        <w:rPr>
          <w:sz w:val="18"/>
        </w:rPr>
        <w:t>stos; de igual forma, realizar los cobros correspondientes con base a la Ley de Cuotas y Tarifas del Organismo y a la Ley de Aguas, vigentes;</w:t>
      </w:r>
    </w:p>
    <w:p w14:paraId="23F64386" w14:textId="77777777" w:rsidR="00A712AB" w:rsidRDefault="00A712AB">
      <w:pPr>
        <w:pStyle w:val="Textoindependiente"/>
        <w:spacing w:before="41"/>
      </w:pPr>
    </w:p>
    <w:p w14:paraId="3989236D" w14:textId="77777777" w:rsidR="00A712AB" w:rsidRDefault="0083430E">
      <w:pPr>
        <w:pStyle w:val="Prrafodelista"/>
        <w:numPr>
          <w:ilvl w:val="0"/>
          <w:numId w:val="4"/>
        </w:numPr>
        <w:tabs>
          <w:tab w:val="left" w:pos="609"/>
        </w:tabs>
        <w:spacing w:line="288" w:lineRule="auto"/>
        <w:ind w:right="244" w:firstLine="0"/>
        <w:jc w:val="both"/>
        <w:rPr>
          <w:sz w:val="18"/>
        </w:rPr>
      </w:pPr>
      <w:r>
        <w:rPr>
          <w:sz w:val="18"/>
        </w:rPr>
        <w:t xml:space="preserve">Celebrar con los usuarios los contratos de prestación de servicios de agua potable, alcantarillado, tratamiento, </w:t>
      </w:r>
      <w:r>
        <w:rPr>
          <w:sz w:val="18"/>
        </w:rPr>
        <w:t>servicios conexos y aprovechamiento de aguas residuales en los términos de la Ley de Aguas, Código Fiscal para el Estado de San Luis Potosí y la Ley de Cuotas y Tarifas del Organismo, vigentes, por concepto de cuotas por contratación de agua potable, drena</w:t>
      </w:r>
      <w:r>
        <w:rPr>
          <w:sz w:val="18"/>
        </w:rPr>
        <w:t>je sanitario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pueda</w:t>
      </w:r>
      <w:r>
        <w:rPr>
          <w:spacing w:val="-2"/>
          <w:sz w:val="18"/>
        </w:rPr>
        <w:t xml:space="preserve"> </w:t>
      </w:r>
      <w:r>
        <w:rPr>
          <w:sz w:val="18"/>
        </w:rPr>
        <w:t>prestar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notificar</w:t>
      </w:r>
      <w:r>
        <w:rPr>
          <w:spacing w:val="-2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usuario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obligación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contratar</w:t>
      </w:r>
      <w:r>
        <w:rPr>
          <w:spacing w:val="-5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legislación aplicable;</w:t>
      </w:r>
    </w:p>
    <w:p w14:paraId="5D20EBD4" w14:textId="77777777" w:rsidR="00A712AB" w:rsidRDefault="00A712AB">
      <w:pPr>
        <w:pStyle w:val="Textoindependiente"/>
        <w:spacing w:before="42"/>
      </w:pPr>
    </w:p>
    <w:p w14:paraId="53041F0C" w14:textId="77777777" w:rsidR="00A712AB" w:rsidRDefault="0083430E">
      <w:pPr>
        <w:pStyle w:val="Prrafodelista"/>
        <w:numPr>
          <w:ilvl w:val="0"/>
          <w:numId w:val="4"/>
        </w:numPr>
        <w:tabs>
          <w:tab w:val="left" w:pos="635"/>
        </w:tabs>
        <w:spacing w:line="285" w:lineRule="auto"/>
        <w:ind w:right="236" w:firstLine="0"/>
        <w:jc w:val="both"/>
        <w:rPr>
          <w:sz w:val="18"/>
        </w:rPr>
      </w:pPr>
      <w:r>
        <w:rPr>
          <w:sz w:val="18"/>
        </w:rPr>
        <w:t>Establecer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términos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señala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Ley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Aguas,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requisitos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plazos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contratación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(de</w:t>
      </w:r>
      <w:r>
        <w:rPr>
          <w:spacing w:val="-2"/>
          <w:sz w:val="18"/>
        </w:rPr>
        <w:t xml:space="preserve"> </w:t>
      </w:r>
      <w:r>
        <w:rPr>
          <w:sz w:val="18"/>
        </w:rPr>
        <w:t>1</w:t>
      </w:r>
      <w:r>
        <w:rPr>
          <w:spacing w:val="-4"/>
          <w:sz w:val="18"/>
        </w:rPr>
        <w:t xml:space="preserve"> </w:t>
      </w:r>
      <w:r>
        <w:rPr>
          <w:sz w:val="18"/>
        </w:rPr>
        <w:t>a 9 tomas), así como su instalación y conexión, en los casos que así proceda y hacer éstos del conocimiento de los usuarios;</w:t>
      </w:r>
    </w:p>
    <w:p w14:paraId="6027F2F0" w14:textId="77777777" w:rsidR="00A712AB" w:rsidRDefault="00A712AB">
      <w:pPr>
        <w:pStyle w:val="Textoindependiente"/>
        <w:spacing w:before="44"/>
      </w:pPr>
    </w:p>
    <w:p w14:paraId="779FCA62" w14:textId="77777777" w:rsidR="00A712AB" w:rsidRDefault="0083430E">
      <w:pPr>
        <w:pStyle w:val="Prrafodelista"/>
        <w:numPr>
          <w:ilvl w:val="0"/>
          <w:numId w:val="4"/>
        </w:numPr>
        <w:tabs>
          <w:tab w:val="left" w:pos="685"/>
        </w:tabs>
        <w:ind w:left="685" w:hanging="441"/>
        <w:jc w:val="both"/>
        <w:rPr>
          <w:sz w:val="18"/>
        </w:rPr>
      </w:pPr>
      <w:r>
        <w:rPr>
          <w:sz w:val="18"/>
        </w:rPr>
        <w:t>Recibir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canalizar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direcciones,</w:t>
      </w:r>
      <w:r>
        <w:rPr>
          <w:spacing w:val="-3"/>
          <w:sz w:val="18"/>
        </w:rPr>
        <w:t xml:space="preserve"> </w:t>
      </w:r>
      <w:r>
        <w:rPr>
          <w:sz w:val="18"/>
        </w:rPr>
        <w:t>según</w:t>
      </w:r>
      <w:r>
        <w:rPr>
          <w:spacing w:val="-3"/>
          <w:sz w:val="18"/>
        </w:rPr>
        <w:t xml:space="preserve"> </w:t>
      </w:r>
      <w:r>
        <w:rPr>
          <w:sz w:val="18"/>
        </w:rPr>
        <w:t>corresponda,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solicitudes</w:t>
      </w:r>
      <w:r>
        <w:rPr>
          <w:spacing w:val="-3"/>
          <w:sz w:val="18"/>
        </w:rPr>
        <w:t xml:space="preserve"> </w:t>
      </w:r>
      <w:r>
        <w:rPr>
          <w:sz w:val="18"/>
        </w:rPr>
        <w:t>recibidas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través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sistema</w:t>
      </w:r>
      <w:r>
        <w:rPr>
          <w:spacing w:val="-5"/>
          <w:sz w:val="18"/>
        </w:rPr>
        <w:t xml:space="preserve"> </w:t>
      </w:r>
      <w:r>
        <w:rPr>
          <w:sz w:val="18"/>
        </w:rPr>
        <w:t>telefónico</w:t>
      </w:r>
      <w:r>
        <w:rPr>
          <w:spacing w:val="-4"/>
          <w:sz w:val="18"/>
        </w:rPr>
        <w:t xml:space="preserve"> </w:t>
      </w:r>
      <w:proofErr w:type="spellStart"/>
      <w:r>
        <w:rPr>
          <w:spacing w:val="-2"/>
          <w:sz w:val="18"/>
        </w:rPr>
        <w:t>acuatel</w:t>
      </w:r>
      <w:proofErr w:type="spellEnd"/>
      <w:r>
        <w:rPr>
          <w:spacing w:val="-2"/>
          <w:sz w:val="18"/>
        </w:rPr>
        <w:t>;</w:t>
      </w:r>
    </w:p>
    <w:p w14:paraId="482412B4" w14:textId="77777777" w:rsidR="00A712AB" w:rsidRDefault="00A712AB">
      <w:pPr>
        <w:pStyle w:val="Textoindependiente"/>
        <w:spacing w:before="83"/>
      </w:pPr>
    </w:p>
    <w:p w14:paraId="2AEE5C08" w14:textId="77777777" w:rsidR="00A712AB" w:rsidRDefault="0083430E">
      <w:pPr>
        <w:pStyle w:val="Prrafodelista"/>
        <w:numPr>
          <w:ilvl w:val="0"/>
          <w:numId w:val="4"/>
        </w:numPr>
        <w:tabs>
          <w:tab w:val="left" w:pos="731"/>
        </w:tabs>
        <w:spacing w:before="1" w:line="290" w:lineRule="auto"/>
        <w:ind w:right="236" w:firstLine="0"/>
        <w:jc w:val="both"/>
        <w:rPr>
          <w:sz w:val="18"/>
        </w:rPr>
      </w:pPr>
      <w:r>
        <w:rPr>
          <w:sz w:val="18"/>
        </w:rPr>
        <w:t>Ordenar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autorizar</w:t>
      </w:r>
      <w:r>
        <w:rPr>
          <w:spacing w:val="-7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personal</w:t>
      </w:r>
      <w:r>
        <w:rPr>
          <w:spacing w:val="-6"/>
          <w:sz w:val="18"/>
        </w:rPr>
        <w:t xml:space="preserve"> </w:t>
      </w:r>
      <w:r>
        <w:rPr>
          <w:sz w:val="18"/>
        </w:rPr>
        <w:t>para</w:t>
      </w:r>
      <w:r>
        <w:rPr>
          <w:spacing w:val="-6"/>
          <w:sz w:val="18"/>
        </w:rPr>
        <w:t xml:space="preserve"> </w:t>
      </w:r>
      <w:r>
        <w:rPr>
          <w:sz w:val="18"/>
        </w:rPr>
        <w:t>que</w:t>
      </w:r>
      <w:r>
        <w:rPr>
          <w:spacing w:val="-6"/>
          <w:sz w:val="18"/>
        </w:rPr>
        <w:t xml:space="preserve"> </w:t>
      </w:r>
      <w:r>
        <w:rPr>
          <w:sz w:val="18"/>
        </w:rPr>
        <w:t>realice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visitas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verificación</w:t>
      </w:r>
      <w:r>
        <w:rPr>
          <w:spacing w:val="-6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inspección</w:t>
      </w:r>
      <w:r>
        <w:rPr>
          <w:spacing w:val="-6"/>
          <w:sz w:val="18"/>
        </w:rPr>
        <w:t xml:space="preserve"> </w:t>
      </w:r>
      <w:r>
        <w:rPr>
          <w:sz w:val="18"/>
        </w:rPr>
        <w:t>para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práctica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procedimientos, diligencias y acciones tendientes a obtener y revisar información inherente a las funcio</w:t>
      </w:r>
      <w:r>
        <w:rPr>
          <w:sz w:val="18"/>
        </w:rPr>
        <w:t>nes de la dirección de comercialización;</w:t>
      </w:r>
    </w:p>
    <w:p w14:paraId="154D742D" w14:textId="77777777" w:rsidR="00A712AB" w:rsidRDefault="00A712AB">
      <w:pPr>
        <w:pStyle w:val="Textoindependiente"/>
        <w:spacing w:before="38"/>
      </w:pPr>
    </w:p>
    <w:p w14:paraId="576EB0F2" w14:textId="77777777" w:rsidR="00A712AB" w:rsidRDefault="0083430E">
      <w:pPr>
        <w:pStyle w:val="Prrafodelista"/>
        <w:numPr>
          <w:ilvl w:val="0"/>
          <w:numId w:val="4"/>
        </w:numPr>
        <w:tabs>
          <w:tab w:val="left" w:pos="649"/>
        </w:tabs>
        <w:spacing w:line="288" w:lineRule="auto"/>
        <w:ind w:right="237" w:firstLine="0"/>
        <w:jc w:val="both"/>
        <w:rPr>
          <w:sz w:val="18"/>
        </w:rPr>
      </w:pPr>
      <w:r>
        <w:rPr>
          <w:sz w:val="18"/>
        </w:rPr>
        <w:t>Notificar todo tipo de documentos emitidos en uso de sus atribuciones, así como ejecutar las acciones necesarias, con el propósito</w:t>
      </w:r>
      <w:r>
        <w:rPr>
          <w:spacing w:val="-12"/>
          <w:sz w:val="18"/>
        </w:rPr>
        <w:t xml:space="preserve"> </w:t>
      </w:r>
      <w:r>
        <w:rPr>
          <w:sz w:val="18"/>
        </w:rPr>
        <w:t>de verificar el cumplimiento de las disposiciones legales que reglamentan la presta</w:t>
      </w:r>
      <w:r>
        <w:rPr>
          <w:sz w:val="18"/>
        </w:rPr>
        <w:t>ción de los servicios públicos q</w:t>
      </w:r>
      <w:r>
        <w:rPr>
          <w:spacing w:val="-13"/>
          <w:sz w:val="18"/>
        </w:rPr>
        <w:t xml:space="preserve"> </w:t>
      </w:r>
      <w:proofErr w:type="spellStart"/>
      <w:r>
        <w:rPr>
          <w:sz w:val="18"/>
        </w:rPr>
        <w:t>ue</w:t>
      </w:r>
      <w:proofErr w:type="spellEnd"/>
      <w:r>
        <w:rPr>
          <w:sz w:val="18"/>
        </w:rPr>
        <w:t xml:space="preserve"> brinda el Organismo;</w:t>
      </w:r>
    </w:p>
    <w:p w14:paraId="4C872282" w14:textId="77777777" w:rsidR="00A712AB" w:rsidRDefault="00A712AB">
      <w:pPr>
        <w:pStyle w:val="Textoindependiente"/>
        <w:spacing w:before="41"/>
      </w:pPr>
    </w:p>
    <w:p w14:paraId="7743B2F5" w14:textId="77777777" w:rsidR="00A712AB" w:rsidRDefault="0083430E">
      <w:pPr>
        <w:pStyle w:val="Prrafodelista"/>
        <w:numPr>
          <w:ilvl w:val="0"/>
          <w:numId w:val="4"/>
        </w:numPr>
        <w:tabs>
          <w:tab w:val="left" w:pos="580"/>
        </w:tabs>
        <w:spacing w:before="1" w:line="288" w:lineRule="auto"/>
        <w:ind w:right="237" w:firstLine="0"/>
        <w:jc w:val="both"/>
        <w:rPr>
          <w:sz w:val="18"/>
        </w:rPr>
      </w:pPr>
      <w:r>
        <w:rPr>
          <w:sz w:val="18"/>
        </w:rPr>
        <w:t>Determinar,</w:t>
      </w:r>
      <w:r>
        <w:rPr>
          <w:spacing w:val="-7"/>
          <w:sz w:val="18"/>
        </w:rPr>
        <w:t xml:space="preserve"> </w:t>
      </w:r>
      <w:r>
        <w:rPr>
          <w:sz w:val="18"/>
        </w:rPr>
        <w:t>como</w:t>
      </w:r>
      <w:r>
        <w:rPr>
          <w:spacing w:val="-5"/>
          <w:sz w:val="18"/>
        </w:rPr>
        <w:t xml:space="preserve"> </w:t>
      </w:r>
      <w:r>
        <w:rPr>
          <w:sz w:val="18"/>
        </w:rPr>
        <w:t>resultado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visitas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inspección,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medidas</w:t>
      </w:r>
      <w:r>
        <w:rPr>
          <w:spacing w:val="-4"/>
          <w:sz w:val="18"/>
        </w:rPr>
        <w:t xml:space="preserve"> </w:t>
      </w:r>
      <w:r>
        <w:rPr>
          <w:sz w:val="18"/>
        </w:rPr>
        <w:t>preventivas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correctivas que</w:t>
      </w:r>
      <w:r>
        <w:rPr>
          <w:spacing w:val="-5"/>
          <w:sz w:val="18"/>
        </w:rPr>
        <w:t xml:space="preserve"> </w:t>
      </w:r>
      <w:r>
        <w:rPr>
          <w:sz w:val="18"/>
        </w:rPr>
        <w:t>deberá</w:t>
      </w:r>
      <w:r>
        <w:rPr>
          <w:spacing w:val="-5"/>
          <w:sz w:val="18"/>
        </w:rPr>
        <w:t xml:space="preserve"> </w:t>
      </w:r>
      <w:r>
        <w:rPr>
          <w:sz w:val="18"/>
        </w:rPr>
        <w:t>realizar</w:t>
      </w:r>
      <w:r>
        <w:rPr>
          <w:spacing w:val="-8"/>
          <w:sz w:val="18"/>
        </w:rPr>
        <w:t xml:space="preserve"> </w:t>
      </w:r>
      <w:r>
        <w:rPr>
          <w:sz w:val="18"/>
        </w:rPr>
        <w:t>el</w:t>
      </w:r>
      <w:r>
        <w:rPr>
          <w:spacing w:val="-7"/>
          <w:sz w:val="18"/>
        </w:rPr>
        <w:t xml:space="preserve"> </w:t>
      </w:r>
      <w:r>
        <w:rPr>
          <w:sz w:val="18"/>
        </w:rPr>
        <w:t>usuario, la</w:t>
      </w:r>
      <w:r>
        <w:rPr>
          <w:spacing w:val="-2"/>
          <w:sz w:val="18"/>
        </w:rPr>
        <w:t xml:space="preserve"> </w:t>
      </w:r>
      <w:r>
        <w:rPr>
          <w:sz w:val="18"/>
        </w:rPr>
        <w:t>empresa</w:t>
      </w:r>
      <w:r>
        <w:rPr>
          <w:spacing w:val="-2"/>
          <w:sz w:val="18"/>
        </w:rPr>
        <w:t xml:space="preserve"> </w:t>
      </w:r>
      <w:r>
        <w:rPr>
          <w:sz w:val="18"/>
        </w:rPr>
        <w:t>u</w:t>
      </w:r>
      <w:r>
        <w:rPr>
          <w:spacing w:val="-2"/>
          <w:sz w:val="18"/>
        </w:rPr>
        <w:t xml:space="preserve"> </w:t>
      </w:r>
      <w:r>
        <w:rPr>
          <w:sz w:val="18"/>
        </w:rPr>
        <w:t>Organismo,</w:t>
      </w:r>
      <w:r>
        <w:rPr>
          <w:spacing w:val="-4"/>
          <w:sz w:val="18"/>
        </w:rPr>
        <w:t xml:space="preserve"> </w:t>
      </w:r>
      <w:r>
        <w:rPr>
          <w:sz w:val="18"/>
        </w:rPr>
        <w:t>así</w:t>
      </w:r>
      <w:r>
        <w:rPr>
          <w:spacing w:val="-4"/>
          <w:sz w:val="18"/>
        </w:rPr>
        <w:t xml:space="preserve"> </w:t>
      </w:r>
      <w:r>
        <w:rPr>
          <w:sz w:val="18"/>
        </w:rPr>
        <w:t>como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plazos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cumplimiento,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infracciones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1"/>
          <w:sz w:val="18"/>
        </w:rPr>
        <w:t xml:space="preserve"> </w:t>
      </w:r>
      <w:r>
        <w:rPr>
          <w:sz w:val="18"/>
        </w:rPr>
        <w:t>jurídicas</w:t>
      </w:r>
      <w:r>
        <w:rPr>
          <w:spacing w:val="-3"/>
          <w:sz w:val="18"/>
        </w:rPr>
        <w:t xml:space="preserve"> </w:t>
      </w:r>
      <w:r>
        <w:rPr>
          <w:sz w:val="18"/>
        </w:rPr>
        <w:t>aplicables</w:t>
      </w:r>
      <w:r>
        <w:rPr>
          <w:spacing w:val="-3"/>
          <w:sz w:val="18"/>
        </w:rPr>
        <w:t xml:space="preserve"> </w:t>
      </w:r>
      <w:r>
        <w:rPr>
          <w:sz w:val="18"/>
        </w:rPr>
        <w:t>y las sanciones correspondientes en cada caso;</w:t>
      </w:r>
    </w:p>
    <w:p w14:paraId="7B356A1F" w14:textId="77777777" w:rsidR="00A712AB" w:rsidRDefault="00A712AB">
      <w:pPr>
        <w:pStyle w:val="Textoindependiente"/>
        <w:spacing w:before="41"/>
      </w:pPr>
    </w:p>
    <w:p w14:paraId="4B3510AF" w14:textId="77777777" w:rsidR="00A712AB" w:rsidRDefault="0083430E">
      <w:pPr>
        <w:pStyle w:val="Prrafodelista"/>
        <w:numPr>
          <w:ilvl w:val="0"/>
          <w:numId w:val="4"/>
        </w:numPr>
        <w:tabs>
          <w:tab w:val="left" w:pos="630"/>
        </w:tabs>
        <w:spacing w:line="285" w:lineRule="auto"/>
        <w:ind w:right="242" w:firstLine="0"/>
        <w:jc w:val="both"/>
        <w:rPr>
          <w:sz w:val="18"/>
        </w:rPr>
      </w:pPr>
      <w:r>
        <w:rPr>
          <w:sz w:val="18"/>
        </w:rPr>
        <w:t>Determinar</w:t>
      </w:r>
      <w:r>
        <w:rPr>
          <w:spacing w:val="-6"/>
          <w:sz w:val="18"/>
        </w:rPr>
        <w:t xml:space="preserve"> </w:t>
      </w:r>
      <w:r>
        <w:rPr>
          <w:sz w:val="18"/>
        </w:rPr>
        <w:t>presuntivamente</w:t>
      </w:r>
      <w:r>
        <w:rPr>
          <w:spacing w:val="-6"/>
          <w:sz w:val="18"/>
        </w:rPr>
        <w:t xml:space="preserve"> </w:t>
      </w:r>
      <w:r>
        <w:rPr>
          <w:sz w:val="18"/>
        </w:rPr>
        <w:t>el</w:t>
      </w:r>
      <w:r>
        <w:rPr>
          <w:spacing w:val="-8"/>
          <w:sz w:val="18"/>
        </w:rPr>
        <w:t xml:space="preserve"> </w:t>
      </w:r>
      <w:r>
        <w:rPr>
          <w:sz w:val="18"/>
        </w:rPr>
        <w:t>volumen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consumo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agua</w:t>
      </w:r>
      <w:r>
        <w:rPr>
          <w:spacing w:val="-6"/>
          <w:sz w:val="18"/>
        </w:rPr>
        <w:t xml:space="preserve"> </w:t>
      </w:r>
      <w:r>
        <w:rPr>
          <w:sz w:val="18"/>
        </w:rPr>
        <w:t>potable</w:t>
      </w:r>
      <w:r>
        <w:rPr>
          <w:spacing w:val="-6"/>
          <w:sz w:val="18"/>
        </w:rPr>
        <w:t xml:space="preserve"> </w:t>
      </w:r>
      <w:r>
        <w:rPr>
          <w:sz w:val="18"/>
        </w:rPr>
        <w:t>conforme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</w:t>
      </w:r>
      <w:r>
        <w:rPr>
          <w:spacing w:val="-6"/>
          <w:sz w:val="18"/>
        </w:rPr>
        <w:t xml:space="preserve"> </w:t>
      </w:r>
      <w:r>
        <w:rPr>
          <w:sz w:val="18"/>
        </w:rPr>
        <w:t>dispuesto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Ley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Aguas,</w:t>
      </w:r>
      <w:r>
        <w:rPr>
          <w:spacing w:val="-8"/>
          <w:sz w:val="18"/>
        </w:rPr>
        <w:t xml:space="preserve"> </w:t>
      </w:r>
      <w:r>
        <w:rPr>
          <w:sz w:val="18"/>
        </w:rPr>
        <w:t>así</w:t>
      </w:r>
      <w:r>
        <w:rPr>
          <w:spacing w:val="-6"/>
          <w:sz w:val="18"/>
        </w:rPr>
        <w:t xml:space="preserve"> </w:t>
      </w:r>
      <w:r>
        <w:rPr>
          <w:sz w:val="18"/>
        </w:rPr>
        <w:t>como la Ley de Cuotas</w:t>
      </w:r>
      <w:r>
        <w:rPr>
          <w:spacing w:val="-1"/>
          <w:sz w:val="18"/>
        </w:rPr>
        <w:t xml:space="preserve"> </w:t>
      </w:r>
      <w:r>
        <w:rPr>
          <w:sz w:val="18"/>
        </w:rPr>
        <w:t>y Tarifas del</w:t>
      </w:r>
      <w:r>
        <w:rPr>
          <w:spacing w:val="-2"/>
          <w:sz w:val="18"/>
        </w:rPr>
        <w:t xml:space="preserve"> </w:t>
      </w:r>
      <w:r>
        <w:rPr>
          <w:sz w:val="18"/>
        </w:rPr>
        <w:t>Organismo</w:t>
      </w:r>
      <w:r>
        <w:rPr>
          <w:spacing w:val="-2"/>
          <w:sz w:val="18"/>
        </w:rPr>
        <w:t xml:space="preserve"> </w:t>
      </w:r>
      <w:r>
        <w:rPr>
          <w:sz w:val="18"/>
        </w:rPr>
        <w:t>vigentes;</w:t>
      </w:r>
      <w:r>
        <w:rPr>
          <w:spacing w:val="-2"/>
          <w:sz w:val="18"/>
        </w:rPr>
        <w:t xml:space="preserve"> </w:t>
      </w:r>
      <w:r>
        <w:rPr>
          <w:sz w:val="18"/>
        </w:rPr>
        <w:t>y aplicar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cuotas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servicios de</w:t>
      </w:r>
      <w:r>
        <w:rPr>
          <w:spacing w:val="-2"/>
          <w:sz w:val="18"/>
        </w:rPr>
        <w:t xml:space="preserve"> </w:t>
      </w:r>
      <w:r>
        <w:rPr>
          <w:sz w:val="18"/>
        </w:rPr>
        <w:t>drenaje</w:t>
      </w:r>
      <w:r>
        <w:rPr>
          <w:spacing w:val="-2"/>
          <w:sz w:val="18"/>
        </w:rPr>
        <w:t xml:space="preserve"> </w:t>
      </w:r>
      <w:r>
        <w:rPr>
          <w:sz w:val="18"/>
        </w:rPr>
        <w:t>y tratamiento se</w:t>
      </w:r>
      <w:r>
        <w:rPr>
          <w:spacing w:val="-2"/>
          <w:sz w:val="18"/>
        </w:rPr>
        <w:t xml:space="preserve"> </w:t>
      </w:r>
      <w:r>
        <w:rPr>
          <w:sz w:val="18"/>
        </w:rPr>
        <w:t>brinden.</w:t>
      </w:r>
    </w:p>
    <w:p w14:paraId="4DCDF94B" w14:textId="77777777" w:rsidR="00A712AB" w:rsidRDefault="00A712AB">
      <w:pPr>
        <w:pStyle w:val="Textoindependiente"/>
        <w:spacing w:before="45"/>
      </w:pPr>
    </w:p>
    <w:p w14:paraId="71E1856A" w14:textId="77777777" w:rsidR="00A712AB" w:rsidRDefault="0083430E">
      <w:pPr>
        <w:pStyle w:val="Textoindependiente"/>
        <w:spacing w:line="290" w:lineRule="auto"/>
        <w:ind w:left="244"/>
      </w:pPr>
      <w:r>
        <w:t>Asimismo,</w:t>
      </w:r>
      <w:r>
        <w:rPr>
          <w:spacing w:val="26"/>
        </w:rPr>
        <w:t xml:space="preserve"> </w:t>
      </w:r>
      <w:r>
        <w:t>determinar</w:t>
      </w:r>
      <w:r>
        <w:rPr>
          <w:spacing w:val="26"/>
        </w:rPr>
        <w:t xml:space="preserve"> </w:t>
      </w:r>
      <w:r>
        <w:t>presuntivamente</w:t>
      </w:r>
      <w:r>
        <w:rPr>
          <w:spacing w:val="26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volumen</w:t>
      </w:r>
      <w:r>
        <w:rPr>
          <w:spacing w:val="26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agua</w:t>
      </w:r>
      <w:r>
        <w:rPr>
          <w:spacing w:val="26"/>
        </w:rPr>
        <w:t xml:space="preserve"> </w:t>
      </w:r>
      <w:r>
        <w:t>residual</w:t>
      </w:r>
      <w:r>
        <w:rPr>
          <w:spacing w:val="26"/>
        </w:rPr>
        <w:t xml:space="preserve"> </w:t>
      </w:r>
      <w:r>
        <w:t>descargado,</w:t>
      </w:r>
      <w:r>
        <w:rPr>
          <w:spacing w:val="26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los</w:t>
      </w:r>
      <w:r>
        <w:rPr>
          <w:spacing w:val="24"/>
        </w:rPr>
        <w:t xml:space="preserve"> </w:t>
      </w:r>
      <w:r>
        <w:t>usuarios</w:t>
      </w:r>
      <w:r>
        <w:rPr>
          <w:spacing w:val="24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únicamente</w:t>
      </w:r>
      <w:r>
        <w:rPr>
          <w:spacing w:val="26"/>
        </w:rPr>
        <w:t xml:space="preserve"> </w:t>
      </w:r>
      <w:r>
        <w:t>reciben</w:t>
      </w:r>
      <w:r>
        <w:rPr>
          <w:spacing w:val="26"/>
        </w:rPr>
        <w:t xml:space="preserve"> </w:t>
      </w:r>
      <w:r>
        <w:t>los servicios de drenaje y tratamiento, asimismo aplicar las cuotas y tarifas correspondientes;</w:t>
      </w:r>
    </w:p>
    <w:p w14:paraId="73C8252C" w14:textId="77777777" w:rsidR="00A712AB" w:rsidRDefault="00A712AB">
      <w:pPr>
        <w:pStyle w:val="Textoindependiente"/>
        <w:spacing w:before="38"/>
      </w:pPr>
    </w:p>
    <w:p w14:paraId="6046F7F4" w14:textId="77777777" w:rsidR="00A712AB" w:rsidRDefault="0083430E">
      <w:pPr>
        <w:pStyle w:val="Prrafodelista"/>
        <w:numPr>
          <w:ilvl w:val="0"/>
          <w:numId w:val="4"/>
        </w:numPr>
        <w:tabs>
          <w:tab w:val="left" w:pos="695"/>
        </w:tabs>
        <w:spacing w:before="1" w:line="285" w:lineRule="auto"/>
        <w:ind w:right="237" w:firstLine="0"/>
        <w:jc w:val="both"/>
        <w:rPr>
          <w:sz w:val="18"/>
        </w:rPr>
      </w:pPr>
      <w:r>
        <w:rPr>
          <w:sz w:val="18"/>
        </w:rPr>
        <w:t>Ordenar la suspensión total, parcial, temporal o definitiva de los servicios de agua potable, drenaje y aprovechamiento de aguas</w:t>
      </w:r>
      <w:r>
        <w:rPr>
          <w:spacing w:val="-6"/>
          <w:sz w:val="18"/>
        </w:rPr>
        <w:t xml:space="preserve"> </w:t>
      </w:r>
      <w:r>
        <w:rPr>
          <w:sz w:val="18"/>
        </w:rPr>
        <w:t>residuales,</w:t>
      </w:r>
      <w:r>
        <w:rPr>
          <w:spacing w:val="-7"/>
          <w:sz w:val="18"/>
        </w:rPr>
        <w:t xml:space="preserve"> </w:t>
      </w:r>
      <w:r>
        <w:rPr>
          <w:sz w:val="18"/>
        </w:rPr>
        <w:t>como</w:t>
      </w:r>
      <w:r>
        <w:rPr>
          <w:spacing w:val="-6"/>
          <w:sz w:val="18"/>
        </w:rPr>
        <w:t xml:space="preserve"> </w:t>
      </w:r>
      <w:r>
        <w:rPr>
          <w:sz w:val="18"/>
        </w:rPr>
        <w:t>consecuencia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infracciones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9"/>
          <w:sz w:val="18"/>
        </w:rPr>
        <w:t xml:space="preserve"> </w:t>
      </w:r>
      <w:r>
        <w:rPr>
          <w:sz w:val="18"/>
        </w:rPr>
        <w:t>materia,</w:t>
      </w:r>
      <w:r>
        <w:rPr>
          <w:spacing w:val="-9"/>
          <w:sz w:val="18"/>
        </w:rPr>
        <w:t xml:space="preserve"> </w:t>
      </w:r>
      <w:r>
        <w:rPr>
          <w:sz w:val="18"/>
        </w:rPr>
        <w:t>ya</w:t>
      </w:r>
      <w:r>
        <w:rPr>
          <w:spacing w:val="-9"/>
          <w:sz w:val="18"/>
        </w:rPr>
        <w:t xml:space="preserve"> </w:t>
      </w:r>
      <w:r>
        <w:rPr>
          <w:sz w:val="18"/>
        </w:rPr>
        <w:t>sea</w:t>
      </w:r>
      <w:r>
        <w:rPr>
          <w:spacing w:val="-9"/>
          <w:sz w:val="18"/>
        </w:rPr>
        <w:t xml:space="preserve"> </w:t>
      </w:r>
      <w:r>
        <w:rPr>
          <w:sz w:val="18"/>
        </w:rPr>
        <w:t>como</w:t>
      </w:r>
      <w:r>
        <w:rPr>
          <w:spacing w:val="-6"/>
          <w:sz w:val="18"/>
        </w:rPr>
        <w:t xml:space="preserve"> </w:t>
      </w:r>
      <w:r>
        <w:rPr>
          <w:sz w:val="18"/>
        </w:rPr>
        <w:t>sanción,</w:t>
      </w:r>
      <w:r>
        <w:rPr>
          <w:spacing w:val="-9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falta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pago</w:t>
      </w:r>
      <w:r>
        <w:rPr>
          <w:spacing w:val="-6"/>
          <w:sz w:val="18"/>
        </w:rPr>
        <w:t xml:space="preserve"> </w:t>
      </w:r>
      <w:r>
        <w:rPr>
          <w:sz w:val="18"/>
        </w:rPr>
        <w:t>de las con</w:t>
      </w:r>
      <w:r>
        <w:rPr>
          <w:sz w:val="18"/>
        </w:rPr>
        <w:t>traprestaciones o a solicitud del usuario, así como la respectiva reconexión del servicio, en los casos que proceda;</w:t>
      </w:r>
    </w:p>
    <w:p w14:paraId="1DA325EE" w14:textId="77777777" w:rsidR="00A712AB" w:rsidRDefault="00A712AB">
      <w:pPr>
        <w:pStyle w:val="Textoindependiente"/>
        <w:spacing w:before="45"/>
      </w:pPr>
    </w:p>
    <w:p w14:paraId="16F2F095" w14:textId="77777777" w:rsidR="00A712AB" w:rsidRDefault="0083430E">
      <w:pPr>
        <w:pStyle w:val="Prrafodelista"/>
        <w:numPr>
          <w:ilvl w:val="0"/>
          <w:numId w:val="4"/>
        </w:numPr>
        <w:tabs>
          <w:tab w:val="left" w:pos="735"/>
        </w:tabs>
        <w:spacing w:line="288" w:lineRule="auto"/>
        <w:ind w:right="236" w:firstLine="0"/>
        <w:jc w:val="both"/>
        <w:rPr>
          <w:sz w:val="18"/>
        </w:rPr>
      </w:pPr>
      <w:r>
        <w:rPr>
          <w:sz w:val="18"/>
        </w:rPr>
        <w:t>Practicar</w:t>
      </w:r>
      <w:r>
        <w:rPr>
          <w:spacing w:val="-4"/>
          <w:sz w:val="18"/>
        </w:rPr>
        <w:t xml:space="preserve"> </w:t>
      </w:r>
      <w:r>
        <w:rPr>
          <w:sz w:val="18"/>
        </w:rPr>
        <w:t>visitas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inspección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1"/>
          <w:sz w:val="18"/>
        </w:rPr>
        <w:t xml:space="preserve"> </w:t>
      </w:r>
      <w:r>
        <w:rPr>
          <w:sz w:val="18"/>
        </w:rPr>
        <w:t>comprobar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3"/>
          <w:sz w:val="18"/>
        </w:rPr>
        <w:t xml:space="preserve"> </w:t>
      </w:r>
      <w:r>
        <w:rPr>
          <w:sz w:val="18"/>
        </w:rPr>
        <w:t>uso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sea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3"/>
          <w:sz w:val="18"/>
        </w:rPr>
        <w:t xml:space="preserve"> </w:t>
      </w:r>
      <w:r>
        <w:rPr>
          <w:sz w:val="18"/>
        </w:rPr>
        <w:t>contratado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autorizado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Organismo; en</w:t>
      </w:r>
      <w:r>
        <w:rPr>
          <w:spacing w:val="-4"/>
          <w:sz w:val="18"/>
        </w:rPr>
        <w:t xml:space="preserve"> </w:t>
      </w:r>
      <w:r>
        <w:rPr>
          <w:sz w:val="18"/>
        </w:rPr>
        <w:t>caso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incumplimiento</w:t>
      </w:r>
      <w:r>
        <w:rPr>
          <w:spacing w:val="-4"/>
          <w:sz w:val="18"/>
        </w:rPr>
        <w:t xml:space="preserve"> </w:t>
      </w:r>
      <w:r>
        <w:rPr>
          <w:sz w:val="18"/>
        </w:rPr>
        <w:t>aplicar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sanciones</w:t>
      </w:r>
      <w:r>
        <w:rPr>
          <w:spacing w:val="-3"/>
          <w:sz w:val="18"/>
        </w:rPr>
        <w:t xml:space="preserve"> </w:t>
      </w:r>
      <w:r>
        <w:rPr>
          <w:sz w:val="18"/>
        </w:rPr>
        <w:t>contempladas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Ley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Aguas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Ley</w:t>
      </w:r>
      <w:r>
        <w:rPr>
          <w:spacing w:val="-6"/>
          <w:sz w:val="18"/>
        </w:rPr>
        <w:t xml:space="preserve"> </w:t>
      </w:r>
      <w:r>
        <w:rPr>
          <w:sz w:val="18"/>
        </w:rPr>
        <w:t>de Cuotas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Tarifas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 vigentes, así como verificar hechos por motivo de quejas y denuncias;</w:t>
      </w:r>
    </w:p>
    <w:p w14:paraId="010444CC" w14:textId="77777777" w:rsidR="00A712AB" w:rsidRDefault="00A712AB">
      <w:pPr>
        <w:pStyle w:val="Prrafodelista"/>
        <w:spacing w:line="288" w:lineRule="auto"/>
        <w:rPr>
          <w:sz w:val="18"/>
        </w:rPr>
        <w:sectPr w:rsidR="00A712AB">
          <w:pgSz w:w="12240" w:h="15840"/>
          <w:pgMar w:top="500" w:right="720" w:bottom="280" w:left="720" w:header="720" w:footer="720" w:gutter="0"/>
          <w:cols w:space="720"/>
        </w:sectPr>
      </w:pPr>
    </w:p>
    <w:p w14:paraId="1BCFF039" w14:textId="77777777" w:rsidR="00A712AB" w:rsidRDefault="0083430E">
      <w:pPr>
        <w:spacing w:before="49" w:line="126" w:lineRule="exact"/>
        <w:ind w:right="736"/>
        <w:jc w:val="right"/>
        <w:rPr>
          <w:rFonts w:ascii="Calibri" w:hAnsi="Calibri"/>
          <w:sz w:val="12"/>
        </w:rPr>
      </w:pPr>
      <w:r>
        <w:rPr>
          <w:rFonts w:ascii="Calibri" w:hAnsi="Calibri"/>
          <w:noProof/>
          <w:sz w:val="12"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30746686" wp14:editId="7C8DFFE3">
                <wp:simplePos x="0" y="0"/>
                <wp:positionH relativeFrom="page">
                  <wp:posOffset>6914620</wp:posOffset>
                </wp:positionH>
                <wp:positionV relativeFrom="paragraph">
                  <wp:posOffset>55558</wp:posOffset>
                </wp:positionV>
                <wp:extent cx="235585" cy="30607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5585" cy="306070"/>
                          <a:chOff x="0" y="0"/>
                          <a:chExt cx="235585" cy="306070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2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-3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07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07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797" y="211277"/>
                                </a:lnTo>
                                <a:lnTo>
                                  <a:pt x="103797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797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72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53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53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53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53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53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33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494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33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33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64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494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68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12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898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898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57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68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08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7988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44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08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53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53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64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18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69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53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28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2989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48" y="20320"/>
                                </a:lnTo>
                                <a:lnTo>
                                  <a:pt x="161048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48" y="22860"/>
                                </a:lnTo>
                                <a:lnTo>
                                  <a:pt x="161048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72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07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27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292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16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66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38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11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21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5994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68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86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57A891" id="Group 12" o:spid="_x0000_s1026" style="position:absolute;margin-left:544.45pt;margin-top:4.35pt;width:18.55pt;height:24.1pt;z-index:15730688;mso-wrap-distance-left:0;mso-wrap-distance-right:0;mso-position-horizontal-relative:page" coordsize="235585,3060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8MnEhEoAADXOAQAOAAAAZHJzL2Uyb0RvYy54bWy0nduOXceRpu8H6Hcg&#10;eG9rnQ+E5b5xt9FAY8aY7nmAUqkoEk2yCsXSwW8/X66MyExStdcf2ywPMN5UK5SMFRnnU/7pX3/7&#10;+OHVL3ePn9/ff/r+df/H7vWru0+39z++//TT96//33//+x+2168+P918+vHmw/2nu+9f//3u8+t/&#10;/fO//K8//frw5m64f3f/4ce7x1cc8unzm18fvn/97unp4c13332+fXf38ebzH+8f7j7xL9/eP368&#10;eeIfH3/67sfHm185/eOH74auW7779f7xx4fH+9u7z5/5v/4l/8vXfz7Of/v27vbp/7x9+/nu6dWH&#10;71+D29Pxv4/H//6Q/ve7P//p5s1PjzcP797fGho3/wAWH2/ef+IvLUf95ebp5tXPj+9/d9TH97eP&#10;95/v3z798fb+43f3b9++v707voGv6buvvuavj/c/Pxzf8tObX396KGSCtF/R6R8+9vZ///K3x1fv&#10;f+TuhtevPt185I6Ov/YV/wxxfn346Q0wf318+K+Hvz3mL+SP/3l/+z+f+dffff3v0z//VIF/e/v4&#10;Mf1HfOir3w6q/71Q/e63p1e3/B+HcZ63+fWrW/7V2C3dardy+46r+91/dfvu307/u+9u3uS/9ECt&#10;oPLw/vYN/99IyJ9+R0LNavxXTz8/3r22Qz6Gzvh48/g/Pz/8gdt+uHl6/8P7D++f/n5wLveakPr0&#10;y9/e3ybKpn9obmP02/iPjzc/3b3qx3QbDpP+i0T93x3ww4f3D//+/sOHRPP0Z0MVhv+KYZ752syM&#10;f7m//fnj3aenLF2Pdx/A+v7T53fvHz6/fvX45u7jD3cwy+N//NhzY0j2Ewzz8Pj+01MWpc9Pj3dP&#10;t+/S3/8WPP4vApgQvXlT/sWBdMUzfcJnY62vuGXq9wWmhC3mFVHPf4FzTT/3a29cM8Az/cE15fZv&#10;3jw8fn766939x1fpD2AMJpD85s3NL//52XByEKNkRuPAD6wS76OTPjsN+affUfEqsfuvdzcPd6CQ&#10;jm0uevKL/qtpoX5KX2pQSersny5Q6Q9wSpKcL8nzvFA15Ln9OZOnJQnq68dMHMj0zv90+9sn/2Mi&#10;YtKkHw5N+gRDQNjXr9CkP+S/Hh5P/106NP3x1a9VvN8V6U7/9uP9L3f/fX/APSUZ75e9X44PWYdu&#10;PCgAshXqw6cvoKduzJ+99uO+p78baIfx34d88twjPIlE6zDuziUO478G+ywWDnP74f7zXf6r0sdd&#10;/5HD2HeIDagMy7pnPXfylUM/r+vvwR0d/zXU932BlY6z92E6/84LiPiJ3/6ha79i+EGmX6Yd5Z6p&#10;duk6B8Q3C3q/jFvnt+/o+G/+0GHZRuT+OHvou8NKXbz8YZk5LgP33XbokMvA8zIb8LzPqJ4ztoKX&#10;ZsN5XrbJP9Fx9V/DuVuHzN09tm4QDLt1nRFvXpf9/OR+XkwS+nkfenHytHSFdEvRmI6r/xpDNcDz&#10;tB/65SLp+gZ43ZbtlHT9tE+Zr5H6lcs8o3O/9FOWGfT9Iq6732bTIv069/M5GlUIIsCVN9Z+GhSL&#10;joN94NoN0znpWn7eZhjwjBpDI1hLhzKJAjdS6Nf8zVI+z4nhDpUD4rPz3iUpnxFF037bPG7nuH8B&#10;XM923P03s+oFRBzo2z90mTqCB1TO1PFHI/rl71zt9nFghJDN9eRrYBssXuwj12Uy7TfM3YD6zqx1&#10;6SvXZVizSvsC3NHx33xBX5w9zedq+Avgioif+M23iXodsuYepj0pRPGhO7Y6c/m07YPfvqPjv/ah&#10;LfCUQ6iLSnPdx9FIOG2rkPx124ZsFYZpkyc/f5eOq/8aztuyZAcJeuyTX7wD+W8GvkA8B/r2yxmS&#10;4T10yrR2s6vOS1y4DcNYwIfx/HK2oXMOn9Z59bMdd/+1D8XcmLaa1uSbnmnarZ+ncpMDfzwHHjGQ&#10;+RM3DdyNBVhd+4aHk/UUPDJvrpD9w/zXPrCh9FXAzbX4id9+7euEa37QpIe9lUxuy7Sas5v8fwd3&#10;dPzXPhSOMv4OAE8d8YQhgr9xfpMjLlcceDafeOincVzFyStaMqMxL7tgqLECL/1+7rdu04T/mU/G&#10;nRJoNNSYt+XcZOP2ma9N4CKBn79wv7lvZ6htm1xrL/Psn3lRj2yj+yZTA+7o+K8x1DoO2Y1GerdN&#10;KMylH12PaODKqq3287/efw0NnHILDyPAJNbytU/EwYKv67UHFGXlvmldUVanug8yu61BWwmGGlFj&#10;hrPWUNPg8e+kT26uW9p0bvg5VvLL+GZW3cfdeQ8HeXFldolV93Fxw0SiBNfkjN77QCSbSdgNW86h&#10;XfRH9m7EKB6qoRuX6TwS2buOwMaA980FzKniv5lV935wT6ebJqGv92GwyHropkWY6S+IdxVwpbTj&#10;+u03uYyuW1sf7eJNzjCq87ey7fs8ufnQtn2fpuJFSRejBZaqAVb1mG9aR2GY9pHg1j9QeTpfACvn&#10;Bc3n0Yd2nfd5tPANB3fdzv2+vbmUq4ClB7/POwmoQ2JwdnYhMc+z0ouxKonIAauYsJk7nHrTIpdY&#10;te+61SS4BXd0/DdLewucUvOnGgpE+i27fjOulwR+Dmv/679ZgPu+Hyzl2ncwr7PKRbLwH3jmskPV&#10;CuzJVuJDJZrz1TMe7Jnq7r+AJll1Dt3t82q5Pa5WQ09kJqKYdNtKxsugkfpzTC7Q8CUvqfgyqV7o&#10;zvHFS6roQ5ep+IKOkP868y6bCQahJZ76+cd2y+jOwbXQ6E9x9lZiPzwhBY3UodrSJfGVe3Ej/Ov8&#10;176yh3AWQY0k3d3pcCj/deieqMHPvgq62yHPOZsTZZln2t6mY/ACMj2jYjLyJJNLeHSRXfph94RP&#10;C+8I+a+zy773ZuNSevpcq/fdurmLReZemE/uaAHd40qpG6jkPtkSKwUQf2nocVo8wsTrFJoLzxCD&#10;lTE5VOTplTbQqHSpi8bdg3nII2o0qOWCdwi6N801dIj1eWh8KFyjSbdjFc8ZN2X27ea7bVeViQY6&#10;M9g5BevZbT7Eec9/nQdHvAW7nXUQKUooWO9yWUWOEh4sCq5fk8t/jjeFAM8ukJQQ0Dkdk7kqAI1P&#10;7Ry7zFJlPS/1TrkXUCvL5g45PgPOUSbMZbUCrU0/D/jkyvg3p18H3eDygh97XM9xUxO1EDcXJx9L&#10;uJI5kmKZiPOpz4+dJ2umRXpR+GXuR/fUDwVHUgz3ZE0Aung6/FezKtR2JO3tSnWOGH+uGGhdSMCJ&#10;6mu+X2VK+qQknCYzsfs5TVD3OHF2m6PI+PdUR0t9oLn7F2QubIQp0pgkUaQwgz7wJepjd5oA8sdG&#10;oEkHmSqlRwPH5FTd9VuJ4FvMnTT+617Utjor/lM1AKZLGLrmSocAdEOTjdSgoMnzt+m0+HbFO4yj&#10;OaO4uVtp07ioiwbuP8vGF/COkP/aJQ0DucGDXdAWs5INAgSPukLQqXqc5K4nzSDKRORZUOX/EDR+&#10;qBSKiRxwxmTpRaUITBbvSGkp7pTzX2fzBu812bxzEWqgN8rhCtpVRb+T2xQeGjCmWPjTRLfgKSYD&#10;GVKLzikpKe9vwGqZoqCeXAqVTgv/LVw17eXsnXLUOSbDbkUo8KZ1SEA38kA9VOQJLkiP4/sS4jlb&#10;PNdTGShEPxHPQhoMl2rmo95rXlRPHnwRughqWAUhBN3vFkH340xYJ8jeQNOVoy6pgd6wA+rsoihG&#10;WFieXaBh8hLg+pX6b2HFQkFKJsj1OSuOvSfEroXG3xFnVzYn+63yBEMDTTewxPtZLnRavACbT3Op&#10;Kjexy2U2Hx2hIRBHVSkFWsZRlTQDudTSiOUf67/OAIUVQ9BcjGdPMP5KKMolcXaq+ZwzV0PD66Cf&#10;ockLXCkNapYTW4ciRpdvtGJPX7EkjDshxOeERud0IbNh/jnurTBbrXHeRFtBXz3/xAQCjdRib0FF&#10;l3L0pziTWO0sFuqSZJwD1xCun+mMPQfu6II9fJXUvy3oTIbNgY8eqOjJOz1vAg18tuwyjT0t6gKY&#10;/ERmJe5vF9q+L3EB9Vwtve5xjsOmunKHIrwjXCc+sOoc2tTVpQzjZtQY9tqv45rGf13jPCtYDvQC&#10;grviTWcOafN2lyWXcobptEDmLoUPJc+3KqEh2+F51UB+coA9XMTIrimjVpyfgbRciXyckP7rVB8X&#10;vJIjytdFd0pG1H4dmnzMOX8310+Ngoj5XM5IvRZ9dhU0DfkCkyo8qdSoKEiDeMEkAN3otKVT+fcv&#10;NCBZakETWoecB+deZsgaVTx3WvuksDjffAB6GanRGrTGu4GmjU3dTgMd4BNaC71bRba2kJdKwU7G&#10;e6SwJ+iNg2EZSWaHJPS6U1e0s5lXEGfDpn627LKhYuyGBJ2sKdhvFsJgdLTs9KtlL4DWX0nlz2U+&#10;gneyZJkm9FopQ0zk5VxFKlPxSS0wImcwwbk+KVV3YvbA2V7Tj0F7RR9o/ZVdmm4yPlHNWGSAaWMz&#10;6MDNV1em01JMQ4nlluhylhqC4tbssiMbsqgBlZJ4wO4QgHhWPGABqUO7pPWIg5C0PB580Du3Xpzy&#10;SbekuDxD0/MouKpbCF4cOpWAxdnU5A0aQRPaJ3XPGJ9Eqn/1dkLQaZgmf6XGBCLbKNpAY6rCu6c6&#10;4HXf44+nNEltv07vAHTV9mRnZOav6u8QdGnRzZ9wjjcDFeUuaeM4v3l8CI90IhSsHkfgLknFevkB&#10;j0xxbAqx/Xb6RerY5uxDgZ7ThIq20yRwNlWEgsmu6r54r6Uj4yjTnmLyBbTsa8AelE4FgjARp1Fm&#10;d43cY12FzNOX6nXKAA82PnJAV9HgQ2ybpfjozTmnSRPBkNkW1nV4Pj7yeOElAjDa+TPy+84AtwnQ&#10;5QCMri1zDlL06PCOkP96IEN609yU9nSH8l+HXp/FxaFe4GO3zYZMGX9M7dX5pi5/7AaT2c028I6Q&#10;//4e/eSAqIiQgXXjmiwm51zTQl9z9lFsOdeK+Ep+SSG8C3QP/4pE1DAz/OYU1NA1v5lq6MIyc4fe&#10;Nke2pIw9+q34r99Ov3h0z4y9ShkNTL8bm5NwWNRXVs01EBEqzUVMbxHKQEumgm4weaZB5OuvpEJg&#10;4hwoa2OnvD8ggknNEDP2L0W/1G6H0Nk1yRq4nTHN7hwal7wK7vC57NS8ToRPFoYY7GycLGVXyPr5&#10;XR6m8RyTqk/YgCTLVM9rK7/xb1eH47h5+gALWhz4i+qQsNSTdcxBKsYdyZAZaULQi2esaXJTnQq4&#10;iK48+QbVAkmbrNusEU/K1b4T0n9NUZBvdXUYOhuiZHa5EppQS4h++5WQRNjaC7fpX/cC7LKkhtAs&#10;dbjGrp0vs8uUWkIzvG7IGcfZZu/p+pCtQcQ/Ph2VBmYFIZs8cERf1Jw3fQrc7rlMV+9voO9M5A4b&#10;r3VYsHHq7OLjRjRu9YiH5n6cAfzX2Zz8h/n9NB+rrpNxGr1lkvBQ5WrHyiloAVWobqCfw/sFGHcl&#10;m2AySoudq/QTxp09tU8YUuCdgP7rhKTd0PUcBloYI2rJPuwY0UUL/pNrF+k+jc13BvRzA/3MV74A&#10;2Xff/0KTDTJlvH6Z7NvuJqCFd3L7r5N9W3cjDd2eqh+foTP3QyPQW8muzhgPeaWpPf3QcxFohnhN&#10;i6auf2dG/zr/9a9soCnhC31B5r2cTYlbGYyqn9mBUFY9OQb+WzAp2hw1V0Z3HMp/C3TFZIa7zvVc&#10;i/ea4stTjYuh8FlNNjKJ5RtE+5NXx0LQK8Yk3yXT5IreDYeTxFF32UA38uCUewmBm1ZjrVZJXxa4&#10;Hf/ftEtAqTfQJKyVULAoynG5DvoZTL6dNBNNLRYXsbOyNB5fJM1EJGw5tBbe78p/jdtb6GfQ/xqa&#10;NKTjEoEu1caAMSKh5IPJVJlVE/TUEZAYA8DtQu7YoOSZcOrTpT3Qv85/nSapluFny2DhC0w0dF9p&#10;og1de/fErcKfa6EbTvGvewFWxFH3nBhjBU70y6yIkFpAujGG7GbUEfJfJzu21ozRxiY8P92h/Neh&#10;n8fFoV7gY5k5djlqhhUvfywtay4bDbwj5L+Ofnt6HYV2KP99Dvr3o5Av+rFt69/Jx67ezELxVxlg&#10;vHuPYlP9XN4svVxZ/AJNi1NVSSS7lJtBq2pJo9LMIsxeozYCw41jdb16XQRooSmDK5tUXcZAiYYh&#10;cndHA0WAJmvQd3sxMM6C/mus2ELrgg4KwLsbqRWrYJd4ywbE045N5bwO++Tl5BA0aXDjqqPGfe6o&#10;1ciISEDpIlwWTxdcC52qeueY1ORChAdrniswRtyExoEWXnZelcHggOxUcx5ItrOgx+8ykF5sXIVA&#10;2p8pcm84CUGPpRiqiwTTxGoS4yoGSUSynaKTm5RWy7qEvYQaT534RwwQcqMb9Ft4R8h/3QrVj414&#10;aCw9cBedsX8Rj0zsVnOnm4K+chXm1Lmfv/OZBMDXeDMe7FShlCtULZJfoJ/xcV/gkliva5/aBvSX&#10;bS0q1AM7coDKelY3BCKJPWFpMYXvnSAtrUrRjG+5Zb4SmpEYkbtuzybpKbQiQ/A+IBD5ypYm+myW&#10;jMbTM4wOP3ebzoLfzi5zys1mXm/rYhfZhSydd4e18I6Q/7pM76x7sNP1yDcjsGWYVI9wEka7szVg&#10;fBXjLmSVTaZZaSHyLjS4e317pOFL6osq0zgtEnryfP4YgS5KndS+WvTSapcIdPOVcqlJQ+8ITajR&#10;eYJW05vpipJzZ7OJ0KEXeNZ57wWEYly9QhdqvqdAY6OnrOSQ7fQUwkvDNuNHwqrPeJ9GSGagpQ7d&#10;Usb3MF3dmjKNp95f47tQoxXru1gRXiJokgUqvYhbhMOSMdGN5l9AyzGAJhXRUUBTur/GcAGatH4o&#10;zROCgl9AywZLdjO7OiSGV/Eh7pw3IQRiz4arSAIx4Hh68/PzHP5yIkTXgokQpfEJlyejc9GuLDPL&#10;2w52oU2Efqtz9Eldm74IQT+Pyz/lY5kCK6XOs4/1IW76gFQhFUJalQ4Saej6sS0uL/ex6Def5J7S&#10;HgJ1s8zglHFbPeRK+tTy0TQvrqpyQEbGuYxHNlQ1ZdkZU848lrYcCxHhfR6z03QOsQzpnCOBtvpI&#10;T5uO6nGj1dG3JuAMqH0vDTRhjIp1mq9c2fYgPB22cVmfMM+bpCX/p2qDbb9WvOjpRVFrENlkYdMV&#10;QEOV87MbCm5soRHJMzoyrSeWYW45u8hTJViJZIwY/yTlITCpHL5ONFGEoVt5+GcIHK/ElPjyonIh&#10;BWod61svV3hVAaI/nzjw/PaL/JBIIyw5BeaVEPOJImgUedjoV1QEL8A9qwHUoo+VvUB29ay2kWxV&#10;xZi1eqoZsmFwWlZUbpMtUNbaziKk9AzSKf0I/Cx27mnOwwU8hW6Ehy491YFW74azGeBRZ4N4Fp7A&#10;V65MBOVAiymmvTQ3uDj4rwWIlVkZIZP0Rj/5NgvGC9VavcZQpSebBL0rdCtlju63xxS0WVgBBwOR&#10;JvHyfV4WY4x+LhBhCGtLtiPkv07HCo1zLFUtGTMzhDSWS24heeLQzPwoTiRxnuOViIlYe3Ykm9vH&#10;yhmhUxrTRr+6ylUtrGoxvt16ahbnXN66lAFoquD+lZqCxD+V3unNk1NZZnrMaRK4ywWf0PQbzb+l&#10;+dD5w3+NTxa20hlN6GxVdSGkxiprJNAn1b7d6KAQdNHL9PIVn9nx9V/nb6bNjN6BPTaNczDqPTap&#10;3cskLUDvBjoil2Sejb+ZB1OJZx5hsLxjjN6VJgidNN7oWnN+mdBXktbcfAAaDz+n+ZhMG6XVbHhw&#10;RhkqaaDZwPBmD4b4SrpvLb1OqSwln08lrYEO6MFGLiOuMsbeXc6Aq9ytli5Da6ZHVU7x5v0N5xPe&#10;JxEP+TDphv9gOjZt4BZnXxWIN+FaIGxnBY1rzZQNFl+JrbGULcZeavv8OF528TUFGynGpVAJ3sZ2&#10;r3QDCdlpoFtL7xrtJV0J9voVzRnwJAiRFWtVwqS1iCoIq5qTp6VUONho5VRoElRs7HEEutpMsl8y&#10;jGVVfdZXLQH9gvzXTeZRoU+MtcKGgmcr1ittN0JZVTc8BDzbov0AGiROzGUnmlLpdG7OFvvwKJgU&#10;heKCbx219HNdwuIG6wCPBIwsTLNLoelHaO5/kE0jAlDGFiJ0nqgmH6o1coOFdOtMP/856VgyYiY1&#10;AFztGG1zyk2rwNTPZFg0b2mdx6FWaeJQBQWa8q1cyQsYMthmp6c15ERCxYUGlUxrglYZ4qYNoOaS&#10;RKCJFMy9DKRYa9IkkpBtQlwCHFWormEoCQWpJEkH2kaSCE3WGshFUgqzz4VGbqcxeqgTtSG1Qj+n&#10;gF/AQh7pxsS17Xully3kkfk8wJ95hvQre5B9v6/PdiD/9bjlWUQc6Js/dOD/WYdQKhHJwW2yPdSG&#10;sjhzvWIhCPmb3XM5Eegt1b4PVYGsig1xpJ0qNF2T56byC+iVlN6p8gQ6VcozJmybPbdS5LRS184B&#10;nZ3IM9+b+Wd/ACrxuWiavnQ/L8cANLZ5lSK9V+2feonVSVLulh0+3rd2eEfIfzP7fgHN3yShU6vE&#10;QUgy4SKw4+wCTcFPXRIjs54+uxI6PbF9zi5YOE8r8hRTaTx3Wviv0wTbbV9JDCPPZkre7CdsJpqT&#10;eZ2nQJMYE/spsQ8pv3/Qm42Zwja30AQ88iuJuSzs5ild4dpzdnotIgscbx0reh/VgyxwA1GBuJ3D&#10;zzygcd/U2SRQnAdZWiiqdgzg8+pqxpshHnn2OtmsHD2nqlWOs33jQNr+pe5y4Nl44yr2kRc5dt7z&#10;X+NBtrb4ZB07E9TtEP77ICY1OyXFzLvbzaNH6R0/vx2KuxbSYy3UpAybrierw+H5kX9UZyclkm4+&#10;BA3Bs8fHFqhRySWo+NzTldATOVSBN76v9ZpFzqaU5l8ZwLtLKzoyTVJ9RWFSn78M3DwhfJZ5tvhp&#10;rgLIW41S277AhD7DzN+Apq0Dp0a2clVIdoiMLdWmE0VEAxU6oE9Ixpn+jmgfwkGLOnR9PMUltqmJ&#10;Graa0rHh/6w16TJVFFyIH7JmI4CU9D5G7vPZtDTJswcbvmbeRupvulC8/2Ml/JFn+1tY5Fp2qauw&#10;Tea6MZMi9XcDrW0abp5txmJLhrSADTQPHl+B9zwRIghpqHjTji61Pf1CZotJ/Wg+KbczMUQnMSk3&#10;T19EgE+YmDq4iqf+pLavHMtEl6QgLbomabiG8uyjbebABDy0TXMLCPnSzJDQVW7T2MzENgoFzU7G&#10;TJMI9JFxPPAOeKaN7xPwTFly7UFSAJqqDio+isnY0axs0Lj2giZ4XtbiGqEgUwI2sEC+UO1Spgdl&#10;9XdeAnfZeNQhH/ka/3vY/eVD8imL1IO80O1tFDpuoOPHNfLh5wserEmAAFflrfrRm2+h9c3TuGUd&#10;/0Sxkk9Qq6izqBTjhHn5KCDzlN0Q3Xy2lnksgqddAlLcQicOO78dkrI2UJYSE0qz8V5M4RPNVSSJ&#10;bGqKdhsZX7bQZGsU3ulVtUxBYsc49E47vzoakKw0Q8D+PjwvxkryMQyW3aTAyTVmiABPOCQHOXjP&#10;XVqcYuF3ohhBjRoqsjdD+g6sDckfuNHDqk4uISu7w6TnUKJh2tSl41CBU9/JuQTUqJwtJoo32IZo&#10;bhqNxkq2ALbdOLQS6ZNdBROQyxss+pqMgnQCuInsotGMKi8FLzjXJtioJz+wpD9IOUicGcfOPlQI&#10;mMD34GdSH/rk1N+YtClD7pJFi2Fk6bOkRmHRkbqsyAPXFAyjqPK6y8loDXmDxVnF2xdvRRC5eSwW&#10;ucECvLAzS0lKiWVDwOwqOy5lQRrPC6zEpgU4ICkMBmXeiMggQzUGTLua+sDi5hMfS2owz5R9Jvr9&#10;JItW4ICSKRm0iEaqwAFdxwBYlm70kZTuChzQz+NsHk3ETKQXHLK10gaIfeuWOwtYq1pDihig4uFF&#10;gHksKPNzxFpdRboKHLiUktmK3GBJmgWMJhMZli0NfCCNdJZMCgCz4tBmZwNodGwGNTqzxu28AYaU&#10;ZEo5JM0foEaHiTJgLYPoZLPdASVDhGM9tOScxNoWojHeXjtwZqRYOSe8rmRbhwLA5F/QcIkaAZwJ&#10;sC21GwHmJUrTohpn4ntTjBG35zrNX8xEwKYUxRhwqCix2PBQhM60+Wb1FQCu1eEAGvV1juuA6bAX&#10;po13gSwTFPAYG2DtMVYWJdGu0ODJV+vuD7gQ5HutuhY4uRZ7QsB0hB6SEqAGfTSOc5c61M/zc8Wh&#10;usr7ivh1pQoXOZk5myywOIwqtqpRfYAaVeVGgEvbRSD0aJhf05mREsuJ8HKd1KIzWbzjumckV9wg&#10;bQ0OzLvAEtjFKuDGkzHB50r6mWFrFXrwarFF9CHgyboZ2ccsukYxmv7QUQCY4RTLfFONVszPtKiF&#10;eJGTp7RfPEgN9kwXYFkx6ue0o/c4WcdWqdc7S0rgBhtgHfBSfrLSSIDr6I60rpAIMCM7xs80qggW&#10;ZWzR/DoW3Sp+rvo5Qo3CGwz+SjTqDV4FHLhBODMsVly2ky4gg7RpWDJEk45RJwfWvNGxl9W4Tmuk&#10;BucAcOkvC5iJqvkDWrSmuCMJnBJbBRiJVLu5xAFdRwuiBQisK1IxbE1vsz9Wqq+iNxh0kCez5CvL&#10;IA1dygARLpl08ziWCmp6Ul45/xw5ueTvecJE5ZFqiNc2qnq3j/9a1w+7LixzQnuj/ED6xzPOEc2/&#10;spXq0M9XAQd4o3qMEeDZF51H0Ci8EbOD1qAWAR7SirhkrSL8TDeLkU4zPysqLM0SQINil03sBcxE&#10;A6yzxFRnrQt4Cfh1uEgWW+l8Xe3qDVQ9KnCkItqtiNNxK6G6GNolm6AYdJrNTDceqUATevu4Y6AC&#10;zWRBGbkNVBbZPGX9AYG+hhokMzCqdpS0zd+Bs1mQYm4YSQzdYVE6+xh11r0eDXSgj6RkMnE6dY8K&#10;t2N3GemWIXNgfEKDnEwaszTfeDDSy1TxjvRJ4QY5JoGOrQY60DtW0ruUfWVKgNdWnSaBztWmIT4C&#10;XXLHdAoEkm0+JMCsOpifR/o1QAtBLz7CTxeC7F/sGJvKtxPpjWSVAfONSZ9EOlfhO1/xpsco+bQC&#10;DQ8oJ79anNQFrNyRqpGhjew9qP51+lzpnuFwZc2WxqCk58eyuSzFqddZ3XxNflO3kn0kENk7hVl+&#10;qWhS01jkqDV0yXFGMOFGUDkHnwTwrnXECE1q8TMEXToQQngvyf/MeAdoUjop+QJtSUovE8vF5JxC&#10;Q0HGmeRdklM2HoxAF/1NWC3nWVLDf86ehKBL/h6W0t2OHf1Jmd4B6BoWRjBppCHwlfgZ5lexUUXS&#10;GwXPfPrBJxHokpCI4e0xC4RPYnSeBS7p14ExSBU8NXfJFLDSPnSUWmp3YNeVTOjsTOplmqAQlf5m&#10;jNWXv7NHUX1lGtrJvnp6MEzlVWuuIQTNwm2TeRbzKQrWLCWbGjV0agE1mkTw9i42qhEBmrBbw2Tn&#10;mMY85ZMarzKtLW++oWAI2kcHB70PjxVhdOjF8S5jiXQ+yB5xfHR/OCHCsaW6NkQ4tuRNQ7dTVjFE&#10;eLDxTwL8XcsXEUy6Ke22OnRV4CtrvB2R+bTayryZwO2kVmvTmgE+YbeULYCKcBXblV3SNMfyRvLq&#10;64QD0OkJUdM+Gm+M1G5JtYCkka/w1H3gK9NSWGsNCZ3NElHTbJGvrND6Lm1zTZCriD93S1MFOBbo&#10;NGWdz5Z68AtoqWPTFqLyuJLU30Cn9Z4Zkwg00ZRB80D9ueVmYScLXTI0S+GFLaYFmSSpQWNc1dll&#10;PdfAE65qkRI606cuWTgvLHfaYWJ1umFnuZPCpGztZC5D9SrSmL2ZpKUcoYil0qppi0aZy1CTYzxh&#10;lB4xTHcZgSZMNA0RwaTukB955lnd/DSXTfmIs/A4aPNJC0cOHgxQkJ5s18j7qNL0ad2Wv9oReGoM&#10;aH9tJPDUGOlBf8nkSmgtO80zUNpepoXLlt2KaB+2DdpCooBXkJKg5Sulj5yKM9aWH/Bm0mPkHnkF&#10;9DelBbaSHnwSgCY089xMwKbxAKc/76P9qvSMl88Ja48DaEaWM96Bu2zWwTMHoySN2ow1dzNHJKEn&#10;Hpg1bR/QyERb/shwgL+bJwkCNKGru3CVtoDNA0mRs7f0lku2aTJOwwer0AFM6ksngbtkntPa9wI+&#10;Mqm18mSMjry+wFtb7kZ2Anjz+pj7gyFo6tJGb01B+nL93ZrAXbKQyGPAgFyymMRn7AMy3/JgQLMx&#10;EOFSHICuT24EvrKxgDoubu1lROYbTAIagmFHl53IY5tXPeRZ3/KKaJ9qGyLQ9eUv9uIr77F5bScE&#10;XV7bCXgceJru2++TGqFBistrOwFfs7E7Ab+KpLf53xGfjZSt8XcIesWTzTIfwKSuf474yHXZaMj/&#10;LqsKQ9BlV2F6ekpGAtfFDQ10JCbxrYlEMNKPrbvo4C7JVdgDwq3sUeuvZDev56gDNKkvSUToTXXe&#10;4/kAfzOc67tGApHAMuzu4UWgyxbCIcCxMyxrvmbg7Bln0/InEej6jFSAJnQcunUN3E6N6iJ80uqq&#10;gNak+mbZrYhG3unwNB7UZzfeeuDs5tWxgGdK4GwNgswdqc41GJAufPNmtL0k0HWODdjiqpEj/mAL&#10;rf3YmdcgPROv/ZMmJonEUtUfXHk6Q2REmGfynNKV0DJvnx708eg/4OHRxxfPx/bjQrOp3bz2Y1to&#10;zScjfSSuT3QubExbck12tG2gbabk2QLQzBF4Vk5bkuYrA1aKLkdbhh6xaSPrFdxKBTCpT0YHLGDz&#10;wHRAa46g7bej7WULrfODSK7nCgLavnmiO2BJRtaO+V3q3ONYn4wOWED6dn2bXAg6vVmYPI6I90jl&#10;3KL/EDT+jsUkAUzoaPEKWYCCw4QtMUnTd5nfE89+VQTaO5UjXi9b9Yp11XdJx5Tr2ABNGAT191kj&#10;0JQn4nfJ6KPlTCN3ydoYG+SIeI+5dSxK7xZaSzFcUrRmBHrxbYkB7UPvltviELTvKwtozXx/mSRS&#10;2aftrK4fpIbN2il8MnGAyY307kg6ltKONH4sLRjd/5J5rRZYmmzWc1ofMpVftaG7BZbmnW1WJRrW&#10;l4KOd9JJxksvj2X9FJCujXatbMYCJR3yDubnBqpFdNhar3wAmFVFVnMJoMGmH7vuwAfSw1sYSdaV&#10;mOZwR14rPZrbvO9TW2lecSlixbad810mCykyjw3lddPV7y0B2m25Dg0iQ3cppXmhz8n95gDpONhN&#10;qLyUlXApa6TAdfMMUDwlRexQxEqiwfL64txIarA12hY0BGwWu4tdfekbpBBX/E6pN+i68FKmdsWZ&#10;XPAHi3WGk6VGXrTTwTdPIhU/RStz+NkMkC6/ko7zOrCO0/FoPEQKAPO4lbGorqzspJW8FU+G3S0a&#10;GpjyqKVEdDGjoXME2M1EoOza8Ibug9lIIluQpgNudux4PKLrGBShXZnrIhNzXR4/6xvcknhn5yQC&#10;TKOKAcvuGt6IL7yhgRucpXPSUkMzElsl/AMDwEVg9aW0Mihxpg2sND1Jauz97M/K60tpT5beV6ty&#10;pUbimVpvBdJ6I/3VrgqkL7qROowzEr09frKk85Y6vY1F5XU3pi0i3cW06TQgO1NtKjvQm8dyS2/t&#10;0GjwuFyhs+yBbZztgGLknWG/FEm6nfKD01leynUBwlWhR8VZq1xaBpyR9A32pP5svV/gCgFmqDLz&#10;nUaEjUn081wBnTbZHdGm5g9aX2lJMGid3AZt93U1h/CRPrgZsJ1Ap+rbgXeAJjymYi/URJpfaRPy&#10;EY3AXbZpdp04b6F1Cp/HiTzdEUjh84ZJXDGkgUbXDAEKctteyozwCXW7K7iKYtAV/I3N9VEeTe+0&#10;x9B0iaZgY/wDwAw3OdYSj43+MGNXTT4W6cSb4FpgafxJAJWmn4AhreZO1usac6djF5bIegYoAMzS&#10;Dy93yhQXr0d4oKPjrY3+Ys8AaYcltVFnhRM4mX54j/JlsqFxWHSmfGE9oKMhI+YWWObJMY0lla2B&#10;ad0JV2p4YsKWNgSK4ewF984nHV7zhEE8vKZXtKSL5HWzftd1ko6YkTvvNdLOLKqxnqzK4MRx7lbo&#10;ujaFateM2rVnCrEEZ1JvzPRBu/qSHhmz9y6wWtc1wNrW5uc4stGXKndi4MU1vxxbS/sZLEGi0cBX&#10;99hFW05C4LgzMbJS3vSGRoOiY5lEkh9IsdRbYAM4M2bsbp6MA5I77yGUBmYozx0D6UDSL1IiORk0&#10;4GoWB0UDb2yfMD9W8vMxc23AUlKO0fwwcBp8DaPBY6+m+QPeNHlHp7O8lJ70p0uKFCsGhNxMaBZN&#10;s0f2gZrriK59qukqYK1kGB4qKlfyRnoT0HkjAEwHT/wGZ/fmdaYtP7qbAzPpqvUUS1w/a+B6gxoN&#10;kileNok0UJcOmAgwz20a6aQqoP3c/Y3AdVPKcq7T/JxetcloaJ+fyNqrCmgbMR7OEKWnMfTOASZF&#10;bYFSYHQfD8nrQnrjAMluV7kBNFgHYZo/cHKHGs2kiwCTwTZgufeACX/TXnrrAeOKfq7cdkG92RiD&#10;HRlipoe40Skhd27w7rtpgYUI67wvD61pospeMDHVSGhgODBMKvYiNLByowgBmIVUemtKpS/HiulR&#10;fFQ/V8LydobdscYBD8OZJwCcUkmZ0/CIxUYTEnEeTwWAlzKXqO+jsX2Bk6sC18CMg7njp6lBacDW&#10;zEa22BAjWW4lsJCIN7iMzoFdR7QumIho4Mbxo3lA8D07nNyq0oUnhlwbN5hmMMEb40iLemYkFhri&#10;9ZwtvqAH0F5vSvPEojeX1auu7YnvJM4VjWuAs1NwinP180m+CtkmreyuDnE03XqnJ1fgADX60rx9&#10;HbC+FF7+8RvU112BGRtRXJd6+TJv6CViuAruYxC0CZ3fBDLsBBCXQnbTFeNEdHzOoiwwc79Iy2Cr&#10;N/RusoG1AaZyNTAetmt+vceMCzQfQ5sfnqH36w4As23UNJLWohSk3BvQwNV70VhUWH0l9CSZ98LT&#10;aMLLqNZVw9KD52EoWkCwJ0uQPT+nOQ6Jcg8xAFx9T631Gxc4AEy7gBsfKSW0ibsLHCBdjSwDwDUa&#10;1pfNRi7PZwSAG16W8kcKxm9QG3kWNLmUBNBopCSARhUpqQYaNPTuwyafEfjAGu5HgEtaJUCNveQG&#10;rgOWwk2u0mMezXUsI3X/SEs3j596uUyLFV1GHpSz+UK4PE0WjRfvRexFZ66nvbVPd2yvM1OsrWs1&#10;mNrIs3nNIwntAB6LH8xbXFlzfuofEX26dGuXh+4Xr+hrbxE0fIo0ANycTMJJ4EzrkDtT9BMq4LLI&#10;g/9K+M5M4XkDExZDuMN0TLj6AlahkTYb5kvh+SvlH1Wuy9tqzzxcXFbvVwtsv02SZ2joVbm07Jh/&#10;hBJVjFRl8DpgjUYqroVx3st1azqnBcqW1mBVklAF1C1cyTAcprzy6sJHgOvJR/h9dt2M1HlvLl8q&#10;JKUJlbR0N8CRuKrgzP4OhUatn2hJoZW+sOixqvmMGrTmukOFahJhNNuN3AkMSMpaVp4E+LlmIFj4&#10;pwxQkUFyrfKh23G1tqjIlm3GYbNijAAX2027TuozOqNzrUVEgKni5JCUcrt6b7cGNFcB09KlBJbV&#10;mN6CEQAmeDYl0xMaC2rUXJ1OVzSJvcjJpWIQAS5bHQIfmJ6qz1r0OmBpB3l0xTv3tNGsoaMWwTSG&#10;YHpfChVVmazJU3+YMK+llQH/XL3DTDdlTpJTulMvPDFelG0rBUS1+G9Mgp+Kasw8q2UfDeyo1iYS&#10;X+ZbJi6Nw6bKzDnLVxyugSVnKtyGMT2pdtAB3SzEDp/a7lg/kcEGk+y6BJ68qPdG7lQowomHcjO+&#10;KUlwTjPeunfYSa3Jp83H6EAWWdChFiHQLWpHPrFteeJkk0WIlFSxz6Ot+vzzyPI5cCpdCuBSOEGv&#10;KSKXnNFRMjw/uIGlufYcFnHPKbzAyyYbWiJTQr9Ukh7IzbD6nRIkImeAGH+gYeXU6paKV0BJlEpa&#10;BJZHpzK++qWUSjOt1OhGMru/4oiIb/MKXQ/ni7CM/V228iagsRu2JGYRHEGAY/5jxPsgI2f8E/CY&#10;ilUM+GLMzXhCXPuPTQuCDnFSQsvMvvbTW49Jm/2aYws4FAU4QueCcwQ42YLMzMzmKEYqjhtRmXqt&#10;tOENzc4t8CA33FadrAWwUeDaVUgjGiaCEeDRajZYXrXZP41cmGcx8/bGuXDT3WCJosO9F8Cl8QWy&#10;KB8Ad8wqWIF3srD9rsS1x9ACy1eyaho44F/URH7A9jWRljaUyIdbE9IoKgWFO20+p7bXxFf2ak/o&#10;HTXclyyD2iviOYQCzADzOW/UlCqMHQB25k+aWp3sfQBwdmo4Pwt/GzR4vE64iBU48HJeSQviV0qM&#10;PSMRgN0GYwxylMKdHEqvRQQWg3Lc9FWwtDgJApecSODb2IqScdCwtR9R3wXr6awRPXBuSRewITys&#10;DCOw7lNTxxDhRX+8Pp5ipwBsaVtkyYe6i1TYynd8Dazms3LHAd5JL8BlHDQdyr0F6FBKu8lnP+fJ&#10;WjPeRlUL4BV7a4Rk5F3oB1ZpWFodv1fIfA31SAMqPiteMmUtwTskHrMni6uCnj/TfftqrX/rkV08&#10;BfVuSYafFBGKJ8ZslzACRIG2rUGjgNmyxjGNA3OHOQxa2CJzzguln1CDlqwVeWBxYwVUPyddwtwA&#10;aPks+SRsycbp12NruwW9bYK7qvvHULvQNly+5SUDsEWLsUlBJKxqLKPvoXZI6uut7os+t/Y5BWBL&#10;CUF/25AaxA/tGIAlBW9cLu+CriyHlfStteDAt5XqLoUG5aWWqmoAtriSASXCDGKmmVZ5dCEVWFmg&#10;KVZtJYg/1yIDW+Cyn6zxPR6jOu44AFvO1dZnKNVUbdXwDC0tQV2cRo8z3V/bKrRlpRZpmfLAuaVo&#10;F4ElOZ29BmndRzaYZbnQ90ZJ0pruNO+w/ssG+LSxAtYiMn3HJPbReMnbmxlPOuez9L5IjtXZQCIs&#10;W+1a1m+Tp7f9Mn0Dr7qzNilntAMPpKc5suPbAs+0l4IoL4YIx4GQ2Ho2A+eW6FjjW8e4eG5F2bcy&#10;5BSB9cGzAA5lSG3i3YpzfqCP0LKc1MaE/qXV1x45p8Avvm0i3W0VOg2bdiwed8xUrrDdU1ogkWHT&#10;AN6p3hnxT+3cNA5/DkuBLvMvnCzogMtvuhqHUuFQYdPwusBh9GWI1EwU7GwVpFHDgqTJW+COd0vP&#10;aRmCuUz3aZ7kOSGr2Gper/PWAVj6bbI+03pnrrBUGM7p28BKms3os+w/aBlajg6CpKu1bFKmtYRm&#10;4Nyy7CAC62siWHou5A0v0sLBVGI9p1l6nTT7MNfAItFCNmfW6GSZvwpW33EHj2fbImHxHlwuWC5+&#10;TodpWCxLovGd6C0Jy+bR+B7jHUZiLTDWfNbA6rso52q9w8Ycq81dA0vfluCHtEfVbIC0Lbyq5QMJ&#10;GnYjb5ZtCys/z+94Je9gsPJczHEZOVR2k4UQ3nco7dtKOilq38jUWP+Xtm8rIyH527R9w8L605A4&#10;t4Jm6T2vg74UX0Q8xGYT83/JbAtdvfAEQvY1IrC+rlbjUHknAssO/Pxtkg6psyg3EDC7L2In/CEr&#10;0uq7gA5OM+mXLLxzGvV3SD9YPKR5h3UfVlcL4FthJT+wUt26dgJ3zDojo6+2WewTtHuTsERtNqWg&#10;9Vlyq7NeD8DyXJz5D1L/kum18XBt5ylNm37QvhxjP5Yc1b4c+WY/l51b57F/3ealfTnmKazTKQCb&#10;jOwhb4ymCh+mLtwKwJI8zHeBshI6amP8KfNZAF9SH36uigsprVh8EcB3962cAXwpCVvsr2PTjoeQ&#10;oggTrDiw9sIbYO1+UgDw3XgRYEZaTKnJoIjeCd8qqb3VNJdrFkZqiQqracE+BFvqrWF5Rc+jDBnV&#10;rwt54EM6AlpiZodZhtXap2xZR2UJLxgvwiJ1fXMNrLy4lYJLWLMW2AC+kMFoJunAfhfzZLR3TQLA&#10;PMUALCnwbI10VqruHg/A8rRe5l+NAzteDFZ7PdQ2/W2ZELB3YiOnwlfkZBZoBx0qyrGp1zVFRtqj&#10;SsDmjmsXJXWte05G+lTg7Av5tKOUysKmjSPAC5X34wN1eERhmA62DCxjCIDpJQoD0w6TLQgr9UWE&#10;1PNQgAOn8brT1FeDBl1OKmdJWdC7efiTOpmJ9GwUKFILT4Glx7xNfVDj6J8+x5ktlxaHHn1CAphn&#10;BbLaCgH7fDejriL6wZDxMErGOQDM6oZMjdTtIVAeJhuKwp4o2GJ6ky8kziUUtTgQbS9geQOqansB&#10;O5f1/MTkApa9Rjn3k3LZ57B1R3Ty5QUsa1PyZaSatYAtm5P1XdDiZhMOEViPAwPcUz8uAkx/StYs&#10;ASYeWAljgpfa6AQtcHUNOA0uCGAKtoYGbzkrYF7MMvHQymIgF2lSmnrPz9FonjBMo9cCuCMFnvWs&#10;LHKge+gzO4ADtmFYfLFJwJ6xuc0ex4gAryQwMxraYKf1KuYjB4DLpQT8Bha7mom6Cli7OhgE7+sL&#10;ANNq5KUyWV6E4Ut9UQPXd3u1K5dmQ7x6Gji5AOs0BEZ685e7pBfeAssiAlEO3TMHIwXoPK+7vRcX&#10;AmY2OZ8coQbLq8PAk6+B1RkRErzUlvLJMiWCvfbecx31JeNue8h1CJOAjXSB62ZrhZXOdABMYty3&#10;/EeAy8MHATSqZYsA08NnUYHmOqbhLZ+kI1CyAQ6skznMO0yeodGZFPjI0y4yVUV7rb8coPM5APuj&#10;BBGcaSQJJ3QmKo/ZDuoUFC0n3i8fAS4vmgdwrg9VR4AXTx8GxAo5sd6AiHQXxagTqbjrvmQvBMwa&#10;+6w3ZJmZJnTW9mVgmaEAeLUpjQDzL+wkM0OvNT8mJZyAQRH0npKTmTMmZ3xEKaBk2CFs0ZeuCPQr&#10;Hd2mN2SpoQXWMX+qz9jJsnGEhzEX10hXAWs06Pr0rM1VwJoaXJvtsgl4XwRr7rjKsh1j6JNl3AI3&#10;SARqs0ERNFhKmH3+gJeL22OtawFgRiZ93a3OraS5B0vEyCIxklI6mwLAzcozmYjh+V1fbqJPJitl&#10;wblu8mKZwe5VcB3UMLbh+SBNupWIMRwBNcBaffHubVx9VeCAL5pambMWjQAPXnjUTSJQ2d/UDQFP&#10;VioNeIy8vWZ5hRBwZ+MpETQYsAr7/GzbtCA9YDRhZ1vLHAiXeDeAOP5ompFNPuzhWk19BbyCBlib&#10;Y8bfSVQcaFwDfJ0d1Ba2SnfA2a7AAd6odlCXnNAbvlInBOx79QNiRRLC+tUiJydzFfW+0ttKBhxg&#10;pOPdtOO6dTxIGdn7xTQwtsoSogGXmAq11QwDwHhI1hoeYH4mJsz7CsjgPiyWgg9IN+NMrr50RE/1&#10;25baBHiDlaKuZLQM0jtsgzQB54STbQFcoP6040BnryDgb1Cytz6HQCaQXhbjjUCViN3QvvBZ226a&#10;b3yhoXYhdrKz0f48yod7eUdBNX8nF7B91eg040oo4SuDNZ3JgsMShyrQdCZTzZT8AXw81XiORkeq&#10;POuNQM0sPYljBTadUk5NCeFqHDlUJ52+QR6d8w+MAHt7buADqb16T76uIDbAAWocvXRJ5dJ5pbLx&#10;aHBvydS1SVp3LOnEhJ8qmqXeHfP50xqzU96gplP8Zwk8EDH65nCJBuMtqNrMohqYsqdznbyUNORo&#10;fR06QEhC5XpD+vysa2SHT5ZBGcPSVFGa/GQMm94p8lSnTBuSY2E/7YGGdnsAppKRgaVNYWqEikMG&#10;li08DTDPs0HE0wk7KrVhMwHpeOH1QEObibRI1HebBm6QC8wfGFCMTPd6CVYaIJ4TSbX7Q7oDLIqv&#10;bTIYYH7eWTT9HJBBEkmZN3SbAuPz/kbqscjq/AZTDjUzvwYmHvTu817XNDf6xHMgpnE+lqNEqcGd&#10;FM0vSdfEVgEtmp+5Oq5b3iBFf1YQZt7Qmr+68Vp9cROYq3xywA6SDTEWlfzMyT6foWfeIF15B1PK&#10;IMBo3YxzAHgvb3fKsQvGA4vtDgCTgTZqaDQ2mv1z+UzrjZSqtgSOVl/oZCoqmRoaZ4hhJRLtBLJy&#10;iL16x8navUzAXnaXLf8Al1lEHdE3OOvcV6VGoChQ01kBYFwT25ihjSYVIB8qiwCzeCAr80DSiVy1&#10;WaurgAMhXhXY64B1nn+tekOz6Dp6p3XA2V7hOlPmWjFSS7TcF4ZLOa7Itj/YcBWwRgPv0h1XrUVZ&#10;F2aZk4AMkhnygpFuUEk1W5NuXcjA+bIafYA3yJdYBBTogmXbnBWMAopxoriUXYiATak4B+wgrUuW&#10;RA1wHdGSR/TSVWMZIL2FWT9r3mi47ipgzaIzXdpmNAPA7MC38F87JxP5SLODAeBSow/EsGl/g52s&#10;qUGezKxV4AZZl+8NxPoGU5ev3aA29HTXeiuXlsHK/BGxqjKo7SBzMD71dRWwDB55C5NgLXsFAWCe&#10;WMnOScBazaVxIpDZZjGxl0h0XwFdvoZzIIlKm4xnXAMns4nTbPc1wAHvC0fNshAhYBbaRJ3AESfX&#10;gkdtjkeaL03lauYn7HajqcUKPvLH+7R0UxKPZ6jqBwYiTbrrjEXpcVOttnl3aIraAsDUMUyLBvry&#10;cWTMDgb68ge8gqzMI13K7CzLMhjpf65dyrrVnrdMLTWUii+n0T+r6Rb31Ag0BSyaPDNoooWApSSd&#10;+VMAcgd2zwqwDBDov51+JVsYE4ClcSrakE++0oKNVMU8pwCOquVV9C1gT60YHhh4KLABvuH+TQ8G&#10;ODLtgMwGNcDrHY+0WkJKT7fUiZyAfJJysIp1BJhxprD/RMeUp8i1auOhe9fdWsMSwXhNKwK8m2wE&#10;8gh4hZ5811YhPT+Zb1AbJ7wEsyDXwGoXgH1GlvgIwJbhZO0AbGyEsU5nmcPeaIvOHmoAB3ZOZPkP&#10;wNLonJle5w+2Aqs7HlgS2wwbnSuWjZxVNECsd6F71yi8uWsqM0X78TZLsrc6/GWwxV/Gk3E13Tjm&#10;EOpAksqwRyHSqSFHZAV4ogBhEhtYmXoF1msU8tvqcL2Wtzrgr0N1plXNj9B3zMMZlrDWgU1dCBOA&#10;XdFkOfiQ0RWK0h+LkwqtjpNrfuDZd2vA0YHmSqbarIY0BHWRhA6Nq97ROKSto+buX8O/EZ6M83rR&#10;JYFvK0snArCFz3TJhReFPeyReQqmrX1RksyWkM2zSFSnFZfeX53Q98ZwjnnBOn9FJ4/nYKR+YPrI&#10;4y4pF/NKXTkYV1ZYLcfpRZRsNyOw3ouiewXTi2VmN2Wxepq9oVznJiaa/M12y7UQdZGatsfsB/Ju&#10;cmkLgTV/R9tCGoCN17UNYGzby2mSH1jlZp0DOltLOsdtrHRV64I27anOlOtNp0p8eZfVi2MaBzZG&#10;5Spy4NtIH0YT0WRebegwIsdUYbK8SV3dnCttS5VNraNSNSoa6TSwGgfqApaj0t9WcbgGVtosFn94&#10;3lfDbqzGCN7FyNLAqI2ty621r4F2mDPNtBynRhbTqbIkR+ug8ZnWJSgmimUxH7w+OaJ9RDppPA7Q&#10;BaiyxFfbAPKmHrcEEtQ0tuZvC8D6I1DaXpBTvCI77VMjOjbl2kw2A4OIFGbyt+nl1hVfvTS7Pv+k&#10;l3HzDpzFZIzOi5IrST/v+97Vy6S0bFl8oXGoT/zwHq+IyeqCeE2H5lxWYpzH0gPqIesHfRcNHeQ0&#10;LUMGllvRw7TAWp5Jt8pXvROALQ8RaJ4cyrvLATp0syX+AndRdF8Etrf8TgAH2kyzPQ58G6WS7BME&#10;zq38IJfUE21a/Bbg9bL0PQLrT6Jpuai6WtO3kXkpF9VeaPrSS2w2S8PSdG9LJANyUZbfB3i9PM0U&#10;gC28o6dN8OytPSwAWx4JCeDAXGSO3zQsCRXXD5IneTPORt807zSwWq/zzkWWIf0oT9WTgcdziv8Q&#10;gC22O/DYT3kKTePL3h0rClzxjJEmb3mdSWudunZETmEx+mc5cOZwz20beTZLgctppvKmr/agyvNQ&#10;ujWvPGWl4200qenzq2B1k2J58Dbg9xb/NOD/F5ut81uE8dZGqGO8afWZ/gAsLly+YI3DzCZIyxfJ&#10;HNuMYojmRq+KM2vsKHN3mGHjc00HnkUy/ai7zCcKFzlu+/+Und1umzcMhm8lyA00TpM0DpoAQ4cN&#10;A4ahwAbs2G29JIBXe7bbdHe/hxIpqTvQS5+52DtFH0VR/GcCS0Knx+dlRy66v7oeqTMbMB3dbtN7&#10;ICMkIoWSZpftXdP8QB5/+D6kfwA1MvwD0jZnt1HgIf2dBP7DNpfYJZ0SqjkoTWhuRfUIaguavrb1&#10;UmjjFTdu1n9ZJqibWa7noJGH4q+qHMt3w8iTQgE9Da751vQQKcqCKrHsXRHPSST64IMXqQ9vUFnK&#10;XhlrIAw7yi2qLawHdLUWp3rmVnv69FBPGiH7BuRc0QbVI1Pbg5qAYl4XYukBr23eoob2gfOJGbM0&#10;dqu8taSmec4Fl23S1SlYZg2o0cc0g2iJKieBlyqey992nbiMdZx/X5+ylwKHtEsMgu6mGul1iMl5&#10;8lAb9nci+Jq7J1bu1KBjjgC3eV4WvxG33uryKycTTJN5Z0RjquQ5Eay3cXXlLqgFoyOFUOvv1Ylg&#10;TbprGzRSMhKtraigczNtFnpWOY2C2wfq46bWvr5xGUYin9q1I5wbwrxohkCZbjv/Pmol/LAJYQh3&#10;I5UVsQe6Lc/XZQJBfJzEUr5SBf0C5Ue8SjYtvZ7dKVj9bRZocp6Q9DXF17HylDFuKvT1rep326CE&#10;LdXl8BAd6Rqy13WDIhHnZ+YEYLqXYAQHXuNdmq9IJWr9eg0lglihVrw6XxXt1KGU2Myh+HAcWubg&#10;zOqlcV04lNSh+apRbkVXODUfEeWpropXSRGL9GHHkvc23wF5ZhVLOrEaIN7EAQ0t1BDzZYzkRqWk&#10;Udn8vWqeAWJjcvq8DYQuX0fZNnSbr4zu63bugh6qCkzvJ19Zg5v3KbONJs4z4Da4M0ONpvhk6Nz0&#10;rxPB8rTRN1rODgM0BJ2JPbqjglxddShYWB7dJdtcHTfevXqjLy+Q6mIb7fXGY231HrM7PX6gBnfL&#10;W2/jsoVaEnsmkz/8Npoa3UmLqqYOhWcrak30hb0ks8NPMANmyq5fK3m7CQL6E564KbT8i+wvfbv7&#10;nGje8DdCLvf4Ih4Xq06c8cYIRgFR4ObtISwpmJ9ENVdSSGmlF8h8G503aL4sxD40iIKI1yQmi5VR&#10;//y4acmgPpBGX34Hr1B05ysPPioS8QU1aD7A3zZ127L2FbjLDctiEdugJqK+2SU1UIDJT4xtyA9s&#10;bpLElpv7B31eadDNV1W8h/MNMxfH85pw5YoDuabFWCWxXXGxLiFyxxZnzOyOEAp0AuPQFozcrAPr&#10;lSMsFIbKO2eyXcGZnWbmi5x/G2XULrNoGyzoQMK10wx9RHxbV6HgDKHG4cf2i0RynLjPdELy/dKP&#10;RdCsuZjwUissGnQwu81KnxOtGLaVI4iMiV10L4zVqSoJZO+Cr6zBS9KxstugBDEa9NDxTFAZIRzd&#10;1m5J65tTgypgt+FL1pkAM3jMGVnT+apHhZgVJm40/Q5DgUqszHVyPtIrX1MQFWDJG8TYo/OC3gbS&#10;IlJHUcTFlRriXprrTBa69WAJrPND4fWKlgeIA6Ey4KaIfnmURwveILM7ZEYG3NrJLZfKnhvGIhPi&#10;E3fwhne9cp3FAxWYmfD13Sv5kHPSkd4dCYYXlF7OwTRxNzOgpDkm0NSTu0xKbIQEShpl+9qwktgJ&#10;kQLXbBkDTZR0qnEtGJcSgagMujgZ6leST67WRiWpzwqRlpPQ8iRRKqnlcZpk0Et3+mZ2ghXj3ocM&#10;Bc3rEByo6T3MCbEYoaAguhyiI8tVTFV3XRsXt+RYWs56xWaGByk+dJ04QxNKNiMYi6EipB//HWuz&#10;fCUvrinIMzWMOElLiM+geyNLLVqJ7jQTUr+OGGxc47pvLePNvAsFkoZ6QhSDtlexWAr6sTFFJNrg&#10;pNAUqfra8vHF0ryKXqeJtek9FiUIGm0XrWkj8pWkwSfeZt+3VHTQ7MnJdrRU5XAvhM8zo8vhv/Rk&#10;zQyaQjSXsTTOVEol3SdDftPUQalzJK7eeKoi7hGlSIGOOb2lSGV+0wzt0sfKxsW9BN17W5bu3rNb&#10;DDo6jiZUeB4P7Pd6ltqQ+G5taaKwNmOCfG1p/JDZjBfD0fQsUBRccpErmiwOoUPQDAJLzdGwjFy7&#10;oS3hRaKbZMOClmeJKu8GoTbkjSbh4yH9Q9Kk01v7QEYeNAvyevo2fIeWDgjQNOup9KYnl6Q3+a1u&#10;K2QoiI/f5XfidOjZGGp6Bj10GNZniS4T3qzEV7LtSMFLnDyOxShkg72ExYCMNYWnvGmWmCg4lihv&#10;mLXa/cXDEBOniQlLp+SATnhSSXSPFhv2iqt9X9EPpH6lju7YmxbSx1Ie5dpN+ugwE2uTbu87kREs&#10;7hYJNhWt42j0Jqbw3tFE/tS+qWdy+Z0IJ1jvRL9pCfTFsLYMr8CDzS5PhB+GLuE6zsPacF6eJsz7&#10;CbSObZA4gIAqd8dmbit6cxeDB2Xki7PkgvnaGT5hALWjZfQSrmoSInN3SjCtfqWOcFQjp6ATIY4R&#10;Tb9GScEWxcnIk65rMp1Dy8GmaybCHAN/Z+Icg/zWgY7hbdCRjmEGRCIUQOS36cgJaU8JYYQFEy8J&#10;EjZkbAp9HSO7Em/a2L9fawWEXULDy7yuqNERyLCkrrk2s4CTXMZagrVE356gzRC2ioaeqX3fRHF7&#10;hoJ9qEFq7RhZSlan1MIGemd2QkqXy8EUmqSrKtkyXDWsrbWZsT+/1pFxcgSfZDRqtP/4ShlVHKcb&#10;ZPTvq4vwLGR2QoZg7ER/JYG/CL8lJMSgrafQzXZNnPxg6aasjL5vGT4lkNOs/4QeO1gCGbR1HnKO&#10;1TthEEBDaz7BtxWWboJPSPcc2wQpWUXflrAEEq9U1wcxTrSuGU1cSgMgsZNhVFHGEujaY0abKXHi&#10;qs0kNCWaf7k+mLEE+oiljCVAUpF7LRLZLsQyYoanzpIzzSuKdDKaKTUy7llIWBmEVcJzhj9bnTzB&#10;20jySOj25NWF58yKlgSfMF8ykot0qhWpKe0tzqCpwwjrSGaTkVTUJr0kcqKGW5zgE+tx5S9gBt31&#10;kwTH4uyNWGsG3aVm4qZR7xGdgzPo/qYlLHRy0OJNS9BkeKUSN23wayZuGp6CKEVL3J1Lsnz9bUjY&#10;rgT4Q9on7g6xVtdP4HR2PtdjXy9I0iivFOodw9AFmiSwehtKkeIJ6BsV7SRWTGfcuhMCWnLf1jPL&#10;0TJjmbWtjYdJ+0QqtEWtnauguwrMg77xe2kjspUHCrR7/Ghmo7LCWZsubXXfOt0c9K174q2eVfmR&#10;QbtfEzkkM2QwnV1bp9exjHyQ7e/azCKRUT+grfjz/1z1cbM9rGvAYrc6Pj28fbW6sx+/Ho7l98cv&#10;h+PP6+3fD29Xd4ft5vnTT8+bTfnH/vHDu83+7Otqc39OyyfEj7P3AHv1sjvcHXbv9w9v7deH7ad/&#10;3+/PXvar3f354Z8vq/36/Gzzy+fD/TkMdIwf+/jxIX7sj5t3W/7Oxbn96d3+cPzj25+r/e7Mft6f&#10;H9ffjr9tf39a7dYFsPrK9v2jGtb+z8/bH74ct389l//Yd8SX2j9eDrvy6/Hu5dF+re4e2enT88cf&#10;V8fV+O+Cultfbp+2m0/r/cN/AAAA//8DAFBLAwQKAAAAAAAAACEAzMM7JaQKAACkCgAAFAAAAGRy&#10;cy9tZWRpYS9pbWFnZTEucG5niVBORw0KGgoAAAANSUhEUgAAACAAAAArCAYAAAAZvYo3AAAABmJL&#10;R0QA/wD/AP+gvaeTAAAACXBIWXMAAA7EAAAOxAGVKw4bAAAKRElEQVRYhaVYeXAb1R3+SdrVLUuy&#10;Dl+6LPlWEjmJ8ZE4sROmQC5gEpqkKUxogZY2nXZ6zXQy7RQ60M60FNoCBToTyFGgZCCENIkhDpjg&#10;OHHiK44tX5JtnZYl6752tbuS+kfYIJuEKO5vZmd2v+/33u/bN2+/994yjh59u7O0tKQflhGxeLwE&#10;xzCpQqEYW077WZttMxJPJIr8gUD1cjrAMVy6tmHN6yuMde8tp33n+U//jBj05Z1GY91/ltOB3++v&#10;XU673ECmZ2buCwaDFctpbJ2eeaCutuZ9qUQyW1ZWenVZAoRCoUdZpByhASJFiFAUTVIUxUXZaOKb&#10;GmcBGHXGuuNnOz5+ZdfOh/cVFhZa71pAoVQ6rdGouwEAzObxPStXGN/R68vP2+2OjePjE7sqKg1n&#10;b9Vw+Nr1x3lcbsg8at7L5/P9E5NTD61raf7rXQuYsli3zXk8DQAAErHYpteXnwcA0Go1X1zuvfKL&#10;rq4LzwEAkCTFY7PRBElSPARhpQiCEAoEAh+KoMlQOKRXq1SX7rY4AACi02k/rzDoPwYA8Hp9plyy&#10;sFBqNdbVHgcA8PsDteFwWIeiaFKr1Vz4/MIXzwYCwUoejxsKBIJVEonYtiwBOIZJI5GoBgCApEhe&#10;LkmSJJ/mUBRNGI1173Vf7Dk4MDj0gwqD4ePm5saXPJ75NcFgsHJw6NqTBoP+nEAg8N2VAN+C34jh&#10;uBQAoEAkcueSsVi81Ov1raKfL/de+SWTySR1Om3Xvn17tnZf7DnY3NT497Gx8UdWr64/dLHn0m9W&#10;19cfwjCsMJ/iTCaTQhQK+ZhareoBAIjH4yW5CSKh0FNWVnqFfi4uig07nM7WWCxWNjx8fX88Fi89&#10;13n+henpmfsjkaimtrbmg/7+gR9v3tx+EEVR7E4CpiyWHQiGYbJwKKwHAMhms8zcBIIkBTQHAIDj&#10;uEQqkcyUlJQMnPrvmUMajfpiNBpVhcMRHQCA1Tq9RSwW28cnJneurje9lc8oIIFAsCqRSCgBAEQi&#10;kTubzTIYDEYWACCRSCiDwWDlTUEEKdBpNRcQBMEZDEba7w9U4zguoXljXe1xu8Ox0WKxbstbQL1p&#10;1WHjl14eDIUM10dGHzWtWnnMZrO315tWHZZKpTN0cl9f/4HKyooz73/w4XsMBiN97+b2g8PXR/a7&#10;XO4mFEWTQ9eGv4+iaHJ1ff2hfIoDACDjExM7nS5XCw2wUXbCv+Cvm/d6TblvBwCAYZisoKDABQBQ&#10;W1tzgiQpflVV5SmpRDJjsU5vKSoqGvZ6vSYURZN5C0BRNMnn8QK5oM/nW8FkMNJL8VQqJSYIQggA&#10;UFSkHA6FQ3qxWGzn8XjBcp22C8dTEq/Xa6IoikuSJC+fiYhIJJJZlforF3O755p4XG6IIAhhcUnx&#10;4CIBBFGAoAiGIAjGRtmJdDrNYbPZcRbCSpWWlV6dnp65HwAAGJDFMEyGoqjrjgJmZ233OhzOVgAA&#10;iqK4j+9/rF2lKut1Ol0tR4+9/RmLxUrRyel0miOXySa4XG4ET+FiHMclcplsgsvhhrlcbpjH5YYk&#10;ErHNv+Cvy9eQELVKdYneEWEYVqhSlfUCAKjVqssrVhjfFfD5C3TyvNdrIkhSEI/Hi4eGhp9IJBJK&#10;m82+CcOwwlgsXgoAUFtTfYJKpzksFovISwCDyUgzmUwKAIDJYpK5JJPxFQcAIJfJJtPpNJvJZFLR&#10;aFQNABAMhgwURd20cA6HE21tXfenfIoDACB2u6PN5XK3AABo1OqLuWQwGKoYNY/tpZ+z2SxDo1b3&#10;VFdXffTQg9u/d/jIsS9YLFbqkV0797z8yj8tRUXKkRRBiGQy2VTeAvT68s7bWbFcLpvQG8rP5WJO&#10;p2u9xWLdOjpq/s78vLe+pbnpxWtffv+BQLBq+7atP8y3OAAAEolEtPQwc9jsWC6JYVhhbImoZDKp&#10;oCiK98m58y8CAFy52vdTLpcb2rFj21MdHZ+8nM1mGXclIJVKFdBvzhKLF00ciqK48USiOBejzSmd&#10;TnMAbqwfmUwG8fv9NQ8/vGP/wMDg08XFRcP5TkKmUqkcqa6uOlldXXWSx+MGc0mBQOCjOfoqLSnp&#10;37Sp7beZTAYBAGhsbHgZx3Fpb+/Vn7NRdjyVShWMjpr33rrcLUbA7Z5rCgSCVTRgNo/tNhrrjg8O&#10;Dj1pszvawO5oAwAgCEIUj8eLAQAMev3NeVEgumHNOI5LPzp1+i2TaeWRUfPYXpNp1dG8BEilkhmF&#10;XH7zZPNZ1+fPn+v89IVsNsPKLRQOR3QcDjuqVqt7CkQidyabYen15Z06nbYLRdHEmtX1h+wOx8au&#10;rgvPyeWyibxHQMDn+2Qy2SQN5N7TYbPZN9ns9va2jRv+EIlG1UKRcO6xR/d9CwDg5MlTRw368s4H&#10;HrjvZ2733D1nzna8JhIKPRRFcREEwe8oYMpi3T5lsW6/UyKHw4nec8/aV5da7I4d256KRG6YEoqi&#10;yYUFv9HjmV/74kv/cBvrao/X1FafMOj1nbcVUFlZcYb2gVtFKBQ2DA1de2JD6/rn+Tm2fLMDBMFl&#10;skILAIBSqTD/5MCPqoaHr++/dLn31/0Dg0/7FhZWaDWa7tuNBoJhWGE4HClfSlAkyQtHIjqHw9la&#10;WVFxtrm58W/0TumbgslkUJlsBmEyb9i6w+FsffOtIz179+x+sKBg8aYXAACJRmOqTCaDLiWSSUwW&#10;DofLZTLZZE1N1YepVKqAz+f77yRAJBJ52ts2PrOupfkvNru9/fTps//yeObXDA9f379hw/o/fk1A&#10;ZYWho7q66qOlRF/fwIFwOFze3r7x98s5frPZ7IRSoRzVaDTdk5NTD7nd7qZb5SHhSETrds8tIq/2&#10;9R/AMEwmFArna24hLt8YGRn9rsVi3ZpOp9FZm32zy+Vuppd7OpiRSFQzN+dpyL0oiuICAJhMK4/k&#10;8yndLnQ6bRdBEKJsNssiCEJ46M3Dl+x2x4ZFAgqlkmm1RnWRvtxzc40kSQoAAMQFYsdyiwMASCRi&#10;G33y/jIYff0DBxYJiERj6nnP/Jp5z/yay5ev/CqZTMpp0uVytdCev5wQiUSehoa1rzEYjDSNmc1j&#10;exwO5/qbAvg8XkAilcxKpJLZVCologmhUDivUCpGKYriLFcAAIC+XHceQZBULvbBiZPv0udHpkIh&#10;HyvX6T5zOl3rcj9HBGHhBr3+HJvN/sa/JHcKgUCwsKm97Xe5WDQaVUejURUAAGttQ+MbVuv0Fp/v&#10;q1MwAACKshPr1zW/8P8KAAAoLi66trCwYPQHAjU0FolEtQIBf4Gp1ai7FQr5ov98LBYrtfvbux7J&#10;ZDKsXJwkSd7S01I+gaIolkgmFbmYxWrdQpEUj+lb8BstFuu2XDKdTnOO/fudztNnOt7IxROJRNEr&#10;r74+4XS61mWzWWa+269QKFwejy/eWQEAI5lMyhnPPPvc1/ydzWbHb7emR6MxVUWFocPtdjcJ+AKf&#10;SlXWS5CEwOVyNwMAQ6NRdyMsJBUKhfShcFhfIBK5WCwWYR4b332LkUn+D18JwKVR3CTjAAAAAElF&#10;TkSuQmCCUEsDBBQABgAIAAAAIQDlTIf14AAAAAoBAAAPAAAAZHJzL2Rvd25yZXYueG1sTI9BS8NA&#10;EIXvgv9hGcGb3aTSmMZsSinqqQhtBfG2zU6T0OxsyG6T9N87PenxMR9vvpevJtuKAXvfOFIQzyIQ&#10;SKUzDVUKvg7vTykIHzQZ3TpCBVf0sCru73KdGTfSDod9qASXkM+0gjqELpPSlzVa7WeuQ+LbyfVW&#10;B459JU2vRy63rZxHUSKtbog/1LrDTY3leX+xCj5GPa6f47dhez5trj+Hxef3NkalHh+m9SuIgFP4&#10;g+Gmz+pQsNPRXch40XKO0nTJrIL0BcQNiOcJrzsqWCRLkEUu/08ofg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Y8MnEhEoAADXOAQAOAAAAAAAAAAAAAAAAADoC&#10;AABkcnMvZTJvRG9jLnhtbFBLAQItAAoAAAAAAAAAIQDMwzslpAoAAKQKAAAUAAAAAAAAAAAAAAAA&#10;AOpMAABkcnMvbWVkaWEvaW1hZ2UxLnBuZ1BLAQItABQABgAIAAAAIQDlTIf14AAAAAoBAAAPAAAA&#10;AAAAAAAAAAAAAMBXAABkcnMvZG93bnJldi54bWxQSwECLQAUAAYACAAAACEAqiYOvrwAAAAhAQAA&#10;GQAAAAAAAAAAAAAAAADNWAAAZHJzL19yZWxzL2Uyb0RvYy54bWwucmVsc1BLBQYAAAAABgAGAHwB&#10;AADAWQAAAAA=&#10;">
                <v:shape id="Image 13" o:spid="_x0000_s1027" type="#_x0000_t75" style="position:absolute;left:41962;top:57006;width:151715;height:2070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hsrwQAAANsAAAAPAAAAZHJzL2Rvd25yZXYueG1sRE9La8JA&#10;EL4L/Q/LFHozm1YskmYVCSj20INR6HWanSYh2dmQXfP4911B6G0+vueku8m0YqDe1ZYVvEYxCOLC&#10;6ppLBdfLYbkB4TyyxtYyKZjJwW77tEgx0XbkMw25L0UIYZeggsr7LpHSFRUZdJHtiAP3a3uDPsC+&#10;lLrHMYSbVr7F8bs0WHNoqLCjrKKiyW9GQdfss6ydv76Pbj40ZW7XPxf8VOrledp/gPA0+X/xw33S&#10;Yf4K7r+EA+T2DwAA//8DAFBLAQItABQABgAIAAAAIQDb4fbL7gAAAIUBAAATAAAAAAAAAAAAAAAA&#10;AAAAAABbQ29udGVudF9UeXBlc10ueG1sUEsBAi0AFAAGAAgAAAAhAFr0LFu/AAAAFQEAAAsAAAAA&#10;AAAAAAAAAAAAHwEAAF9yZWxzLy5yZWxzUEsBAi0AFAAGAAgAAAAhAMDyGyvBAAAA2wAAAA8AAAAA&#10;AAAAAAAAAAAABwIAAGRycy9kb3ducmV2LnhtbFBLBQYAAAAAAwADALcAAAD1AgAAAAA=&#10;">
                  <v:imagedata r:id="rId6" o:title=""/>
                </v:shape>
                <v:shape id="Graphic 14" o:spid="_x0000_s1028" style="position:absolute;left:-3;top:3;width:235585;height:30607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GHjwQAAANsAAAAPAAAAZHJzL2Rvd25yZXYueG1sRE/NaoNA&#10;EL4H8g7LBHqLq6EUsdlIGyiEHgy1PsDgTl2pO2vcrbFvnw0UepuP73f25WIHMdPke8cKsiQFQdw6&#10;3XOnoPl82+YgfEDWODgmBb/koTysV3sstLvyB8116EQMYV+gAhPCWEjpW0MWfeJG4sh9ucliiHDq&#10;pJ7wGsPtIHdp+iQt9hwbDI50NNR+1z9WgcThvLs00rxWXZX5U3U2+fus1MNmeXkGEWgJ/+I/90nH&#10;+Y9w/yUeIA83AAAA//8DAFBLAQItABQABgAIAAAAIQDb4fbL7gAAAIUBAAATAAAAAAAAAAAAAAAA&#10;AAAAAABbQ29udGVudF9UeXBlc10ueG1sUEsBAi0AFAAGAAgAAAAhAFr0LFu/AAAAFQEAAAsAAAAA&#10;AAAAAAAAAAAAHwEAAF9yZWxzLy5yZWxzUEsBAi0AFAAGAAgAAAAhAEREYePBAAAA2wAAAA8AAAAA&#10;AAAAAAAAAAAABwIAAGRycy9kb3ducmV2LnhtbFBLBQYAAAAAAwADALcAAAD1AgAAAAA=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07,230606r-2883,851l106857,232143r-508,l106349,232473r1689,l110083,231965r521,-330l111442,231635r,-686l111607,230606xem115011,216192r-2032,l109918,216027r-2045,-331l106692,215519r-1359,l103466,214160r331,-2883l103797,209931r177,-2045l103466,207886r-342,686l102616,209080r-178,-178l102438,212979r,1866l103632,217220r165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72,204495r51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53,140068r2387,2705l172440,174142r-2553,3404l169214,178727r-343,343l168694,179400r1359,1359l172097,177203r508,-851l173799,174485r,-32220xem173799,83591r-1537,-1689l171246,80543r-1359,508l170230,81902r2210,2883l172440,115989r-2045,2870l170053,119202r-1359,2032l169037,121577r520,851l170053,122593r177,-508l170903,121234r178,-330l172262,119202r521,-1016l173799,116497r,-32906xem178219,140906r-2045,-2311l176174,142100r-127,32893l174307,177368r-1359,1702l171932,180251r-2045,1359l167513,181267r-3226,l160248,174993r-101,-165l160032,142100r2553,-3226l163093,138201r1867,-2718l170053,135483r342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33,121920r508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62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33,35560r-1016,-1270l214744,33020r-661,-902l214312,33020r2121,6350l217805,41910r508,3810l217792,49568r-165,l217627,50800r-343,l215976,49568r-559,-1308l214236,48260r-1372,-1270l210667,46990r-6972,1270l203022,53340r,6350l203187,60960r2718,17780l208114,93980r,26670l207937,121920r5613,l213664,128270r115,1270l213893,130810r3569,3810l219494,135890r1193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68,283210r-1346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30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898,171450r-508,-5080l3390,163830r-165,l3225,140970r165,l3390,138430r178,-1270l3683,135890r114,-1270l3898,133350r1029,-7620l5257,124460r521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68,3810r508,-1270l119087,2540r2210,1270l123342,6350r-1194,2540l121983,8890r-343,1270l121297,10160r-686,1270l122999,11430r2210,1270l126911,15240r1181,1270l129108,17780r2210,5080l130479,26670r-2552,3810l126758,31940r216,l127419,33020r165,l128092,34290r10541,l138633,44450r508,l140322,45720r3569,l150520,46990r5778,-1270l156298,38100r3569,l159867,39370r-1194,5080l157988,44450r-674,1270l156984,45720r-2387,2540l152844,49568r-16421,l136537,40640r51,-2540l136245,36830r-14097,l121640,38100r343,l122313,39370r12065,l134378,50800r11049,l145935,52070r584,-1080l146608,50800r508,l148818,52070r1194,l151879,50800r2553,l156578,49568r2273,-1308l159867,45720r508,l160718,43180r508,-1270l161734,39370r165,-1270l162928,38100r1181,-1270l169214,36830r1016,-1270l170903,34290r,-2350l170053,30480r-2375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53,43180r1193,l171754,44450r4077,-1270l176682,43180r,5080l176860,49568r1486,l182968,50800r4928,l190385,48260r1245,-1270l192659,45720r838,l194525,44450r1867,-2540l197586,35560r-1232,-3442l196291,31940r-927,-1460l194868,29210r-2387,-2540l189763,25400r9347,l200977,26670r6795,1270l214185,31940r-1994,-1460l209308,27940r-8166,-3810l193675,22860r-6630,1270l186372,25400r-6464,l179400,24130r851,l180251,22860r1867,l182626,21590r2387,l190271,20320r8661,l204889,21590r3568,l211175,24130r4585,1270l219163,27940r3023,4000l223913,34290r2032,5080l226288,40640r521,1270l227139,44450r,-10287l224764,30480r-1359,-1270l222554,27940r-685,l220687,26670r-2717,-2540l214401,21590r-3569,-1270l207098,19050r-4076,-1270l200126,17780r-6794,-1270l187553,19050r-6451,1270l179400,20320r-673,1270l176860,21590r-521,1270l176682,25400r343,l177190,26670r343,l178041,27940r178,l179235,29210r1016,l181610,27940r6794,l189928,29210r1537,l192316,30480r533,1460l192874,32118r115,4712l192316,38100r-851,1270l190449,39370r-1537,1270l187731,40640r-2210,1270l183654,41910r,-6350l177533,35560r,-5080l177190,29210r-3454,-5080l172872,22860r-6845,-2540l161048,20320r,2540l157657,26670r89,5270l158330,33020r1029,2540l147637,35560r-686,-2540l146278,27940r508,-1270l147637,25400r343,-1270l150177,24130r4585,-1270l161048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72,2540,122491,1270,120446,r-6451,l112979,1270r-686,l111607,2540r-495,1270l110426,5080r-343,2540l110083,10160r-2032,1270l106172,12700r-1524,1270l104305,15240r-165,l101079,20320r-508,2540l102438,27940r343,l102946,29210r343,l103632,30480r-9856,l93776,43180r-3911,l88506,44450r-2032,l85280,43180r-2553,l81368,40640r,-2540l87668,38100r1181,-2540l89865,34290r1016,-2172l90970,31940r89,-5270l90716,26670,89700,24130r-508,-750l89192,25400r-38,1270l89027,30480r-1194,2540l87325,34290r-686,1270l75603,35560r1689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73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66,53340r2045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38,19050r-2540,l46545,17780r-15634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21,95250r8166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5994,265430r114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68,214630r178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86,162560r76,-2540l235127,158750r,-12700xe" fillcolor="#808184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Calibri" w:hAnsi="Calibri"/>
          <w:color w:val="7E7E7E"/>
          <w:spacing w:val="-2"/>
          <w:sz w:val="12"/>
        </w:rPr>
        <w:t>PERIÓDICO</w:t>
      </w:r>
      <w:r>
        <w:rPr>
          <w:rFonts w:ascii="Calibri" w:hAnsi="Calibri"/>
          <w:color w:val="7E7E7E"/>
          <w:spacing w:val="-5"/>
          <w:sz w:val="12"/>
        </w:rPr>
        <w:t xml:space="preserve"> </w:t>
      </w:r>
      <w:r>
        <w:rPr>
          <w:rFonts w:ascii="Calibri" w:hAnsi="Calibri"/>
          <w:color w:val="7E7E7E"/>
          <w:spacing w:val="-2"/>
          <w:sz w:val="12"/>
        </w:rPr>
        <w:t>OFICIAL</w:t>
      </w:r>
    </w:p>
    <w:p w14:paraId="133F7156" w14:textId="77777777" w:rsidR="00A712AB" w:rsidRDefault="0083430E">
      <w:pPr>
        <w:tabs>
          <w:tab w:val="left" w:pos="4013"/>
          <w:tab w:val="left" w:pos="8322"/>
        </w:tabs>
        <w:spacing w:line="297" w:lineRule="exact"/>
        <w:ind w:left="252"/>
        <w:rPr>
          <w:rFonts w:ascii="Calibri"/>
          <w:b/>
          <w:position w:val="6"/>
          <w:sz w:val="23"/>
        </w:rPr>
      </w:pP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E9EA62B" wp14:editId="57599F74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E9DBE" id="Graphic 15" o:spid="_x0000_s1026" style="position:absolute;margin-left:48.2pt;margin-top:16.9pt;width:490.6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lkHJAIAAIIEAAAOAAAAZHJzL2Uyb0RvYy54bWysVMFu2zAMvQ/YPwi6L06ypSuMOEWRoMWA&#10;oivQDDsrshwLk0VNVGLn70fJdpJ2t2EXgRKfSD4+Ssu7rjHsqDxqsAWfTaacKSuh1HZf8B/bh0+3&#10;nGEQthQGrCr4SSG/W338sGxdruZQgymVZxTEYt66gtchuDzLUNaqETgBpyw5K/CNCLT1+6z0oqXo&#10;jcnm0+lN1oIvnQepEOl00zv5KsWvKiXD96pCFZgpONUW0urTuotrtlqKfO+Fq7UcyhD/UEUjtKWk&#10;51AbEQQ7eP1XqEZLDwhVmEhoMqgqLVXiQGxm03dsXmvhVOJCzUF3bhP+v7Dy+fjimS5JuwVnVjSk&#10;0ePQDjqh9rQOc0K9uhcfCaJ7AvkLyZG98cQNDpiu8k3EEj3WpV6fzr1WXWCSDm/mn2fzBeWU5JvN&#10;vyYpMpGPd+UBw6OCFEccnzD0SpWjJerRkp0dTU96R6VNUjpwRkp7zkjpXa+0EyHei8VFk7WXQuJZ&#10;A0e1heQN7yqn0i5eY69RZyojS8L2CDJiGupVb6TUZF+TMzZWETswTROEYHT5oI2JZaDf79bGs6OI&#10;8/tlcT9bRyIU4g3MeQwbgXWPS64BZuwgVK9NVGkH5Yk0b0nlguPvg/CKM/PN0lTFFzIafjR2o+GD&#10;WUN6R6lDlHPb/RTesZi+4IGkfYZxZkU+qha5n7HxpoX7Q4BKR0nTEPUVDRsa9ERweJTxJV3vE+ry&#10;daz+AAAA//8DAFBLAwQUAAYACAAAACEACR0kmd0AAAAJAQAADwAAAGRycy9kb3ducmV2LnhtbEyP&#10;wU7DMBBE70j8g7VI3KjdNmogxKkQAgmJU1u4u/GShNrrKHablK9ne4Lj7oxm3pTryTtxwiF2gTTM&#10;ZwoEUh1sR42Gj93r3T2ImAxZ4wKhhjNGWFfXV6UpbBhpg6dtagSHUCyMhjalvpAy1i16E2ehR2Lt&#10;KwzeJD6HRtrBjBzunVwotZLedMQNrenxucX6sD167s2/38fF7pxh83moX9427iekuda3N9PTI4iE&#10;U/ozwwWf0aFipn04ko3CaXhYZezUsFzygouu8jwHsedPpkBWpfy/oPoFAAD//wMAUEsBAi0AFAAG&#10;AAgAAAAhALaDOJL+AAAA4QEAABMAAAAAAAAAAAAAAAAAAAAAAFtDb250ZW50X1R5cGVzXS54bWxQ&#10;SwECLQAUAAYACAAAACEAOP0h/9YAAACUAQAACwAAAAAAAAAAAAAAAAAvAQAAX3JlbHMvLnJlbHNQ&#10;SwECLQAUAAYACAAAACEAZ+5ZByQCAACCBAAADgAAAAAAAAAAAAAAAAAuAgAAZHJzL2Uyb0RvYy54&#10;bWxQSwECLQAUAAYACAAAACEACR0kmd0AAAAJAQAADwAAAAAAAAAAAAAAAAB+BAAAZHJzL2Rvd25y&#10;ZXYueG1sUEsFBgAAAAAEAAQA8wAAAIgFAAAAAA=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spacing w:val="-5"/>
          <w:sz w:val="18"/>
        </w:rPr>
        <w:t>26</w:t>
      </w:r>
      <w:r>
        <w:rPr>
          <w:rFonts w:ascii="Arial"/>
          <w:b/>
          <w:sz w:val="18"/>
        </w:rPr>
        <w:tab/>
      </w:r>
      <w:r>
        <w:rPr>
          <w:rFonts w:ascii="Candara"/>
          <w:position w:val="2"/>
          <w:sz w:val="18"/>
        </w:rPr>
        <w:t>JUEVES</w:t>
      </w:r>
      <w:r>
        <w:rPr>
          <w:rFonts w:ascii="Candara"/>
          <w:spacing w:val="-5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23</w:t>
      </w:r>
      <w:r>
        <w:rPr>
          <w:rFonts w:ascii="Candara"/>
          <w:spacing w:val="-3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2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FEBRERO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spacing w:val="-4"/>
          <w:position w:val="2"/>
          <w:sz w:val="18"/>
        </w:rPr>
        <w:t>2026</w:t>
      </w:r>
      <w:r>
        <w:rPr>
          <w:rFonts w:ascii="Candara"/>
          <w:position w:val="2"/>
          <w:sz w:val="18"/>
        </w:rPr>
        <w:tab/>
      </w:r>
      <w:r>
        <w:rPr>
          <w:rFonts w:ascii="Calibri"/>
          <w:b/>
          <w:color w:val="7E7E7E"/>
          <w:position w:val="6"/>
          <w:sz w:val="23"/>
        </w:rPr>
        <w:t>PLAN</w:t>
      </w:r>
      <w:r>
        <w:rPr>
          <w:rFonts w:ascii="Calibri"/>
          <w:b/>
          <w:color w:val="7E7E7E"/>
          <w:spacing w:val="-4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DE</w:t>
      </w:r>
      <w:r>
        <w:rPr>
          <w:rFonts w:ascii="Calibri"/>
          <w:b/>
          <w:color w:val="7E7E7E"/>
          <w:spacing w:val="-2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SAN</w:t>
      </w:r>
      <w:r>
        <w:rPr>
          <w:rFonts w:ascii="Calibri"/>
          <w:b/>
          <w:color w:val="7E7E7E"/>
          <w:spacing w:val="-1"/>
          <w:position w:val="6"/>
          <w:sz w:val="23"/>
        </w:rPr>
        <w:t xml:space="preserve"> </w:t>
      </w:r>
      <w:r>
        <w:rPr>
          <w:rFonts w:ascii="Calibri"/>
          <w:b/>
          <w:color w:val="7E7E7E"/>
          <w:spacing w:val="-4"/>
          <w:position w:val="6"/>
          <w:sz w:val="23"/>
        </w:rPr>
        <w:t>LUIS</w:t>
      </w:r>
    </w:p>
    <w:p w14:paraId="03EB98D2" w14:textId="77777777" w:rsidR="00A712AB" w:rsidRDefault="00A712AB">
      <w:pPr>
        <w:pStyle w:val="Textoindependiente"/>
        <w:rPr>
          <w:rFonts w:ascii="Calibri"/>
          <w:b/>
        </w:rPr>
      </w:pPr>
    </w:p>
    <w:p w14:paraId="00525E56" w14:textId="77777777" w:rsidR="00A712AB" w:rsidRDefault="00A712AB">
      <w:pPr>
        <w:pStyle w:val="Textoindependiente"/>
        <w:spacing w:before="108"/>
        <w:rPr>
          <w:rFonts w:ascii="Calibri"/>
          <w:b/>
        </w:rPr>
      </w:pPr>
    </w:p>
    <w:p w14:paraId="72F9C140" w14:textId="77777777" w:rsidR="00A712AB" w:rsidRDefault="0083430E">
      <w:pPr>
        <w:pStyle w:val="Prrafodelista"/>
        <w:numPr>
          <w:ilvl w:val="0"/>
          <w:numId w:val="4"/>
        </w:numPr>
        <w:tabs>
          <w:tab w:val="left" w:pos="762"/>
        </w:tabs>
        <w:spacing w:line="297" w:lineRule="auto"/>
        <w:ind w:right="246" w:firstLine="0"/>
        <w:jc w:val="both"/>
        <w:rPr>
          <w:sz w:val="18"/>
        </w:rPr>
      </w:pPr>
      <w:r>
        <w:rPr>
          <w:sz w:val="18"/>
        </w:rPr>
        <w:t>Ordenar la restricción del servicio de agua potable en aquellos predios domésticos donde se detecte la existencia de una fuga,</w:t>
      </w:r>
      <w:r>
        <w:rPr>
          <w:spacing w:val="-11"/>
          <w:sz w:val="18"/>
        </w:rPr>
        <w:t xml:space="preserve"> </w:t>
      </w:r>
      <w:r>
        <w:rPr>
          <w:sz w:val="18"/>
        </w:rPr>
        <w:t>así</w:t>
      </w:r>
      <w:r>
        <w:rPr>
          <w:spacing w:val="-11"/>
          <w:sz w:val="18"/>
        </w:rPr>
        <w:t xml:space="preserve"> </w:t>
      </w:r>
      <w:r>
        <w:rPr>
          <w:sz w:val="18"/>
        </w:rPr>
        <w:t>como</w:t>
      </w:r>
      <w:r>
        <w:rPr>
          <w:spacing w:val="-11"/>
          <w:sz w:val="18"/>
        </w:rPr>
        <w:t xml:space="preserve"> </w:t>
      </w:r>
      <w:r>
        <w:rPr>
          <w:sz w:val="18"/>
        </w:rPr>
        <w:t>suspender</w:t>
      </w:r>
      <w:r>
        <w:rPr>
          <w:spacing w:val="-9"/>
          <w:sz w:val="18"/>
        </w:rPr>
        <w:t xml:space="preserve"> </w:t>
      </w:r>
      <w:r>
        <w:rPr>
          <w:sz w:val="18"/>
        </w:rPr>
        <w:t>temporalmente</w:t>
      </w:r>
      <w:r>
        <w:rPr>
          <w:spacing w:val="-9"/>
          <w:sz w:val="18"/>
        </w:rPr>
        <w:t xml:space="preserve"> </w:t>
      </w:r>
      <w:r>
        <w:rPr>
          <w:sz w:val="18"/>
        </w:rPr>
        <w:t>el</w:t>
      </w:r>
      <w:r>
        <w:rPr>
          <w:spacing w:val="-9"/>
          <w:sz w:val="18"/>
        </w:rPr>
        <w:t xml:space="preserve"> </w:t>
      </w:r>
      <w:r>
        <w:rPr>
          <w:sz w:val="18"/>
        </w:rPr>
        <w:t>servicio</w:t>
      </w:r>
      <w:r>
        <w:rPr>
          <w:spacing w:val="-9"/>
          <w:sz w:val="18"/>
        </w:rPr>
        <w:t xml:space="preserve"> </w:t>
      </w:r>
      <w:r>
        <w:rPr>
          <w:sz w:val="18"/>
        </w:rPr>
        <w:t>en</w:t>
      </w:r>
      <w:r>
        <w:rPr>
          <w:spacing w:val="-11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predios</w:t>
      </w:r>
      <w:r>
        <w:rPr>
          <w:spacing w:val="-8"/>
          <w:sz w:val="18"/>
        </w:rPr>
        <w:t xml:space="preserve"> </w:t>
      </w:r>
      <w:r>
        <w:rPr>
          <w:sz w:val="18"/>
        </w:rPr>
        <w:t>con</w:t>
      </w:r>
      <w:r>
        <w:rPr>
          <w:spacing w:val="-9"/>
          <w:sz w:val="18"/>
        </w:rPr>
        <w:t xml:space="preserve"> </w:t>
      </w:r>
      <w:r>
        <w:rPr>
          <w:sz w:val="18"/>
        </w:rPr>
        <w:t>un</w:t>
      </w:r>
      <w:r>
        <w:rPr>
          <w:spacing w:val="-9"/>
          <w:sz w:val="18"/>
        </w:rPr>
        <w:t xml:space="preserve"> </w:t>
      </w:r>
      <w:r>
        <w:rPr>
          <w:sz w:val="18"/>
        </w:rPr>
        <w:t>giro</w:t>
      </w:r>
      <w:r>
        <w:rPr>
          <w:spacing w:val="-9"/>
          <w:sz w:val="18"/>
        </w:rPr>
        <w:t xml:space="preserve"> </w:t>
      </w:r>
      <w:r>
        <w:rPr>
          <w:sz w:val="18"/>
        </w:rPr>
        <w:t>distinto</w:t>
      </w:r>
      <w:r>
        <w:rPr>
          <w:spacing w:val="-11"/>
          <w:sz w:val="18"/>
        </w:rPr>
        <w:t xml:space="preserve"> </w:t>
      </w:r>
      <w:r>
        <w:rPr>
          <w:sz w:val="18"/>
        </w:rPr>
        <w:t>al</w:t>
      </w:r>
      <w:r>
        <w:rPr>
          <w:spacing w:val="-11"/>
          <w:sz w:val="18"/>
        </w:rPr>
        <w:t xml:space="preserve"> </w:t>
      </w:r>
      <w:r>
        <w:rPr>
          <w:sz w:val="18"/>
        </w:rPr>
        <w:t>doméstico,</w:t>
      </w:r>
      <w:r>
        <w:rPr>
          <w:spacing w:val="-9"/>
          <w:sz w:val="18"/>
        </w:rPr>
        <w:t xml:space="preserve"> </w:t>
      </w:r>
      <w:r>
        <w:rPr>
          <w:sz w:val="18"/>
        </w:rPr>
        <w:t>hasta</w:t>
      </w:r>
      <w:r>
        <w:rPr>
          <w:spacing w:val="-11"/>
          <w:sz w:val="18"/>
        </w:rPr>
        <w:t xml:space="preserve"> </w:t>
      </w:r>
      <w:r>
        <w:rPr>
          <w:sz w:val="18"/>
        </w:rPr>
        <w:t>en</w:t>
      </w:r>
      <w:r>
        <w:rPr>
          <w:spacing w:val="-11"/>
          <w:sz w:val="18"/>
        </w:rPr>
        <w:t xml:space="preserve"> </w:t>
      </w:r>
      <w:r>
        <w:rPr>
          <w:sz w:val="18"/>
        </w:rPr>
        <w:t>tanto</w:t>
      </w:r>
      <w:r>
        <w:rPr>
          <w:spacing w:val="-9"/>
          <w:sz w:val="18"/>
        </w:rPr>
        <w:t xml:space="preserve"> </w:t>
      </w:r>
      <w:r>
        <w:rPr>
          <w:sz w:val="18"/>
        </w:rPr>
        <w:t>se</w:t>
      </w:r>
      <w:r>
        <w:rPr>
          <w:spacing w:val="-9"/>
          <w:sz w:val="18"/>
        </w:rPr>
        <w:t xml:space="preserve"> </w:t>
      </w:r>
      <w:r>
        <w:rPr>
          <w:sz w:val="18"/>
        </w:rPr>
        <w:t>corrija</w:t>
      </w:r>
      <w:r>
        <w:rPr>
          <w:spacing w:val="-9"/>
          <w:sz w:val="18"/>
        </w:rPr>
        <w:t xml:space="preserve"> </w:t>
      </w:r>
      <w:r>
        <w:rPr>
          <w:sz w:val="18"/>
        </w:rPr>
        <w:t>dicha anomalía; de igual forma determinar los propietarios o poseedores de los predios que estarán sujetos a las sanciones contempladas en la Ley de Aguas, así como la Ley de Cuotas y Tarifas del Organismo vigentes;</w:t>
      </w:r>
    </w:p>
    <w:p w14:paraId="727798B1" w14:textId="77777777" w:rsidR="00A712AB" w:rsidRDefault="00A712AB">
      <w:pPr>
        <w:pStyle w:val="Textoindependiente"/>
        <w:spacing w:before="50"/>
      </w:pPr>
    </w:p>
    <w:p w14:paraId="7129A639" w14:textId="77777777" w:rsidR="00A712AB" w:rsidRDefault="0083430E">
      <w:pPr>
        <w:pStyle w:val="Prrafodelista"/>
        <w:numPr>
          <w:ilvl w:val="0"/>
          <w:numId w:val="4"/>
        </w:numPr>
        <w:tabs>
          <w:tab w:val="left" w:pos="697"/>
        </w:tabs>
        <w:spacing w:line="297" w:lineRule="auto"/>
        <w:ind w:right="248" w:firstLine="0"/>
        <w:jc w:val="both"/>
        <w:rPr>
          <w:sz w:val="18"/>
        </w:rPr>
      </w:pPr>
      <w:r>
        <w:rPr>
          <w:sz w:val="18"/>
        </w:rPr>
        <w:t>De</w:t>
      </w:r>
      <w:r>
        <w:rPr>
          <w:sz w:val="18"/>
        </w:rPr>
        <w:t>terminar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aplicar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8"/>
          <w:sz w:val="18"/>
        </w:rPr>
        <w:t xml:space="preserve"> </w:t>
      </w:r>
      <w:r>
        <w:rPr>
          <w:sz w:val="18"/>
        </w:rPr>
        <w:t>sanciones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usuarios</w:t>
      </w:r>
      <w:r>
        <w:rPr>
          <w:spacing w:val="-8"/>
          <w:sz w:val="18"/>
        </w:rPr>
        <w:t xml:space="preserve"> </w:t>
      </w:r>
      <w:r>
        <w:rPr>
          <w:sz w:val="18"/>
        </w:rPr>
        <w:t>que</w:t>
      </w:r>
      <w:r>
        <w:rPr>
          <w:spacing w:val="-9"/>
          <w:sz w:val="18"/>
        </w:rPr>
        <w:t xml:space="preserve"> </w:t>
      </w:r>
      <w:r>
        <w:rPr>
          <w:sz w:val="18"/>
        </w:rPr>
        <w:t>cometan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6"/>
          <w:sz w:val="18"/>
        </w:rPr>
        <w:t xml:space="preserve"> </w:t>
      </w:r>
      <w:r>
        <w:rPr>
          <w:sz w:val="18"/>
        </w:rPr>
        <w:t>infracciones</w:t>
      </w:r>
      <w:r>
        <w:rPr>
          <w:spacing w:val="-8"/>
          <w:sz w:val="18"/>
        </w:rPr>
        <w:t xml:space="preserve"> </w:t>
      </w:r>
      <w:r>
        <w:rPr>
          <w:sz w:val="18"/>
        </w:rPr>
        <w:t>contempladas</w:t>
      </w:r>
      <w:r>
        <w:rPr>
          <w:spacing w:val="-8"/>
          <w:sz w:val="18"/>
        </w:rPr>
        <w:t xml:space="preserve"> </w:t>
      </w:r>
      <w:r>
        <w:rPr>
          <w:sz w:val="18"/>
        </w:rPr>
        <w:t>en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Ley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Aguas,</w:t>
      </w:r>
      <w:r>
        <w:rPr>
          <w:spacing w:val="-9"/>
          <w:sz w:val="18"/>
        </w:rPr>
        <w:t xml:space="preserve"> </w:t>
      </w:r>
      <w:r>
        <w:rPr>
          <w:sz w:val="18"/>
        </w:rPr>
        <w:t>así</w:t>
      </w:r>
      <w:r>
        <w:rPr>
          <w:spacing w:val="-9"/>
          <w:sz w:val="18"/>
        </w:rPr>
        <w:t xml:space="preserve"> </w:t>
      </w:r>
      <w:r>
        <w:rPr>
          <w:sz w:val="18"/>
        </w:rPr>
        <w:t>como la Ley de Cuotas y Tarifas del Organismo vigentes;</w:t>
      </w:r>
    </w:p>
    <w:p w14:paraId="65DAD682" w14:textId="77777777" w:rsidR="00A712AB" w:rsidRDefault="00A712AB">
      <w:pPr>
        <w:pStyle w:val="Textoindependiente"/>
        <w:spacing w:before="53"/>
      </w:pPr>
    </w:p>
    <w:p w14:paraId="17643888" w14:textId="77777777" w:rsidR="00A712AB" w:rsidRDefault="0083430E">
      <w:pPr>
        <w:pStyle w:val="Prrafodelista"/>
        <w:numPr>
          <w:ilvl w:val="0"/>
          <w:numId w:val="4"/>
        </w:numPr>
        <w:tabs>
          <w:tab w:val="left" w:pos="772"/>
        </w:tabs>
        <w:spacing w:line="297" w:lineRule="auto"/>
        <w:ind w:right="236" w:firstLine="0"/>
        <w:jc w:val="both"/>
        <w:rPr>
          <w:sz w:val="18"/>
        </w:rPr>
      </w:pPr>
      <w:r>
        <w:rPr>
          <w:sz w:val="18"/>
        </w:rPr>
        <w:t>Operar el sistema de cobro por servicios a través de la red de oficinas y cajas recaudadoras del Organismo, internas y externas,</w:t>
      </w:r>
      <w:r>
        <w:rPr>
          <w:spacing w:val="-1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1"/>
          <w:sz w:val="18"/>
        </w:rPr>
        <w:t xml:space="preserve"> </w:t>
      </w:r>
      <w:r>
        <w:rPr>
          <w:sz w:val="18"/>
        </w:rPr>
        <w:t>asegurar</w:t>
      </w:r>
      <w:r>
        <w:rPr>
          <w:spacing w:val="-1"/>
          <w:sz w:val="18"/>
        </w:rPr>
        <w:t xml:space="preserve"> </w:t>
      </w:r>
      <w:r>
        <w:rPr>
          <w:sz w:val="18"/>
        </w:rPr>
        <w:t>el adecuado</w:t>
      </w:r>
      <w:r>
        <w:rPr>
          <w:spacing w:val="-3"/>
          <w:sz w:val="18"/>
        </w:rPr>
        <w:t xml:space="preserve"> </w:t>
      </w:r>
      <w:r>
        <w:rPr>
          <w:sz w:val="18"/>
        </w:rPr>
        <w:t>manejo</w:t>
      </w:r>
      <w:r>
        <w:rPr>
          <w:spacing w:val="-1"/>
          <w:sz w:val="18"/>
        </w:rPr>
        <w:t xml:space="preserve"> </w:t>
      </w:r>
      <w:r>
        <w:rPr>
          <w:sz w:val="18"/>
        </w:rPr>
        <w:t>y custodia</w:t>
      </w:r>
      <w:r>
        <w:rPr>
          <w:spacing w:val="-3"/>
          <w:sz w:val="18"/>
        </w:rPr>
        <w:t xml:space="preserve"> </w:t>
      </w:r>
      <w:r>
        <w:rPr>
          <w:sz w:val="18"/>
        </w:rPr>
        <w:t>de efectivo</w:t>
      </w:r>
      <w:r>
        <w:rPr>
          <w:spacing w:val="-1"/>
          <w:sz w:val="18"/>
        </w:rPr>
        <w:t xml:space="preserve"> </w:t>
      </w:r>
      <w:r>
        <w:rPr>
          <w:sz w:val="18"/>
        </w:rPr>
        <w:t>y valores para</w:t>
      </w:r>
      <w:r>
        <w:rPr>
          <w:spacing w:val="-1"/>
          <w:sz w:val="18"/>
        </w:rPr>
        <w:t xml:space="preserve"> </w:t>
      </w:r>
      <w:r>
        <w:rPr>
          <w:sz w:val="18"/>
        </w:rPr>
        <w:t>su oportuna</w:t>
      </w:r>
      <w:r>
        <w:rPr>
          <w:spacing w:val="-1"/>
          <w:sz w:val="18"/>
        </w:rPr>
        <w:t xml:space="preserve"> </w:t>
      </w:r>
      <w:r>
        <w:rPr>
          <w:sz w:val="18"/>
        </w:rPr>
        <w:t>disposición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términos de</w:t>
      </w:r>
      <w:r>
        <w:rPr>
          <w:spacing w:val="-1"/>
          <w:sz w:val="18"/>
        </w:rPr>
        <w:t xml:space="preserve"> </w:t>
      </w:r>
      <w:r>
        <w:rPr>
          <w:sz w:val="18"/>
        </w:rPr>
        <w:t>la Ley vigente; y</w:t>
      </w:r>
    </w:p>
    <w:p w14:paraId="7AD9842E" w14:textId="77777777" w:rsidR="00A712AB" w:rsidRDefault="00A712AB">
      <w:pPr>
        <w:pStyle w:val="Textoindependiente"/>
        <w:spacing w:before="50"/>
      </w:pPr>
    </w:p>
    <w:p w14:paraId="05B0E38F" w14:textId="77777777" w:rsidR="00A712AB" w:rsidRDefault="0083430E">
      <w:pPr>
        <w:pStyle w:val="Prrafodelista"/>
        <w:numPr>
          <w:ilvl w:val="0"/>
          <w:numId w:val="4"/>
        </w:numPr>
        <w:tabs>
          <w:tab w:val="left" w:pos="846"/>
        </w:tabs>
        <w:spacing w:line="297" w:lineRule="auto"/>
        <w:ind w:right="237" w:firstLine="0"/>
        <w:jc w:val="both"/>
        <w:rPr>
          <w:sz w:val="18"/>
        </w:rPr>
      </w:pPr>
      <w:r>
        <w:rPr>
          <w:sz w:val="18"/>
        </w:rPr>
        <w:t>Entregar a la dirección de administración y finanzas, la documentación soporte por caja recaudadora debidamente conciliada; reportes individuales por caja, reportes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morralla,</w:t>
      </w:r>
      <w:r>
        <w:rPr>
          <w:spacing w:val="-2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 las resultas para</w:t>
      </w:r>
      <w:r>
        <w:rPr>
          <w:spacing w:val="-2"/>
          <w:sz w:val="18"/>
        </w:rPr>
        <w:t xml:space="preserve"> </w:t>
      </w:r>
      <w:r>
        <w:rPr>
          <w:sz w:val="18"/>
        </w:rPr>
        <w:t>su cotejo con las</w:t>
      </w:r>
      <w:r>
        <w:rPr>
          <w:spacing w:val="-1"/>
          <w:sz w:val="18"/>
        </w:rPr>
        <w:t xml:space="preserve"> </w:t>
      </w:r>
      <w:r>
        <w:rPr>
          <w:sz w:val="18"/>
        </w:rPr>
        <w:t>facturas emiti</w:t>
      </w:r>
      <w:r>
        <w:rPr>
          <w:sz w:val="18"/>
        </w:rPr>
        <w:t>das</w:t>
      </w:r>
      <w:r>
        <w:rPr>
          <w:spacing w:val="-1"/>
          <w:sz w:val="18"/>
        </w:rPr>
        <w:t xml:space="preserve"> </w:t>
      </w:r>
      <w:r>
        <w:rPr>
          <w:sz w:val="18"/>
        </w:rPr>
        <w:t>por el traslado de valores.</w:t>
      </w:r>
    </w:p>
    <w:p w14:paraId="47E22C06" w14:textId="01F47E3D" w:rsidR="00A712AB" w:rsidRDefault="00A712AB" w:rsidP="0083430E">
      <w:pPr>
        <w:pStyle w:val="Prrafodelista"/>
        <w:tabs>
          <w:tab w:val="left" w:pos="507"/>
        </w:tabs>
        <w:spacing w:line="297" w:lineRule="auto"/>
        <w:ind w:right="249"/>
        <w:jc w:val="left"/>
        <w:rPr>
          <w:sz w:val="18"/>
        </w:rPr>
      </w:pPr>
    </w:p>
    <w:sectPr w:rsidR="00A712AB">
      <w:pgSz w:w="12240" w:h="15840"/>
      <w:pgMar w:top="46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FD6764"/>
    <w:multiLevelType w:val="hybridMultilevel"/>
    <w:tmpl w:val="8C401D28"/>
    <w:lvl w:ilvl="0" w:tplc="D640FED6">
      <w:start w:val="6"/>
      <w:numFmt w:val="upperRoman"/>
      <w:lvlText w:val="%1."/>
      <w:lvlJc w:val="left"/>
      <w:pPr>
        <w:ind w:left="516" w:hanging="27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F9861842">
      <w:numFmt w:val="bullet"/>
      <w:lvlText w:val="•"/>
      <w:lvlJc w:val="left"/>
      <w:pPr>
        <w:ind w:left="1548" w:hanging="272"/>
      </w:pPr>
      <w:rPr>
        <w:rFonts w:hint="default"/>
        <w:lang w:val="es-ES" w:eastAsia="en-US" w:bidi="ar-SA"/>
      </w:rPr>
    </w:lvl>
    <w:lvl w:ilvl="2" w:tplc="0A082E1A">
      <w:numFmt w:val="bullet"/>
      <w:lvlText w:val="•"/>
      <w:lvlJc w:val="left"/>
      <w:pPr>
        <w:ind w:left="2576" w:hanging="272"/>
      </w:pPr>
      <w:rPr>
        <w:rFonts w:hint="default"/>
        <w:lang w:val="es-ES" w:eastAsia="en-US" w:bidi="ar-SA"/>
      </w:rPr>
    </w:lvl>
    <w:lvl w:ilvl="3" w:tplc="0AB29A58">
      <w:numFmt w:val="bullet"/>
      <w:lvlText w:val="•"/>
      <w:lvlJc w:val="left"/>
      <w:pPr>
        <w:ind w:left="3604" w:hanging="272"/>
      </w:pPr>
      <w:rPr>
        <w:rFonts w:hint="default"/>
        <w:lang w:val="es-ES" w:eastAsia="en-US" w:bidi="ar-SA"/>
      </w:rPr>
    </w:lvl>
    <w:lvl w:ilvl="4" w:tplc="8F6EF51A">
      <w:numFmt w:val="bullet"/>
      <w:lvlText w:val="•"/>
      <w:lvlJc w:val="left"/>
      <w:pPr>
        <w:ind w:left="4632" w:hanging="272"/>
      </w:pPr>
      <w:rPr>
        <w:rFonts w:hint="default"/>
        <w:lang w:val="es-ES" w:eastAsia="en-US" w:bidi="ar-SA"/>
      </w:rPr>
    </w:lvl>
    <w:lvl w:ilvl="5" w:tplc="88ACB008">
      <w:numFmt w:val="bullet"/>
      <w:lvlText w:val="•"/>
      <w:lvlJc w:val="left"/>
      <w:pPr>
        <w:ind w:left="5660" w:hanging="272"/>
      </w:pPr>
      <w:rPr>
        <w:rFonts w:hint="default"/>
        <w:lang w:val="es-ES" w:eastAsia="en-US" w:bidi="ar-SA"/>
      </w:rPr>
    </w:lvl>
    <w:lvl w:ilvl="6" w:tplc="9D568CE4">
      <w:numFmt w:val="bullet"/>
      <w:lvlText w:val="•"/>
      <w:lvlJc w:val="left"/>
      <w:pPr>
        <w:ind w:left="6688" w:hanging="272"/>
      </w:pPr>
      <w:rPr>
        <w:rFonts w:hint="default"/>
        <w:lang w:val="es-ES" w:eastAsia="en-US" w:bidi="ar-SA"/>
      </w:rPr>
    </w:lvl>
    <w:lvl w:ilvl="7" w:tplc="B2C232E0">
      <w:numFmt w:val="bullet"/>
      <w:lvlText w:val="•"/>
      <w:lvlJc w:val="left"/>
      <w:pPr>
        <w:ind w:left="7716" w:hanging="272"/>
      </w:pPr>
      <w:rPr>
        <w:rFonts w:hint="default"/>
        <w:lang w:val="es-ES" w:eastAsia="en-US" w:bidi="ar-SA"/>
      </w:rPr>
    </w:lvl>
    <w:lvl w:ilvl="8" w:tplc="0ACCAB8C">
      <w:numFmt w:val="bullet"/>
      <w:lvlText w:val="•"/>
      <w:lvlJc w:val="left"/>
      <w:pPr>
        <w:ind w:left="8744" w:hanging="272"/>
      </w:pPr>
      <w:rPr>
        <w:rFonts w:hint="default"/>
        <w:lang w:val="es-ES" w:eastAsia="en-US" w:bidi="ar-SA"/>
      </w:rPr>
    </w:lvl>
  </w:abstractNum>
  <w:abstractNum w:abstractNumId="1" w15:restartNumberingAfterBreak="0">
    <w:nsid w:val="4AF71A38"/>
    <w:multiLevelType w:val="hybridMultilevel"/>
    <w:tmpl w:val="3BF6DCA2"/>
    <w:lvl w:ilvl="0" w:tplc="B1C0A9C2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0C4061E8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78EC7186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81A04A16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85AEEEFC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BE9A9CB8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C9B4BDAA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9872C910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17A0BBB6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2" w15:restartNumberingAfterBreak="0">
    <w:nsid w:val="5D6110D0"/>
    <w:multiLevelType w:val="hybridMultilevel"/>
    <w:tmpl w:val="4DECB718"/>
    <w:lvl w:ilvl="0" w:tplc="B30E9FF8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99CEF82C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4934A3FC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A2A28CDA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30A6C9A0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7AA45BF0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68505FBC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317CDE3A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D58276A4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3" w15:restartNumberingAfterBreak="0">
    <w:nsid w:val="64182AA7"/>
    <w:multiLevelType w:val="hybridMultilevel"/>
    <w:tmpl w:val="06D8D972"/>
    <w:lvl w:ilvl="0" w:tplc="AA3C334E">
      <w:start w:val="1"/>
      <w:numFmt w:val="upperRoman"/>
      <w:lvlText w:val="%1."/>
      <w:lvlJc w:val="left"/>
      <w:pPr>
        <w:ind w:left="244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BB0AF4D0">
      <w:numFmt w:val="bullet"/>
      <w:lvlText w:val="•"/>
      <w:lvlJc w:val="left"/>
      <w:pPr>
        <w:ind w:left="1296" w:hanging="152"/>
      </w:pPr>
      <w:rPr>
        <w:rFonts w:hint="default"/>
        <w:lang w:val="es-ES" w:eastAsia="en-US" w:bidi="ar-SA"/>
      </w:rPr>
    </w:lvl>
    <w:lvl w:ilvl="2" w:tplc="8252E86C">
      <w:numFmt w:val="bullet"/>
      <w:lvlText w:val="•"/>
      <w:lvlJc w:val="left"/>
      <w:pPr>
        <w:ind w:left="2352" w:hanging="152"/>
      </w:pPr>
      <w:rPr>
        <w:rFonts w:hint="default"/>
        <w:lang w:val="es-ES" w:eastAsia="en-US" w:bidi="ar-SA"/>
      </w:rPr>
    </w:lvl>
    <w:lvl w:ilvl="3" w:tplc="1D525AA2">
      <w:numFmt w:val="bullet"/>
      <w:lvlText w:val="•"/>
      <w:lvlJc w:val="left"/>
      <w:pPr>
        <w:ind w:left="3408" w:hanging="152"/>
      </w:pPr>
      <w:rPr>
        <w:rFonts w:hint="default"/>
        <w:lang w:val="es-ES" w:eastAsia="en-US" w:bidi="ar-SA"/>
      </w:rPr>
    </w:lvl>
    <w:lvl w:ilvl="4" w:tplc="7A56D138">
      <w:numFmt w:val="bullet"/>
      <w:lvlText w:val="•"/>
      <w:lvlJc w:val="left"/>
      <w:pPr>
        <w:ind w:left="4464" w:hanging="152"/>
      </w:pPr>
      <w:rPr>
        <w:rFonts w:hint="default"/>
        <w:lang w:val="es-ES" w:eastAsia="en-US" w:bidi="ar-SA"/>
      </w:rPr>
    </w:lvl>
    <w:lvl w:ilvl="5" w:tplc="EC7E4F72">
      <w:numFmt w:val="bullet"/>
      <w:lvlText w:val="•"/>
      <w:lvlJc w:val="left"/>
      <w:pPr>
        <w:ind w:left="5520" w:hanging="152"/>
      </w:pPr>
      <w:rPr>
        <w:rFonts w:hint="default"/>
        <w:lang w:val="es-ES" w:eastAsia="en-US" w:bidi="ar-SA"/>
      </w:rPr>
    </w:lvl>
    <w:lvl w:ilvl="6" w:tplc="330A58A2">
      <w:numFmt w:val="bullet"/>
      <w:lvlText w:val="•"/>
      <w:lvlJc w:val="left"/>
      <w:pPr>
        <w:ind w:left="6576" w:hanging="152"/>
      </w:pPr>
      <w:rPr>
        <w:rFonts w:hint="default"/>
        <w:lang w:val="es-ES" w:eastAsia="en-US" w:bidi="ar-SA"/>
      </w:rPr>
    </w:lvl>
    <w:lvl w:ilvl="7" w:tplc="A46A0422">
      <w:numFmt w:val="bullet"/>
      <w:lvlText w:val="•"/>
      <w:lvlJc w:val="left"/>
      <w:pPr>
        <w:ind w:left="7632" w:hanging="152"/>
      </w:pPr>
      <w:rPr>
        <w:rFonts w:hint="default"/>
        <w:lang w:val="es-ES" w:eastAsia="en-US" w:bidi="ar-SA"/>
      </w:rPr>
    </w:lvl>
    <w:lvl w:ilvl="8" w:tplc="E6B08B62">
      <w:numFmt w:val="bullet"/>
      <w:lvlText w:val="•"/>
      <w:lvlJc w:val="left"/>
      <w:pPr>
        <w:ind w:left="8688" w:hanging="152"/>
      </w:pPr>
      <w:rPr>
        <w:rFonts w:hint="default"/>
        <w:lang w:val="es-ES" w:eastAsia="en-US" w:bidi="ar-SA"/>
      </w:rPr>
    </w:lvl>
  </w:abstractNum>
  <w:abstractNum w:abstractNumId="4" w15:restartNumberingAfterBreak="0">
    <w:nsid w:val="66AE620E"/>
    <w:multiLevelType w:val="hybridMultilevel"/>
    <w:tmpl w:val="EDBE3D26"/>
    <w:lvl w:ilvl="0" w:tplc="44C6F6E0">
      <w:start w:val="1"/>
      <w:numFmt w:val="upperRoman"/>
      <w:lvlText w:val="%1."/>
      <w:lvlJc w:val="left"/>
      <w:pPr>
        <w:ind w:left="244" w:hanging="173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9C7CCD46">
      <w:numFmt w:val="bullet"/>
      <w:lvlText w:val="•"/>
      <w:lvlJc w:val="left"/>
      <w:pPr>
        <w:ind w:left="1296" w:hanging="173"/>
      </w:pPr>
      <w:rPr>
        <w:rFonts w:hint="default"/>
        <w:lang w:val="es-ES" w:eastAsia="en-US" w:bidi="ar-SA"/>
      </w:rPr>
    </w:lvl>
    <w:lvl w:ilvl="2" w:tplc="93408EDA">
      <w:numFmt w:val="bullet"/>
      <w:lvlText w:val="•"/>
      <w:lvlJc w:val="left"/>
      <w:pPr>
        <w:ind w:left="2352" w:hanging="173"/>
      </w:pPr>
      <w:rPr>
        <w:rFonts w:hint="default"/>
        <w:lang w:val="es-ES" w:eastAsia="en-US" w:bidi="ar-SA"/>
      </w:rPr>
    </w:lvl>
    <w:lvl w:ilvl="3" w:tplc="C90AFB7E">
      <w:numFmt w:val="bullet"/>
      <w:lvlText w:val="•"/>
      <w:lvlJc w:val="left"/>
      <w:pPr>
        <w:ind w:left="3408" w:hanging="173"/>
      </w:pPr>
      <w:rPr>
        <w:rFonts w:hint="default"/>
        <w:lang w:val="es-ES" w:eastAsia="en-US" w:bidi="ar-SA"/>
      </w:rPr>
    </w:lvl>
    <w:lvl w:ilvl="4" w:tplc="C8AC2488">
      <w:numFmt w:val="bullet"/>
      <w:lvlText w:val="•"/>
      <w:lvlJc w:val="left"/>
      <w:pPr>
        <w:ind w:left="4464" w:hanging="173"/>
      </w:pPr>
      <w:rPr>
        <w:rFonts w:hint="default"/>
        <w:lang w:val="es-ES" w:eastAsia="en-US" w:bidi="ar-SA"/>
      </w:rPr>
    </w:lvl>
    <w:lvl w:ilvl="5" w:tplc="CBFC3F6E">
      <w:numFmt w:val="bullet"/>
      <w:lvlText w:val="•"/>
      <w:lvlJc w:val="left"/>
      <w:pPr>
        <w:ind w:left="5520" w:hanging="173"/>
      </w:pPr>
      <w:rPr>
        <w:rFonts w:hint="default"/>
        <w:lang w:val="es-ES" w:eastAsia="en-US" w:bidi="ar-SA"/>
      </w:rPr>
    </w:lvl>
    <w:lvl w:ilvl="6" w:tplc="CE148E78">
      <w:numFmt w:val="bullet"/>
      <w:lvlText w:val="•"/>
      <w:lvlJc w:val="left"/>
      <w:pPr>
        <w:ind w:left="6576" w:hanging="173"/>
      </w:pPr>
      <w:rPr>
        <w:rFonts w:hint="default"/>
        <w:lang w:val="es-ES" w:eastAsia="en-US" w:bidi="ar-SA"/>
      </w:rPr>
    </w:lvl>
    <w:lvl w:ilvl="7" w:tplc="25A8FFFC">
      <w:numFmt w:val="bullet"/>
      <w:lvlText w:val="•"/>
      <w:lvlJc w:val="left"/>
      <w:pPr>
        <w:ind w:left="7632" w:hanging="173"/>
      </w:pPr>
      <w:rPr>
        <w:rFonts w:hint="default"/>
        <w:lang w:val="es-ES" w:eastAsia="en-US" w:bidi="ar-SA"/>
      </w:rPr>
    </w:lvl>
    <w:lvl w:ilvl="8" w:tplc="1F80C6DC">
      <w:numFmt w:val="bullet"/>
      <w:lvlText w:val="•"/>
      <w:lvlJc w:val="left"/>
      <w:pPr>
        <w:ind w:left="8688" w:hanging="173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2AB"/>
    <w:rsid w:val="0083430E"/>
    <w:rsid w:val="00A7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647D3"/>
  <w15:docId w15:val="{0679A202-28EC-47D8-9266-D88D639FB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24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1321</Words>
  <Characters>7269</Characters>
  <Application>Microsoft Office Word</Application>
  <DocSecurity>0</DocSecurity>
  <Lines>60</Lines>
  <Paragraphs>17</Paragraphs>
  <ScaleCrop>false</ScaleCrop>
  <Company/>
  <LinksUpToDate>false</LinksUpToDate>
  <CharactersWithSpaces>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Ramón Emanuel Rodríguez Ojeda</dc:creator>
  <cp:lastModifiedBy>Ramón Emanuel Rodríguez Ojeda</cp:lastModifiedBy>
  <cp:revision>2</cp:revision>
  <dcterms:created xsi:type="dcterms:W3CDTF">2026-05-08T17:10:00Z</dcterms:created>
  <dcterms:modified xsi:type="dcterms:W3CDTF">2026-05-08T17:10:00Z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LastSaved">
    <vt:filetime>2026-05-08T00:00:00Z</vt:filetime>
  </property>
  <property fmtid="{D5CDD505-2E9C-101B-9397-08002B2CF9AE}" pid="5" name="Producer">
    <vt:lpwstr>iLovePDF</vt:lpwstr>
  </property>
</Properties>
</file>