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F4460" w14:textId="7096A207" w:rsidR="009D2E77" w:rsidRDefault="009D2E77" w:rsidP="009D2E77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ORDEN DEL DÍA DE LA </w:t>
      </w:r>
      <w:r w:rsidR="00E16F70">
        <w:rPr>
          <w:rFonts w:ascii="Courier New" w:hAnsi="Courier New" w:cs="Courier New"/>
          <w:b/>
          <w:sz w:val="24"/>
          <w:szCs w:val="24"/>
        </w:rPr>
        <w:t xml:space="preserve">VIGESIMA </w:t>
      </w:r>
      <w:r w:rsidR="001F2371">
        <w:rPr>
          <w:rFonts w:ascii="Courier New" w:hAnsi="Courier New" w:cs="Courier New"/>
          <w:b/>
          <w:sz w:val="24"/>
          <w:szCs w:val="24"/>
        </w:rPr>
        <w:t>TERCERA</w:t>
      </w:r>
      <w:r w:rsidR="00097781">
        <w:rPr>
          <w:rFonts w:ascii="Courier New" w:hAnsi="Courier New" w:cs="Courier New"/>
          <w:b/>
          <w:sz w:val="24"/>
          <w:szCs w:val="24"/>
        </w:rPr>
        <w:t xml:space="preserve"> </w:t>
      </w:r>
      <w:r w:rsidR="00E16F70">
        <w:rPr>
          <w:rFonts w:ascii="Courier New" w:hAnsi="Courier New" w:cs="Courier New"/>
          <w:b/>
          <w:sz w:val="24"/>
          <w:szCs w:val="24"/>
        </w:rPr>
        <w:t>ORDINARIA</w:t>
      </w:r>
      <w:r w:rsidR="00097781">
        <w:rPr>
          <w:rFonts w:ascii="Courier New" w:hAnsi="Courier New" w:cs="Courier New"/>
          <w:b/>
          <w:sz w:val="24"/>
          <w:szCs w:val="24"/>
        </w:rPr>
        <w:t xml:space="preserve"> </w:t>
      </w:r>
      <w:r>
        <w:rPr>
          <w:rFonts w:ascii="Courier New" w:hAnsi="Courier New" w:cs="Courier New"/>
          <w:b/>
          <w:sz w:val="24"/>
          <w:szCs w:val="24"/>
        </w:rPr>
        <w:t>DE FECHA</w:t>
      </w:r>
      <w:r w:rsidR="001F2371">
        <w:rPr>
          <w:rFonts w:ascii="Courier New" w:hAnsi="Courier New" w:cs="Courier New"/>
          <w:b/>
          <w:sz w:val="24"/>
          <w:szCs w:val="24"/>
        </w:rPr>
        <w:t xml:space="preserve"> </w:t>
      </w:r>
      <w:r w:rsidR="00E16F70">
        <w:rPr>
          <w:rFonts w:ascii="Courier New" w:hAnsi="Courier New" w:cs="Courier New"/>
          <w:b/>
          <w:sz w:val="24"/>
          <w:szCs w:val="24"/>
        </w:rPr>
        <w:t xml:space="preserve">15 </w:t>
      </w:r>
      <w:r w:rsidR="001F2371">
        <w:rPr>
          <w:rFonts w:ascii="Courier New" w:hAnsi="Courier New" w:cs="Courier New"/>
          <w:b/>
          <w:sz w:val="24"/>
          <w:szCs w:val="24"/>
        </w:rPr>
        <w:t xml:space="preserve">DE DICIEMBRE DEL </w:t>
      </w:r>
      <w:r w:rsidR="00097781">
        <w:rPr>
          <w:rFonts w:ascii="Courier New" w:hAnsi="Courier New" w:cs="Courier New"/>
          <w:b/>
          <w:sz w:val="24"/>
          <w:szCs w:val="24"/>
        </w:rPr>
        <w:t>AÑO 2023.</w:t>
      </w:r>
    </w:p>
    <w:p w14:paraId="4D61D196" w14:textId="77777777" w:rsidR="009D2E77" w:rsidRDefault="009D2E77" w:rsidP="009D2E77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</w:p>
    <w:p w14:paraId="41F7BFC4" w14:textId="77777777" w:rsidR="00E16F70" w:rsidRPr="002F7208" w:rsidRDefault="00E16F70" w:rsidP="00E16F70">
      <w:pPr>
        <w:jc w:val="both"/>
        <w:rPr>
          <w:rFonts w:ascii="Courier New" w:hAnsi="Courier New" w:cs="Courier New"/>
          <w:b/>
          <w:sz w:val="24"/>
          <w:szCs w:val="24"/>
        </w:rPr>
      </w:pPr>
      <w:r w:rsidRPr="002F7208">
        <w:rPr>
          <w:rFonts w:ascii="Courier New" w:hAnsi="Courier New" w:cs="Courier New"/>
          <w:b/>
          <w:sz w:val="24"/>
          <w:szCs w:val="24"/>
        </w:rPr>
        <w:t xml:space="preserve">------------------------ </w:t>
      </w:r>
      <w:r w:rsidRPr="002F7208">
        <w:rPr>
          <w:rFonts w:ascii="Courier New" w:hAnsi="Courier New" w:cs="Courier New"/>
          <w:b/>
          <w:i/>
          <w:sz w:val="24"/>
          <w:szCs w:val="24"/>
        </w:rPr>
        <w:t>Orden del Día</w:t>
      </w:r>
      <w:r w:rsidRPr="002F7208">
        <w:rPr>
          <w:rFonts w:ascii="Courier New" w:hAnsi="Courier New" w:cs="Courier New"/>
          <w:b/>
          <w:sz w:val="24"/>
          <w:szCs w:val="24"/>
        </w:rPr>
        <w:t xml:space="preserve"> -------------------------</w:t>
      </w:r>
    </w:p>
    <w:p w14:paraId="58848C28" w14:textId="77777777" w:rsidR="00E16F70" w:rsidRPr="002F7208" w:rsidRDefault="00E16F70" w:rsidP="00E16F70">
      <w:pPr>
        <w:numPr>
          <w:ilvl w:val="0"/>
          <w:numId w:val="3"/>
        </w:numPr>
        <w:suppressAutoHyphens w:val="0"/>
        <w:ind w:left="567" w:hanging="210"/>
        <w:jc w:val="both"/>
        <w:rPr>
          <w:rFonts w:ascii="Courier New" w:hAnsi="Courier New" w:cs="Courier New"/>
          <w:sz w:val="24"/>
          <w:szCs w:val="24"/>
        </w:rPr>
      </w:pPr>
      <w:r w:rsidRPr="002F7208">
        <w:rPr>
          <w:rFonts w:ascii="Courier New" w:hAnsi="Courier New" w:cs="Courier New"/>
          <w:sz w:val="24"/>
          <w:szCs w:val="24"/>
        </w:rPr>
        <w:t>Lista de Asistencia.</w:t>
      </w:r>
      <w:r>
        <w:rPr>
          <w:rFonts w:ascii="Courier New" w:hAnsi="Courier New" w:cs="Courier New"/>
          <w:sz w:val="24"/>
          <w:szCs w:val="24"/>
        </w:rPr>
        <w:t>-----------------------------------------</w:t>
      </w:r>
    </w:p>
    <w:p w14:paraId="7001BF15" w14:textId="77777777" w:rsidR="00E16F70" w:rsidRPr="002F7208" w:rsidRDefault="00E16F70" w:rsidP="00E16F70">
      <w:pPr>
        <w:numPr>
          <w:ilvl w:val="0"/>
          <w:numId w:val="3"/>
        </w:numPr>
        <w:suppressAutoHyphens w:val="0"/>
        <w:ind w:left="567" w:hanging="210"/>
        <w:jc w:val="both"/>
        <w:rPr>
          <w:rFonts w:ascii="Courier New" w:hAnsi="Courier New" w:cs="Courier New"/>
          <w:sz w:val="24"/>
          <w:szCs w:val="24"/>
        </w:rPr>
      </w:pPr>
      <w:r w:rsidRPr="002F7208">
        <w:rPr>
          <w:rFonts w:ascii="Courier New" w:hAnsi="Courier New" w:cs="Courier New"/>
          <w:sz w:val="24"/>
          <w:szCs w:val="24"/>
        </w:rPr>
        <w:t>Declaración de validez de la Sesión.</w:t>
      </w:r>
      <w:r>
        <w:rPr>
          <w:rFonts w:ascii="Courier New" w:hAnsi="Courier New" w:cs="Courier New"/>
          <w:sz w:val="24"/>
          <w:szCs w:val="24"/>
        </w:rPr>
        <w:t>-------------------------</w:t>
      </w:r>
    </w:p>
    <w:p w14:paraId="0E0C7FB1" w14:textId="77777777" w:rsidR="00E16F70" w:rsidRPr="002F7208" w:rsidRDefault="00E16F70" w:rsidP="00E16F70">
      <w:pPr>
        <w:numPr>
          <w:ilvl w:val="0"/>
          <w:numId w:val="3"/>
        </w:numPr>
        <w:suppressAutoHyphens w:val="0"/>
        <w:ind w:left="567" w:hanging="210"/>
        <w:jc w:val="both"/>
        <w:rPr>
          <w:rFonts w:ascii="Courier New" w:hAnsi="Courier New" w:cs="Courier New"/>
          <w:bCs/>
          <w:sz w:val="24"/>
          <w:szCs w:val="24"/>
        </w:rPr>
      </w:pPr>
      <w:bookmarkStart w:id="0" w:name="_Hlk140045548"/>
      <w:r w:rsidRPr="002F7208">
        <w:rPr>
          <w:rFonts w:ascii="Courier New" w:hAnsi="Courier New" w:cs="Courier New"/>
          <w:bCs/>
          <w:sz w:val="24"/>
          <w:szCs w:val="24"/>
        </w:rPr>
        <w:t xml:space="preserve">Se someten a consideración y en su caso aprobación del Cabildo, las </w:t>
      </w:r>
      <w:r w:rsidRPr="002F7208">
        <w:rPr>
          <w:rFonts w:ascii="Courier New" w:hAnsi="Courier New" w:cs="Courier New"/>
          <w:b/>
          <w:sz w:val="24"/>
          <w:szCs w:val="24"/>
        </w:rPr>
        <w:t>Actas</w:t>
      </w:r>
      <w:r w:rsidRPr="002F7208">
        <w:rPr>
          <w:rFonts w:ascii="Courier New" w:hAnsi="Courier New" w:cs="Courier New"/>
          <w:bCs/>
          <w:sz w:val="24"/>
          <w:szCs w:val="24"/>
        </w:rPr>
        <w:t xml:space="preserve"> de la Sesiones Ordinarias, </w:t>
      </w:r>
      <w:r>
        <w:rPr>
          <w:rFonts w:ascii="Courier New" w:hAnsi="Courier New" w:cs="Courier New"/>
          <w:bCs/>
          <w:sz w:val="24"/>
          <w:szCs w:val="24"/>
        </w:rPr>
        <w:t>Vigésima Tercera</w:t>
      </w:r>
      <w:r w:rsidRPr="002F7208">
        <w:rPr>
          <w:rFonts w:ascii="Courier New" w:hAnsi="Courier New" w:cs="Courier New"/>
          <w:bCs/>
          <w:sz w:val="24"/>
          <w:szCs w:val="24"/>
        </w:rPr>
        <w:t xml:space="preserve"> y Vigésima Segunda, celebradas los días 16 y 24 de noviembre del presente año, respectivamente.</w:t>
      </w:r>
      <w:r>
        <w:rPr>
          <w:rFonts w:ascii="Courier New" w:hAnsi="Courier New" w:cs="Courier New"/>
          <w:bCs/>
          <w:sz w:val="24"/>
          <w:szCs w:val="24"/>
        </w:rPr>
        <w:t>-----------------</w:t>
      </w:r>
    </w:p>
    <w:p w14:paraId="108B74E8" w14:textId="77777777" w:rsidR="00E16F70" w:rsidRDefault="00E16F70" w:rsidP="00E16F70">
      <w:pPr>
        <w:numPr>
          <w:ilvl w:val="0"/>
          <w:numId w:val="3"/>
        </w:numPr>
        <w:suppressAutoHyphens w:val="0"/>
        <w:ind w:left="567" w:hanging="210"/>
        <w:jc w:val="both"/>
        <w:rPr>
          <w:rFonts w:ascii="Courier New" w:hAnsi="Courier New" w:cs="Courier New"/>
          <w:bCs/>
          <w:sz w:val="24"/>
          <w:szCs w:val="24"/>
        </w:rPr>
      </w:pPr>
      <w:r w:rsidRPr="002F7208">
        <w:rPr>
          <w:rFonts w:ascii="Courier New" w:hAnsi="Courier New" w:cs="Courier New"/>
          <w:bCs/>
          <w:sz w:val="24"/>
          <w:szCs w:val="24"/>
        </w:rPr>
        <w:t xml:space="preserve">Se somete a consideración y en su caso aprobación del Cabildo, el </w:t>
      </w:r>
      <w:r w:rsidRPr="002F7208">
        <w:rPr>
          <w:rFonts w:ascii="Courier New" w:hAnsi="Courier New" w:cs="Courier New"/>
          <w:b/>
          <w:sz w:val="24"/>
          <w:szCs w:val="24"/>
        </w:rPr>
        <w:t>Dictamen</w:t>
      </w:r>
      <w:r w:rsidRPr="002F7208">
        <w:rPr>
          <w:rFonts w:ascii="Courier New" w:hAnsi="Courier New" w:cs="Courier New"/>
          <w:bCs/>
          <w:sz w:val="24"/>
          <w:szCs w:val="24"/>
        </w:rPr>
        <w:t xml:space="preserve"> que presenta la Comisión Permanente de Hacienda Municipal, relativo a los Estados Financieros al 30 de noviembre del año 2023.</w:t>
      </w:r>
      <w:bookmarkEnd w:id="0"/>
      <w:r>
        <w:rPr>
          <w:rFonts w:ascii="Courier New" w:hAnsi="Courier New" w:cs="Courier New"/>
          <w:bCs/>
          <w:sz w:val="24"/>
          <w:szCs w:val="24"/>
        </w:rPr>
        <w:t>----------------------------------</w:t>
      </w:r>
    </w:p>
    <w:p w14:paraId="5110A652" w14:textId="77777777" w:rsidR="00E16F70" w:rsidRPr="002F7208" w:rsidRDefault="00E16F70" w:rsidP="00E16F70">
      <w:pPr>
        <w:numPr>
          <w:ilvl w:val="0"/>
          <w:numId w:val="3"/>
        </w:numPr>
        <w:suppressAutoHyphens w:val="0"/>
        <w:ind w:left="567" w:hanging="210"/>
        <w:jc w:val="both"/>
        <w:rPr>
          <w:rFonts w:ascii="Courier New" w:hAnsi="Courier New" w:cs="Courier New"/>
          <w:bCs/>
          <w:sz w:val="24"/>
          <w:szCs w:val="24"/>
        </w:rPr>
      </w:pPr>
      <w:r w:rsidRPr="002F7208">
        <w:rPr>
          <w:rFonts w:ascii="Courier New" w:hAnsi="Courier New" w:cs="Courier New"/>
          <w:bCs/>
          <w:sz w:val="24"/>
          <w:szCs w:val="24"/>
        </w:rPr>
        <w:t xml:space="preserve">Se somete a consideración y en su caso aprobación del Cabildo, la solicitud del Presidente Municipal,  relativa a </w:t>
      </w:r>
      <w:r w:rsidRPr="002F7208">
        <w:rPr>
          <w:rFonts w:ascii="Courier New" w:hAnsi="Courier New" w:cs="Courier New"/>
          <w:b/>
          <w:sz w:val="24"/>
          <w:szCs w:val="24"/>
        </w:rPr>
        <w:t>prórroga</w:t>
      </w:r>
      <w:r w:rsidRPr="002F7208">
        <w:rPr>
          <w:rFonts w:ascii="Courier New" w:hAnsi="Courier New" w:cs="Courier New"/>
          <w:bCs/>
          <w:sz w:val="24"/>
          <w:szCs w:val="24"/>
        </w:rPr>
        <w:t xml:space="preserve"> hasta por siete días para presentar Iniciativa de Presupuesto de Egresos del Municipio de San Luis Potosí, para el Ejercicio Fiscal 2024, de conformidad con lo previsto en el artículo 6 fracción I, de la Ley del Presupuesto y Responsabilidad Hacendaria del Estado y Municipios de San Luis Potosí</w:t>
      </w:r>
      <w:r>
        <w:rPr>
          <w:rFonts w:ascii="Courier New" w:hAnsi="Courier New" w:cs="Courier New"/>
          <w:bCs/>
          <w:sz w:val="24"/>
          <w:szCs w:val="24"/>
        </w:rPr>
        <w:t>.------------------------------------------------</w:t>
      </w:r>
    </w:p>
    <w:p w14:paraId="06C980EB" w14:textId="77777777" w:rsidR="00E16F70" w:rsidRPr="002F7208" w:rsidRDefault="00E16F70" w:rsidP="00E16F70">
      <w:pPr>
        <w:numPr>
          <w:ilvl w:val="0"/>
          <w:numId w:val="3"/>
        </w:numPr>
        <w:suppressAutoHyphens w:val="0"/>
        <w:ind w:left="567" w:hanging="210"/>
        <w:jc w:val="both"/>
        <w:rPr>
          <w:rFonts w:ascii="Courier New" w:hAnsi="Courier New" w:cs="Courier New"/>
          <w:bCs/>
          <w:sz w:val="24"/>
          <w:szCs w:val="24"/>
        </w:rPr>
      </w:pPr>
      <w:r w:rsidRPr="002F7208">
        <w:rPr>
          <w:rFonts w:ascii="Courier New" w:hAnsi="Courier New" w:cs="Courier New"/>
          <w:bCs/>
          <w:sz w:val="24"/>
          <w:szCs w:val="24"/>
        </w:rPr>
        <w:t>Se presentan para conocimiento los informes de las Delegaciones Municipales de Villa de Pozos, Bocas y La Pila, así como de la Secretaría General, correspondientes al mes de noviembre del año 2023.</w:t>
      </w:r>
      <w:r>
        <w:rPr>
          <w:rFonts w:ascii="Courier New" w:hAnsi="Courier New" w:cs="Courier New"/>
          <w:bCs/>
          <w:sz w:val="24"/>
          <w:szCs w:val="24"/>
        </w:rPr>
        <w:t>--------------------------------------</w:t>
      </w:r>
    </w:p>
    <w:p w14:paraId="7B6364C6" w14:textId="77777777" w:rsidR="00E16F70" w:rsidRPr="002F7208" w:rsidRDefault="00E16F70" w:rsidP="00E16F70">
      <w:pPr>
        <w:numPr>
          <w:ilvl w:val="0"/>
          <w:numId w:val="3"/>
        </w:numPr>
        <w:suppressAutoHyphens w:val="0"/>
        <w:ind w:left="567" w:hanging="210"/>
        <w:jc w:val="both"/>
        <w:rPr>
          <w:rFonts w:ascii="Courier New" w:hAnsi="Courier New" w:cs="Courier New"/>
          <w:bCs/>
          <w:sz w:val="24"/>
          <w:szCs w:val="24"/>
        </w:rPr>
      </w:pPr>
      <w:r w:rsidRPr="002F7208">
        <w:rPr>
          <w:rFonts w:ascii="Courier New" w:hAnsi="Courier New" w:cs="Courier New"/>
          <w:bCs/>
          <w:sz w:val="24"/>
          <w:szCs w:val="24"/>
        </w:rPr>
        <w:t>Clausura de la sesión.---------------------------------------</w:t>
      </w:r>
    </w:p>
    <w:p w14:paraId="696E580D" w14:textId="4F8CF734" w:rsidR="0089728C" w:rsidRPr="009D2E77" w:rsidRDefault="0089728C" w:rsidP="001F2371">
      <w:pPr>
        <w:widowControl w:val="0"/>
        <w:jc w:val="both"/>
      </w:pPr>
    </w:p>
    <w:sectPr w:rsidR="0089728C" w:rsidRPr="009D2E77" w:rsidSect="00051609">
      <w:pgSz w:w="12240" w:h="15840" w:code="1"/>
      <w:pgMar w:top="1417" w:right="900" w:bottom="1417" w:left="184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28327E"/>
    <w:multiLevelType w:val="hybridMultilevel"/>
    <w:tmpl w:val="33E2BF58"/>
    <w:lvl w:ilvl="0" w:tplc="1F5208BA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6DD713F9"/>
    <w:multiLevelType w:val="hybridMultilevel"/>
    <w:tmpl w:val="9C3897D2"/>
    <w:lvl w:ilvl="0" w:tplc="EC90D62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461879"/>
    <w:multiLevelType w:val="hybridMultilevel"/>
    <w:tmpl w:val="8CD2C462"/>
    <w:lvl w:ilvl="0" w:tplc="6BA6352C">
      <w:start w:val="1"/>
      <w:numFmt w:val="upperRoman"/>
      <w:lvlText w:val="%1."/>
      <w:lvlJc w:val="left"/>
      <w:pPr>
        <w:ind w:left="361"/>
      </w:pPr>
      <w:rPr>
        <w:rFonts w:ascii="Courier New" w:eastAsia="Arial" w:hAnsi="Courier New" w:cs="Courier New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B8B698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EE513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D0848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FEF1C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24883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E832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6E877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960EF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207374964">
    <w:abstractNumId w:val="0"/>
  </w:num>
  <w:num w:numId="2" w16cid:durableId="137241927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29729455">
    <w:abstractNumId w:val="1"/>
  </w:num>
  <w:num w:numId="4" w16cid:durableId="238298157">
    <w:abstractNumId w:val="2"/>
  </w:num>
  <w:num w:numId="5" w16cid:durableId="1731221214">
    <w:abstractNumId w:val="1"/>
    <w:lvlOverride w:ilvl="0">
      <w:lvl w:ilvl="0" w:tplc="EC90D62A">
        <w:start w:val="1"/>
        <w:numFmt w:val="upperRoman"/>
        <w:lvlText w:val="%1."/>
        <w:lvlJc w:val="right"/>
        <w:pPr>
          <w:ind w:left="720" w:hanging="360"/>
        </w:pPr>
        <w:rPr>
          <w:b/>
          <w:bCs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28C"/>
    <w:rsid w:val="000275A1"/>
    <w:rsid w:val="00051609"/>
    <w:rsid w:val="00097781"/>
    <w:rsid w:val="001C5FB5"/>
    <w:rsid w:val="001F2371"/>
    <w:rsid w:val="00235811"/>
    <w:rsid w:val="002665A1"/>
    <w:rsid w:val="00306168"/>
    <w:rsid w:val="004F3871"/>
    <w:rsid w:val="005422F1"/>
    <w:rsid w:val="005851F4"/>
    <w:rsid w:val="005F5879"/>
    <w:rsid w:val="00750F34"/>
    <w:rsid w:val="00754B7E"/>
    <w:rsid w:val="00852A4E"/>
    <w:rsid w:val="00871E54"/>
    <w:rsid w:val="00872D2E"/>
    <w:rsid w:val="0089728C"/>
    <w:rsid w:val="0099111A"/>
    <w:rsid w:val="009C21BE"/>
    <w:rsid w:val="009C6E43"/>
    <w:rsid w:val="009D2E77"/>
    <w:rsid w:val="009F3288"/>
    <w:rsid w:val="009F5934"/>
    <w:rsid w:val="00BD5781"/>
    <w:rsid w:val="00C74259"/>
    <w:rsid w:val="00C83B58"/>
    <w:rsid w:val="00C8673F"/>
    <w:rsid w:val="00E16F70"/>
    <w:rsid w:val="00EF6E75"/>
    <w:rsid w:val="00FA7AF2"/>
    <w:rsid w:val="00FB28DD"/>
    <w:rsid w:val="00FE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D56FA"/>
  <w15:chartTrackingRefBased/>
  <w15:docId w15:val="{DC37F90E-A9F0-40F6-95D0-C7A638292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28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paragraph" w:styleId="Ttulo2">
    <w:name w:val="heading 2"/>
    <w:basedOn w:val="Normal"/>
    <w:next w:val="Normal"/>
    <w:link w:val="Ttulo2Car"/>
    <w:qFormat/>
    <w:rsid w:val="001F2371"/>
    <w:pPr>
      <w:keepNext/>
      <w:widowControl w:val="0"/>
      <w:tabs>
        <w:tab w:val="num" w:pos="0"/>
      </w:tabs>
      <w:jc w:val="both"/>
      <w:outlineLvl w:val="1"/>
    </w:pPr>
    <w:rPr>
      <w:rFonts w:ascii="Courier New" w:hAnsi="Courier New"/>
      <w:sz w:val="24"/>
      <w:lang w:val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lp1"/>
    <w:basedOn w:val="Normal"/>
    <w:link w:val="PrrafodelistaCar"/>
    <w:uiPriority w:val="34"/>
    <w:qFormat/>
    <w:rsid w:val="00852A4E"/>
    <w:pPr>
      <w:suppressAutoHyphens w:val="0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PrrafodelistaCar">
    <w:name w:val="Párrafo de lista Car"/>
    <w:aliases w:val="lp1 Car"/>
    <w:link w:val="Prrafodelista"/>
    <w:uiPriority w:val="1"/>
    <w:locked/>
    <w:rsid w:val="00852A4E"/>
    <w:rPr>
      <w:rFonts w:ascii="Calibri" w:eastAsia="Calibri" w:hAnsi="Calibri" w:cs="Times New Roman"/>
      <w:lang w:val="es-ES"/>
    </w:rPr>
  </w:style>
  <w:style w:type="character" w:customStyle="1" w:styleId="Ttulo2Car">
    <w:name w:val="Título 2 Car"/>
    <w:basedOn w:val="Fuentedeprrafopredeter"/>
    <w:link w:val="Ttulo2"/>
    <w:rsid w:val="001F2371"/>
    <w:rPr>
      <w:rFonts w:ascii="Courier New" w:eastAsia="Times New Roman" w:hAnsi="Courier New" w:cs="Times New Roman"/>
      <w:sz w:val="24"/>
      <w:szCs w:val="20"/>
      <w:lang w:val="x-none" w:eastAsia="ar-SA"/>
    </w:rPr>
  </w:style>
  <w:style w:type="numbering" w:customStyle="1" w:styleId="ImportedStyle712">
    <w:name w:val="Imported Style 712"/>
    <w:rsid w:val="00E16F70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158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232</Words>
  <Characters>1278</Characters>
  <Application>Microsoft Office Word</Application>
  <DocSecurity>0</DocSecurity>
  <Lines>10</Lines>
  <Paragraphs>3</Paragraphs>
  <ScaleCrop>false</ScaleCrop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Marytoña Pintor</cp:lastModifiedBy>
  <cp:revision>14</cp:revision>
  <dcterms:created xsi:type="dcterms:W3CDTF">2022-09-05T14:51:00Z</dcterms:created>
  <dcterms:modified xsi:type="dcterms:W3CDTF">2024-02-06T18:32:00Z</dcterms:modified>
</cp:coreProperties>
</file>