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Pr="009A5A5E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MX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4776D" w:rsidRPr="00D4776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montos de los recursos federales otorgados al municipio, indicando el ramo y el f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Pr="009A5A5E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es-MX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D4776D" w:rsidRPr="00D4776D">
                        <w:rPr>
                          <w:rFonts w:ascii="Arial" w:hAnsi="Arial" w:cs="Arial"/>
                          <w:sz w:val="24"/>
                          <w:szCs w:val="24"/>
                        </w:rPr>
                        <w:t>a los montos de los recursos federales otorgados al municipio, indicando el ramo y el f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401A" w:rsidRDefault="00E3401A" w:rsidP="008340A6">
      <w:pPr>
        <w:spacing w:after="0" w:line="240" w:lineRule="auto"/>
      </w:pPr>
      <w:r>
        <w:separator/>
      </w:r>
    </w:p>
  </w:endnote>
  <w:endnote w:type="continuationSeparator" w:id="0">
    <w:p w:rsidR="00E3401A" w:rsidRDefault="00E3401A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401A" w:rsidRDefault="00E3401A" w:rsidP="008340A6">
      <w:pPr>
        <w:spacing w:after="0" w:line="240" w:lineRule="auto"/>
      </w:pPr>
      <w:r>
        <w:separator/>
      </w:r>
    </w:p>
  </w:footnote>
  <w:footnote w:type="continuationSeparator" w:id="0">
    <w:p w:rsidR="00E3401A" w:rsidRDefault="00E3401A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0B2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5A5E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4776D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401A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06EB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849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D4179-25E6-4B51-B3C5-22104185E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2023-08-08T17:24:00Z</dcterms:created>
  <dcterms:modified xsi:type="dcterms:W3CDTF">2023-08-08T17:24:00Z</dcterms:modified>
</cp:coreProperties>
</file>